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0565F" w14:textId="77777777" w:rsidR="00E54346" w:rsidRPr="001B07C8" w:rsidRDefault="00E54346" w:rsidP="00E54346">
      <w:pPr>
        <w:tabs>
          <w:tab w:val="left" w:pos="7214"/>
        </w:tabs>
        <w:spacing w:after="0"/>
        <w:jc w:val="right"/>
        <w:rPr>
          <w:rFonts w:ascii="Times New Roman" w:hAnsi="Times New Roman"/>
        </w:rPr>
      </w:pPr>
      <w:r w:rsidRPr="001B07C8">
        <w:rPr>
          <w:rFonts w:ascii="Times New Roman" w:hAnsi="Times New Roman"/>
        </w:rPr>
        <w:t xml:space="preserve">Приложение </w:t>
      </w:r>
    </w:p>
    <w:p w14:paraId="6EEE33AE" w14:textId="77777777" w:rsidR="00E54346" w:rsidRPr="001B07C8" w:rsidRDefault="00E54346" w:rsidP="00E54346">
      <w:pPr>
        <w:tabs>
          <w:tab w:val="left" w:pos="7214"/>
        </w:tabs>
        <w:spacing w:after="0"/>
        <w:jc w:val="right"/>
        <w:rPr>
          <w:rFonts w:ascii="Times New Roman" w:hAnsi="Times New Roman"/>
          <w:lang w:val="en-US"/>
        </w:rPr>
      </w:pPr>
      <w:r w:rsidRPr="001B07C8">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1B07C8" w14:paraId="39FE7914" w14:textId="77777777" w:rsidTr="00255D28">
        <w:tc>
          <w:tcPr>
            <w:tcW w:w="5069" w:type="dxa"/>
          </w:tcPr>
          <w:p w14:paraId="03D424FC" w14:textId="77777777" w:rsidR="00603D08" w:rsidRPr="001B07C8" w:rsidRDefault="00603D08" w:rsidP="00603D08">
            <w:pPr>
              <w:widowControl w:val="0"/>
              <w:autoSpaceDE w:val="0"/>
              <w:autoSpaceDN w:val="0"/>
              <w:adjustRightInd w:val="0"/>
              <w:jc w:val="center"/>
              <w:rPr>
                <w:rFonts w:ascii="Times New Roman CYR" w:hAnsi="Times New Roman CYR" w:cs="Times New Roman CYR"/>
                <w:bCs/>
                <w:sz w:val="24"/>
                <w:szCs w:val="24"/>
              </w:rPr>
            </w:pPr>
            <w:r w:rsidRPr="001B07C8">
              <w:rPr>
                <w:rFonts w:ascii="Times New Roman CYR" w:hAnsi="Times New Roman CYR" w:cs="Times New Roman CYR"/>
                <w:bCs/>
                <w:sz w:val="24"/>
                <w:szCs w:val="24"/>
              </w:rPr>
              <w:t>Генеральный директор</w:t>
            </w:r>
          </w:p>
          <w:p w14:paraId="7C9B84F3" w14:textId="77777777" w:rsidR="00603D08" w:rsidRPr="001B07C8" w:rsidRDefault="00603D08" w:rsidP="00603D08">
            <w:pPr>
              <w:widowControl w:val="0"/>
              <w:autoSpaceDE w:val="0"/>
              <w:autoSpaceDN w:val="0"/>
              <w:adjustRightInd w:val="0"/>
              <w:jc w:val="center"/>
              <w:rPr>
                <w:rFonts w:ascii="Times New Roman CYR" w:hAnsi="Times New Roman CYR" w:cs="Times New Roman CYR"/>
                <w:bCs/>
                <w:sz w:val="24"/>
                <w:szCs w:val="24"/>
              </w:rPr>
            </w:pPr>
            <w:r w:rsidRPr="001B07C8">
              <w:rPr>
                <w:rFonts w:ascii="Times New Roman CYR" w:hAnsi="Times New Roman CYR" w:cs="Times New Roman CYR"/>
                <w:bCs/>
                <w:sz w:val="24"/>
                <w:szCs w:val="24"/>
              </w:rPr>
              <w:t>ООО «Ситэк»</w:t>
            </w:r>
          </w:p>
          <w:p w14:paraId="75486153" w14:textId="77777777" w:rsidR="00603D08" w:rsidRPr="001B07C8" w:rsidRDefault="00603D08" w:rsidP="00603D08">
            <w:pPr>
              <w:widowControl w:val="0"/>
              <w:autoSpaceDE w:val="0"/>
              <w:autoSpaceDN w:val="0"/>
              <w:adjustRightInd w:val="0"/>
              <w:jc w:val="center"/>
              <w:rPr>
                <w:rFonts w:ascii="Times New Roman CYR" w:hAnsi="Times New Roman CYR" w:cs="Times New Roman CYR"/>
                <w:bCs/>
                <w:sz w:val="24"/>
                <w:szCs w:val="24"/>
              </w:rPr>
            </w:pPr>
          </w:p>
          <w:p w14:paraId="74CAA183" w14:textId="77777777" w:rsidR="00603D08" w:rsidRPr="001B07C8" w:rsidRDefault="00603D08" w:rsidP="00603D08">
            <w:pPr>
              <w:widowControl w:val="0"/>
              <w:autoSpaceDE w:val="0"/>
              <w:autoSpaceDN w:val="0"/>
              <w:adjustRightInd w:val="0"/>
              <w:jc w:val="center"/>
              <w:rPr>
                <w:rFonts w:ascii="Times New Roman CYR" w:hAnsi="Times New Roman CYR" w:cs="Times New Roman CYR"/>
                <w:bCs/>
                <w:sz w:val="24"/>
                <w:szCs w:val="24"/>
              </w:rPr>
            </w:pPr>
          </w:p>
          <w:p w14:paraId="1CA3223E" w14:textId="77777777" w:rsidR="00603D08" w:rsidRPr="001B07C8" w:rsidRDefault="00603D08" w:rsidP="00603D08">
            <w:pPr>
              <w:widowControl w:val="0"/>
              <w:autoSpaceDE w:val="0"/>
              <w:autoSpaceDN w:val="0"/>
              <w:adjustRightInd w:val="0"/>
              <w:jc w:val="center"/>
              <w:rPr>
                <w:rFonts w:ascii="Times New Roman CYR" w:hAnsi="Times New Roman CYR" w:cs="Times New Roman CYR"/>
                <w:bCs/>
                <w:sz w:val="24"/>
                <w:szCs w:val="24"/>
              </w:rPr>
            </w:pPr>
            <w:r w:rsidRPr="001B07C8">
              <w:rPr>
                <w:rFonts w:ascii="Times New Roman CYR" w:hAnsi="Times New Roman CYR" w:cs="Times New Roman CYR"/>
                <w:bCs/>
                <w:sz w:val="24"/>
                <w:szCs w:val="24"/>
              </w:rPr>
              <w:t>_______________ Смирнов В.О.</w:t>
            </w:r>
          </w:p>
          <w:p w14:paraId="39655D8B" w14:textId="77777777" w:rsidR="00603D08" w:rsidRPr="001B07C8" w:rsidRDefault="00603D08" w:rsidP="00603D08">
            <w:pPr>
              <w:widowControl w:val="0"/>
              <w:autoSpaceDE w:val="0"/>
              <w:autoSpaceDN w:val="0"/>
              <w:adjustRightInd w:val="0"/>
              <w:jc w:val="center"/>
              <w:rPr>
                <w:rFonts w:ascii="Times New Roman CYR" w:hAnsi="Times New Roman CYR" w:cs="Times New Roman CYR"/>
              </w:rPr>
            </w:pPr>
            <w:r w:rsidRPr="001B07C8">
              <w:rPr>
                <w:rFonts w:ascii="Times New Roman CYR" w:hAnsi="Times New Roman CYR" w:cs="Times New Roman CYR"/>
                <w:bCs/>
                <w:sz w:val="24"/>
                <w:szCs w:val="24"/>
              </w:rPr>
              <w:t>17 мая 2021 г</w:t>
            </w:r>
            <w:r w:rsidRPr="001B07C8">
              <w:rPr>
                <w:rFonts w:ascii="Times New Roman CYR" w:hAnsi="Times New Roman CYR" w:cs="Times New Roman CYR"/>
              </w:rPr>
              <w:t xml:space="preserve"> </w:t>
            </w:r>
          </w:p>
          <w:p w14:paraId="1E4ED06F" w14:textId="61D35797" w:rsidR="00E54346" w:rsidRPr="001B07C8" w:rsidRDefault="00E54346" w:rsidP="00D647D7">
            <w:pPr>
              <w:widowControl w:val="0"/>
              <w:autoSpaceDE w:val="0"/>
              <w:autoSpaceDN w:val="0"/>
              <w:adjustRightInd w:val="0"/>
              <w:jc w:val="center"/>
              <w:rPr>
                <w:rFonts w:ascii="Times New Roman CYR" w:hAnsi="Times New Roman CYR" w:cs="Times New Roman CYR"/>
                <w:bCs/>
                <w:noProof/>
                <w:sz w:val="24"/>
                <w:szCs w:val="24"/>
              </w:rPr>
            </w:pPr>
          </w:p>
        </w:tc>
        <w:tc>
          <w:tcPr>
            <w:tcW w:w="5071" w:type="dxa"/>
          </w:tcPr>
          <w:p w14:paraId="509EE234" w14:textId="77777777" w:rsidR="00E54346" w:rsidRPr="001B07C8" w:rsidRDefault="00E54346" w:rsidP="00255D28">
            <w:pPr>
              <w:widowControl w:val="0"/>
              <w:autoSpaceDE w:val="0"/>
              <w:autoSpaceDN w:val="0"/>
              <w:adjustRightInd w:val="0"/>
              <w:jc w:val="center"/>
              <w:rPr>
                <w:rFonts w:ascii="Times New Roman CYR" w:hAnsi="Times New Roman CYR" w:cs="Times New Roman CYR"/>
                <w:bCs/>
              </w:rPr>
            </w:pPr>
          </w:p>
          <w:p w14:paraId="7A58C159" w14:textId="77777777" w:rsidR="00E54346" w:rsidRPr="001B07C8"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14:paraId="7277D6F2" w14:textId="77777777" w:rsidR="00E54346" w:rsidRPr="001B07C8" w:rsidRDefault="00E54346" w:rsidP="00E54346">
      <w:pPr>
        <w:tabs>
          <w:tab w:val="left" w:pos="7214"/>
        </w:tabs>
        <w:spacing w:after="0"/>
        <w:jc w:val="right"/>
        <w:rPr>
          <w:rFonts w:ascii="Times New Roman" w:hAnsi="Times New Roman"/>
          <w:sz w:val="28"/>
          <w:szCs w:val="28"/>
        </w:rPr>
      </w:pPr>
    </w:p>
    <w:p w14:paraId="7A7DE437" w14:textId="77777777" w:rsidR="00E54346" w:rsidRPr="001B07C8" w:rsidRDefault="00E54346" w:rsidP="00E54346">
      <w:pPr>
        <w:spacing w:after="0" w:line="240" w:lineRule="auto"/>
        <w:jc w:val="center"/>
        <w:rPr>
          <w:rFonts w:ascii="Times New Roman" w:hAnsi="Times New Roman"/>
          <w:sz w:val="28"/>
          <w:szCs w:val="28"/>
        </w:rPr>
      </w:pPr>
    </w:p>
    <w:p w14:paraId="4AA91E2C" w14:textId="77777777" w:rsidR="00E54346" w:rsidRPr="001B07C8" w:rsidRDefault="00E54346" w:rsidP="00E54346">
      <w:pPr>
        <w:spacing w:after="0" w:line="240" w:lineRule="auto"/>
        <w:jc w:val="center"/>
        <w:rPr>
          <w:rFonts w:ascii="Times New Roman" w:hAnsi="Times New Roman"/>
          <w:sz w:val="28"/>
          <w:szCs w:val="28"/>
        </w:rPr>
      </w:pPr>
      <w:r w:rsidRPr="001B07C8">
        <w:rPr>
          <w:rFonts w:ascii="Times New Roman" w:hAnsi="Times New Roman"/>
          <w:sz w:val="28"/>
          <w:szCs w:val="28"/>
        </w:rPr>
        <w:t>ТЕХНИЧЕСКОЕ ЗАДАНИЕ</w:t>
      </w:r>
    </w:p>
    <w:p w14:paraId="54F75221" w14:textId="1CB04EA7" w:rsidR="00E54346" w:rsidRPr="001B07C8" w:rsidRDefault="00603D08" w:rsidP="00E54346">
      <w:pPr>
        <w:spacing w:after="0" w:line="240" w:lineRule="auto"/>
        <w:jc w:val="center"/>
        <w:rPr>
          <w:rFonts w:ascii="Times New Roman" w:hAnsi="Times New Roman"/>
          <w:sz w:val="28"/>
          <w:szCs w:val="28"/>
        </w:rPr>
      </w:pPr>
      <w:r w:rsidRPr="001B07C8">
        <w:rPr>
          <w:rFonts w:ascii="Times New Roman" w:hAnsi="Times New Roman"/>
          <w:sz w:val="28"/>
          <w:szCs w:val="28"/>
        </w:rPr>
        <w:t>З</w:t>
      </w:r>
      <w:r w:rsidR="00E54346" w:rsidRPr="001B07C8">
        <w:rPr>
          <w:rFonts w:ascii="Times New Roman" w:hAnsi="Times New Roman"/>
          <w:sz w:val="28"/>
          <w:szCs w:val="28"/>
        </w:rPr>
        <w:t xml:space="preserve">апроса </w:t>
      </w:r>
      <w:r w:rsidRPr="001B07C8">
        <w:rPr>
          <w:rFonts w:ascii="Times New Roman" w:hAnsi="Times New Roman"/>
          <w:sz w:val="28"/>
          <w:szCs w:val="28"/>
        </w:rPr>
        <w:t>оферт</w:t>
      </w:r>
      <w:r w:rsidR="00E54346" w:rsidRPr="001B07C8">
        <w:rPr>
          <w:rFonts w:ascii="Times New Roman" w:hAnsi="Times New Roman"/>
          <w:sz w:val="28"/>
          <w:szCs w:val="28"/>
        </w:rPr>
        <w:t xml:space="preserve"> по отбору организации </w:t>
      </w:r>
    </w:p>
    <w:p w14:paraId="2F169528" w14:textId="77777777" w:rsidR="00E54346" w:rsidRPr="001B07C8" w:rsidRDefault="00E54346" w:rsidP="00E54346">
      <w:pPr>
        <w:spacing w:after="0" w:line="240" w:lineRule="auto"/>
        <w:jc w:val="center"/>
        <w:rPr>
          <w:rFonts w:ascii="Times New Roman" w:hAnsi="Times New Roman"/>
          <w:sz w:val="28"/>
          <w:szCs w:val="28"/>
        </w:rPr>
      </w:pPr>
      <w:r w:rsidRPr="001B07C8">
        <w:rPr>
          <w:rFonts w:ascii="Times New Roman" w:hAnsi="Times New Roman"/>
          <w:sz w:val="28"/>
          <w:szCs w:val="28"/>
        </w:rPr>
        <w:t xml:space="preserve">на право заключения договора </w:t>
      </w:r>
    </w:p>
    <w:p w14:paraId="1064D8DB" w14:textId="77777777" w:rsidR="00E54346" w:rsidRPr="001B07C8" w:rsidRDefault="00E54346" w:rsidP="00E54346">
      <w:pPr>
        <w:spacing w:after="0" w:line="240" w:lineRule="auto"/>
        <w:jc w:val="center"/>
        <w:rPr>
          <w:rFonts w:ascii="Times New Roman" w:hAnsi="Times New Roman"/>
          <w:sz w:val="28"/>
          <w:szCs w:val="28"/>
        </w:rPr>
      </w:pPr>
    </w:p>
    <w:p w14:paraId="07DFFB51" w14:textId="77777777" w:rsidR="00E54346" w:rsidRPr="001B07C8" w:rsidRDefault="00E54346" w:rsidP="00E54346">
      <w:pPr>
        <w:spacing w:after="0" w:line="240" w:lineRule="auto"/>
        <w:jc w:val="center"/>
        <w:rPr>
          <w:rFonts w:ascii="Times New Roman" w:hAnsi="Times New Roman"/>
          <w:sz w:val="28"/>
          <w:szCs w:val="28"/>
        </w:rPr>
      </w:pPr>
    </w:p>
    <w:p w14:paraId="36B8F6EB" w14:textId="77777777" w:rsidR="00E54346" w:rsidRPr="001B07C8" w:rsidRDefault="00E54346" w:rsidP="00E54346">
      <w:pPr>
        <w:spacing w:after="0" w:line="240" w:lineRule="auto"/>
        <w:jc w:val="center"/>
        <w:rPr>
          <w:rFonts w:ascii="Times New Roman" w:hAnsi="Times New Roman"/>
          <w:sz w:val="28"/>
          <w:szCs w:val="28"/>
        </w:rPr>
      </w:pPr>
    </w:p>
    <w:p w14:paraId="70E55A74" w14:textId="77777777" w:rsidR="00E54346" w:rsidRPr="001B07C8" w:rsidRDefault="00E54346" w:rsidP="00E54346">
      <w:pPr>
        <w:spacing w:after="0" w:line="240" w:lineRule="auto"/>
        <w:jc w:val="center"/>
        <w:rPr>
          <w:rFonts w:ascii="Times New Roman" w:hAnsi="Times New Roman"/>
          <w:sz w:val="28"/>
          <w:szCs w:val="28"/>
        </w:rPr>
      </w:pPr>
    </w:p>
    <w:p w14:paraId="745A821E" w14:textId="4F3EB3A1" w:rsidR="00603D08" w:rsidRPr="001B07C8" w:rsidRDefault="00E54346" w:rsidP="00603D08">
      <w:pPr>
        <w:spacing w:after="0" w:line="240" w:lineRule="auto"/>
        <w:jc w:val="center"/>
        <w:rPr>
          <w:rFonts w:ascii="Times New Roman" w:hAnsi="Times New Roman"/>
          <w:sz w:val="28"/>
          <w:szCs w:val="28"/>
        </w:rPr>
      </w:pPr>
      <w:r w:rsidRPr="001B07C8">
        <w:rPr>
          <w:rFonts w:ascii="Times New Roman" w:hAnsi="Times New Roman"/>
          <w:sz w:val="28"/>
          <w:szCs w:val="28"/>
        </w:rPr>
        <w:t>Выполнение работ по объекту:</w:t>
      </w:r>
    </w:p>
    <w:p w14:paraId="29CC001D" w14:textId="32C61684" w:rsidR="00E54346" w:rsidRPr="001B07C8" w:rsidRDefault="00E54346" w:rsidP="00603D08">
      <w:pPr>
        <w:spacing w:after="0" w:line="240" w:lineRule="auto"/>
        <w:jc w:val="center"/>
        <w:rPr>
          <w:rFonts w:ascii="Times New Roman" w:hAnsi="Times New Roman"/>
          <w:sz w:val="28"/>
          <w:szCs w:val="28"/>
        </w:rPr>
      </w:pPr>
      <w:r w:rsidRPr="001B07C8">
        <w:rPr>
          <w:rFonts w:ascii="Times New Roman" w:hAnsi="Times New Roman"/>
          <w:sz w:val="28"/>
          <w:szCs w:val="28"/>
        </w:rPr>
        <w:t>«</w:t>
      </w:r>
      <w:r w:rsidR="0066426E" w:rsidRPr="001B07C8">
        <w:rPr>
          <w:rFonts w:ascii="Times New Roman" w:hAnsi="Times New Roman"/>
          <w:sz w:val="28"/>
          <w:szCs w:val="28"/>
        </w:rPr>
        <w:t>Благоустройство площадок крановых узлов и прилегающей территории с заменой оснований, ограждений и покраской технологического оборудования газопровода для газоснабжения Южноуральской ГРЭС-2 (I этап)</w:t>
      </w:r>
      <w:r w:rsidRPr="001B07C8">
        <w:rPr>
          <w:rFonts w:ascii="Times New Roman" w:hAnsi="Times New Roman"/>
          <w:sz w:val="28"/>
          <w:szCs w:val="28"/>
        </w:rPr>
        <w:t>».</w:t>
      </w:r>
    </w:p>
    <w:p w14:paraId="122D28A3" w14:textId="77777777" w:rsidR="00E54346" w:rsidRPr="001B07C8" w:rsidRDefault="00E54346" w:rsidP="00E54346">
      <w:pPr>
        <w:spacing w:after="0" w:line="240" w:lineRule="auto"/>
        <w:jc w:val="both"/>
        <w:rPr>
          <w:rFonts w:ascii="Times New Roman" w:hAnsi="Times New Roman"/>
          <w:sz w:val="28"/>
          <w:szCs w:val="28"/>
        </w:rPr>
      </w:pPr>
      <w:r w:rsidRPr="001B07C8">
        <w:rPr>
          <w:rFonts w:ascii="Times New Roman" w:hAnsi="Times New Roman"/>
          <w:sz w:val="28"/>
          <w:szCs w:val="28"/>
        </w:rPr>
        <w:t xml:space="preserve"> </w:t>
      </w:r>
    </w:p>
    <w:p w14:paraId="697CAF5B" w14:textId="77777777" w:rsidR="00E54346" w:rsidRPr="001B07C8" w:rsidRDefault="00E54346" w:rsidP="00E54346">
      <w:pPr>
        <w:spacing w:after="0" w:line="240" w:lineRule="auto"/>
        <w:rPr>
          <w:rFonts w:ascii="Times New Roman" w:hAnsi="Times New Roman"/>
          <w:color w:val="000000"/>
          <w:sz w:val="28"/>
          <w:szCs w:val="28"/>
        </w:rPr>
      </w:pPr>
    </w:p>
    <w:p w14:paraId="6F603476" w14:textId="77777777" w:rsidR="00E54346" w:rsidRPr="001B07C8" w:rsidRDefault="00E54346" w:rsidP="00E54346">
      <w:pPr>
        <w:spacing w:after="0" w:line="240" w:lineRule="auto"/>
        <w:rPr>
          <w:rFonts w:ascii="Times New Roman" w:hAnsi="Times New Roman"/>
          <w:color w:val="000000"/>
          <w:sz w:val="28"/>
          <w:szCs w:val="28"/>
        </w:rPr>
      </w:pPr>
    </w:p>
    <w:p w14:paraId="58C97D1D" w14:textId="77777777" w:rsidR="00E54346" w:rsidRPr="001B07C8" w:rsidRDefault="00E54346" w:rsidP="00E54346">
      <w:pPr>
        <w:spacing w:after="0" w:line="240" w:lineRule="auto"/>
        <w:rPr>
          <w:rFonts w:ascii="Times New Roman" w:hAnsi="Times New Roman"/>
          <w:color w:val="000000"/>
          <w:sz w:val="28"/>
          <w:szCs w:val="28"/>
        </w:rPr>
      </w:pPr>
    </w:p>
    <w:p w14:paraId="44D1B141" w14:textId="77777777" w:rsidR="00E54346" w:rsidRPr="001B07C8" w:rsidRDefault="00E54346" w:rsidP="00E54346">
      <w:pPr>
        <w:spacing w:after="0" w:line="240" w:lineRule="auto"/>
        <w:rPr>
          <w:rFonts w:ascii="Times New Roman" w:hAnsi="Times New Roman"/>
          <w:color w:val="000000"/>
          <w:sz w:val="28"/>
          <w:szCs w:val="28"/>
        </w:rPr>
      </w:pPr>
    </w:p>
    <w:p w14:paraId="3B89DDC9" w14:textId="77777777" w:rsidR="00E54346" w:rsidRPr="001B07C8" w:rsidRDefault="00E54346" w:rsidP="00E54346">
      <w:pPr>
        <w:spacing w:after="0" w:line="240" w:lineRule="auto"/>
        <w:rPr>
          <w:rFonts w:ascii="Times New Roman" w:hAnsi="Times New Roman"/>
          <w:color w:val="000000"/>
          <w:sz w:val="28"/>
          <w:szCs w:val="28"/>
        </w:rPr>
      </w:pPr>
    </w:p>
    <w:p w14:paraId="330E3353" w14:textId="77777777" w:rsidR="00E54346" w:rsidRPr="001B07C8" w:rsidRDefault="00E54346" w:rsidP="00E54346">
      <w:pPr>
        <w:spacing w:after="0" w:line="240" w:lineRule="auto"/>
        <w:rPr>
          <w:rFonts w:ascii="Times New Roman" w:hAnsi="Times New Roman"/>
          <w:color w:val="000000"/>
          <w:sz w:val="28"/>
          <w:szCs w:val="28"/>
        </w:rPr>
      </w:pPr>
    </w:p>
    <w:p w14:paraId="42D3BFAF" w14:textId="77777777" w:rsidR="00E54346" w:rsidRPr="001B07C8" w:rsidRDefault="00E54346" w:rsidP="00E54346">
      <w:pPr>
        <w:spacing w:after="0" w:line="240" w:lineRule="auto"/>
        <w:rPr>
          <w:rFonts w:ascii="Times New Roman" w:hAnsi="Times New Roman"/>
          <w:color w:val="000000"/>
          <w:sz w:val="28"/>
          <w:szCs w:val="28"/>
        </w:rPr>
      </w:pPr>
    </w:p>
    <w:p w14:paraId="506D6FD2" w14:textId="77777777" w:rsidR="00E54346" w:rsidRPr="001B07C8" w:rsidRDefault="00E54346" w:rsidP="00E54346">
      <w:pPr>
        <w:spacing w:after="0" w:line="240" w:lineRule="auto"/>
        <w:rPr>
          <w:rFonts w:ascii="Times New Roman" w:hAnsi="Times New Roman"/>
          <w:color w:val="000000"/>
          <w:sz w:val="28"/>
          <w:szCs w:val="28"/>
        </w:rPr>
      </w:pPr>
    </w:p>
    <w:p w14:paraId="11679D90" w14:textId="77777777" w:rsidR="00E54346" w:rsidRPr="001B07C8" w:rsidRDefault="00E54346" w:rsidP="00E54346">
      <w:pPr>
        <w:spacing w:after="0" w:line="240" w:lineRule="auto"/>
        <w:rPr>
          <w:rFonts w:ascii="Times New Roman" w:hAnsi="Times New Roman"/>
          <w:color w:val="000000"/>
          <w:sz w:val="28"/>
          <w:szCs w:val="28"/>
        </w:rPr>
      </w:pPr>
    </w:p>
    <w:p w14:paraId="4F1461B9" w14:textId="77777777" w:rsidR="00E54346" w:rsidRPr="001B07C8" w:rsidRDefault="00E54346" w:rsidP="00E54346">
      <w:pPr>
        <w:spacing w:after="0" w:line="240" w:lineRule="auto"/>
        <w:rPr>
          <w:rFonts w:ascii="Times New Roman" w:hAnsi="Times New Roman"/>
          <w:color w:val="000000"/>
          <w:sz w:val="28"/>
          <w:szCs w:val="28"/>
        </w:rPr>
      </w:pPr>
    </w:p>
    <w:p w14:paraId="5BF5C9D3" w14:textId="77777777" w:rsidR="00E54346" w:rsidRPr="001B07C8" w:rsidRDefault="00E54346" w:rsidP="00E54346">
      <w:pPr>
        <w:spacing w:after="0" w:line="240" w:lineRule="auto"/>
        <w:rPr>
          <w:rFonts w:ascii="Times New Roman" w:hAnsi="Times New Roman"/>
          <w:color w:val="000000"/>
          <w:sz w:val="28"/>
          <w:szCs w:val="28"/>
        </w:rPr>
      </w:pPr>
    </w:p>
    <w:p w14:paraId="7F4C98C3" w14:textId="77777777" w:rsidR="00E54346" w:rsidRPr="001B07C8" w:rsidRDefault="00E54346" w:rsidP="00E54346">
      <w:pPr>
        <w:spacing w:after="0" w:line="240" w:lineRule="auto"/>
        <w:rPr>
          <w:rFonts w:ascii="Times New Roman" w:hAnsi="Times New Roman"/>
          <w:color w:val="000000"/>
          <w:sz w:val="28"/>
          <w:szCs w:val="28"/>
        </w:rPr>
      </w:pPr>
    </w:p>
    <w:p w14:paraId="388D6D5F" w14:textId="77777777" w:rsidR="00E54346" w:rsidRPr="001B07C8" w:rsidRDefault="00E54346" w:rsidP="00E54346">
      <w:pPr>
        <w:spacing w:after="0" w:line="240" w:lineRule="auto"/>
        <w:rPr>
          <w:rFonts w:ascii="Times New Roman" w:hAnsi="Times New Roman"/>
          <w:color w:val="000000"/>
          <w:sz w:val="28"/>
          <w:szCs w:val="28"/>
        </w:rPr>
      </w:pPr>
      <w:r w:rsidRPr="001B07C8">
        <w:t>Заказчик и организатор процедуры закупки: ООО «Ситэк»</w:t>
      </w:r>
    </w:p>
    <w:p w14:paraId="24A9AB28" w14:textId="77777777" w:rsidR="00E54346" w:rsidRPr="001B07C8" w:rsidRDefault="00E54346" w:rsidP="00E54346">
      <w:pPr>
        <w:spacing w:after="0" w:line="240" w:lineRule="auto"/>
        <w:rPr>
          <w:rFonts w:ascii="Times New Roman" w:hAnsi="Times New Roman"/>
          <w:color w:val="000000"/>
          <w:sz w:val="28"/>
          <w:szCs w:val="28"/>
        </w:rPr>
      </w:pPr>
    </w:p>
    <w:p w14:paraId="1C17E89D" w14:textId="77777777" w:rsidR="00E54346" w:rsidRPr="001B07C8" w:rsidRDefault="00E54346" w:rsidP="00E54346">
      <w:pPr>
        <w:spacing w:after="0" w:line="240" w:lineRule="auto"/>
        <w:jc w:val="center"/>
        <w:rPr>
          <w:rFonts w:ascii="Times New Roman" w:hAnsi="Times New Roman"/>
          <w:color w:val="000000"/>
          <w:sz w:val="28"/>
          <w:szCs w:val="28"/>
        </w:rPr>
      </w:pPr>
    </w:p>
    <w:p w14:paraId="5C4382A9" w14:textId="77777777" w:rsidR="00AE207D" w:rsidRPr="001B07C8" w:rsidRDefault="00AE207D" w:rsidP="00E54346">
      <w:pPr>
        <w:spacing w:after="0" w:line="240" w:lineRule="auto"/>
        <w:jc w:val="center"/>
        <w:rPr>
          <w:rFonts w:ascii="Times New Roman" w:hAnsi="Times New Roman"/>
          <w:color w:val="000000"/>
          <w:sz w:val="28"/>
          <w:szCs w:val="28"/>
        </w:rPr>
      </w:pPr>
    </w:p>
    <w:p w14:paraId="697A9082" w14:textId="77777777" w:rsidR="00AE207D" w:rsidRPr="001B07C8" w:rsidRDefault="00AE207D" w:rsidP="00E54346">
      <w:pPr>
        <w:spacing w:after="0" w:line="240" w:lineRule="auto"/>
        <w:jc w:val="center"/>
        <w:rPr>
          <w:rFonts w:ascii="Times New Roman" w:hAnsi="Times New Roman"/>
          <w:color w:val="000000"/>
          <w:sz w:val="28"/>
          <w:szCs w:val="28"/>
        </w:rPr>
      </w:pPr>
    </w:p>
    <w:p w14:paraId="1E06C091" w14:textId="16B65937" w:rsidR="00AE207D" w:rsidRPr="001B07C8" w:rsidRDefault="00AE207D" w:rsidP="00E54346">
      <w:pPr>
        <w:spacing w:after="0" w:line="240" w:lineRule="auto"/>
        <w:jc w:val="center"/>
        <w:rPr>
          <w:rFonts w:ascii="Times New Roman" w:hAnsi="Times New Roman"/>
          <w:color w:val="000000"/>
          <w:sz w:val="28"/>
          <w:szCs w:val="28"/>
        </w:rPr>
      </w:pPr>
    </w:p>
    <w:p w14:paraId="6C894E52" w14:textId="77777777" w:rsidR="00F13453" w:rsidRPr="001B07C8" w:rsidRDefault="00F13453" w:rsidP="00E54346">
      <w:pPr>
        <w:spacing w:after="0" w:line="240" w:lineRule="auto"/>
        <w:jc w:val="center"/>
        <w:rPr>
          <w:rFonts w:ascii="Times New Roman" w:hAnsi="Times New Roman"/>
          <w:color w:val="000000"/>
          <w:sz w:val="28"/>
          <w:szCs w:val="28"/>
        </w:rPr>
      </w:pPr>
    </w:p>
    <w:p w14:paraId="04163F64" w14:textId="77777777" w:rsidR="00E54346" w:rsidRPr="001B07C8" w:rsidRDefault="00E54346" w:rsidP="00E54346">
      <w:pPr>
        <w:spacing w:after="0" w:line="240" w:lineRule="auto"/>
        <w:jc w:val="center"/>
        <w:rPr>
          <w:rFonts w:ascii="Times New Roman" w:hAnsi="Times New Roman"/>
          <w:color w:val="000000"/>
          <w:sz w:val="28"/>
          <w:szCs w:val="28"/>
        </w:rPr>
      </w:pPr>
    </w:p>
    <w:p w14:paraId="648A8218" w14:textId="77777777" w:rsidR="00E54346" w:rsidRPr="001B07C8" w:rsidRDefault="00E54346" w:rsidP="00E54346">
      <w:pPr>
        <w:spacing w:after="0" w:line="240" w:lineRule="auto"/>
        <w:jc w:val="center"/>
        <w:rPr>
          <w:rFonts w:ascii="Times New Roman" w:hAnsi="Times New Roman"/>
          <w:color w:val="000000"/>
          <w:sz w:val="28"/>
          <w:szCs w:val="28"/>
          <w:lang w:val="en-US"/>
        </w:rPr>
      </w:pPr>
      <w:r w:rsidRPr="001B07C8">
        <w:rPr>
          <w:rFonts w:ascii="Times New Roman" w:hAnsi="Times New Roman"/>
          <w:color w:val="000000"/>
          <w:sz w:val="28"/>
          <w:szCs w:val="28"/>
        </w:rPr>
        <w:t>Москва 20</w:t>
      </w:r>
      <w:r w:rsidR="00AC66A5" w:rsidRPr="001B07C8">
        <w:rPr>
          <w:rFonts w:ascii="Times New Roman" w:hAnsi="Times New Roman"/>
          <w:color w:val="000000"/>
          <w:sz w:val="28"/>
          <w:szCs w:val="28"/>
          <w:lang w:val="en-US"/>
        </w:rPr>
        <w:t>21</w:t>
      </w:r>
    </w:p>
    <w:p w14:paraId="57E32C68" w14:textId="77777777" w:rsidR="0069474C" w:rsidRPr="001B07C8" w:rsidRDefault="00E54346" w:rsidP="0069474C">
      <w:pPr>
        <w:pStyle w:val="Default"/>
        <w:numPr>
          <w:ilvl w:val="0"/>
          <w:numId w:val="1"/>
        </w:numPr>
        <w:tabs>
          <w:tab w:val="left" w:pos="-1276"/>
          <w:tab w:val="left" w:pos="0"/>
          <w:tab w:val="left" w:pos="142"/>
        </w:tabs>
        <w:ind w:left="0" w:firstLine="0"/>
        <w:jc w:val="both"/>
        <w:rPr>
          <w:rStyle w:val="a4"/>
          <w:b w:val="0"/>
          <w:color w:val="auto"/>
          <w:sz w:val="28"/>
          <w:szCs w:val="28"/>
        </w:rPr>
      </w:pPr>
      <w:r w:rsidRPr="001B07C8">
        <w:rPr>
          <w:rStyle w:val="a4"/>
          <w:b w:val="0"/>
          <w:color w:val="auto"/>
          <w:sz w:val="28"/>
          <w:szCs w:val="28"/>
        </w:rPr>
        <w:lastRenderedPageBreak/>
        <w:t xml:space="preserve">Период оказания услуг: </w:t>
      </w:r>
      <w:r w:rsidR="0069474C" w:rsidRPr="001B07C8">
        <w:rPr>
          <w:rStyle w:val="a4"/>
          <w:b w:val="0"/>
          <w:color w:val="auto"/>
          <w:sz w:val="28"/>
          <w:szCs w:val="28"/>
        </w:rPr>
        <w:t xml:space="preserve">Не менее 10 (десяти), но не более 15 (пятнадцати) календарных дней. </w:t>
      </w:r>
    </w:p>
    <w:p w14:paraId="412B6F97" w14:textId="77777777" w:rsidR="00E54346" w:rsidRPr="001B07C8" w:rsidRDefault="00E54346" w:rsidP="00E54346">
      <w:pPr>
        <w:pStyle w:val="Default"/>
        <w:tabs>
          <w:tab w:val="left" w:pos="-1276"/>
          <w:tab w:val="left" w:pos="0"/>
          <w:tab w:val="left" w:pos="142"/>
        </w:tabs>
        <w:jc w:val="both"/>
        <w:rPr>
          <w:rStyle w:val="a4"/>
          <w:b w:val="0"/>
          <w:color w:val="auto"/>
          <w:sz w:val="28"/>
          <w:szCs w:val="28"/>
        </w:rPr>
      </w:pPr>
    </w:p>
    <w:p w14:paraId="3A64DD94" w14:textId="2DDDE051" w:rsidR="00E54346" w:rsidRPr="001B07C8" w:rsidRDefault="00E54346" w:rsidP="00000E54">
      <w:pPr>
        <w:pStyle w:val="Default"/>
        <w:numPr>
          <w:ilvl w:val="0"/>
          <w:numId w:val="1"/>
        </w:numPr>
        <w:tabs>
          <w:tab w:val="left" w:pos="-1276"/>
          <w:tab w:val="left" w:pos="0"/>
          <w:tab w:val="left" w:pos="142"/>
        </w:tabs>
        <w:ind w:left="0" w:firstLine="0"/>
        <w:jc w:val="both"/>
        <w:rPr>
          <w:bCs/>
          <w:color w:val="auto"/>
          <w:sz w:val="28"/>
          <w:szCs w:val="28"/>
        </w:rPr>
      </w:pPr>
      <w:r w:rsidRPr="001B07C8">
        <w:rPr>
          <w:bCs/>
          <w:color w:val="auto"/>
          <w:sz w:val="28"/>
          <w:szCs w:val="28"/>
        </w:rPr>
        <w:t>Начальная (максимальная) цена</w:t>
      </w:r>
      <w:r w:rsidR="00F13453" w:rsidRPr="001B07C8">
        <w:rPr>
          <w:bCs/>
          <w:color w:val="auto"/>
          <w:sz w:val="28"/>
          <w:szCs w:val="28"/>
        </w:rPr>
        <w:t>:</w:t>
      </w:r>
      <w:r w:rsidRPr="001B07C8">
        <w:rPr>
          <w:bCs/>
          <w:color w:val="auto"/>
          <w:sz w:val="28"/>
          <w:szCs w:val="28"/>
        </w:rPr>
        <w:t xml:space="preserve"> </w:t>
      </w:r>
    </w:p>
    <w:p w14:paraId="4A955BEB" w14:textId="6ECEF3D5" w:rsidR="000A361D" w:rsidRPr="001B07C8" w:rsidRDefault="000A361D" w:rsidP="002249A2">
      <w:pPr>
        <w:pStyle w:val="Default"/>
        <w:numPr>
          <w:ilvl w:val="0"/>
          <w:numId w:val="9"/>
        </w:numPr>
        <w:tabs>
          <w:tab w:val="left" w:pos="-3261"/>
          <w:tab w:val="left" w:pos="-1276"/>
          <w:tab w:val="left" w:pos="426"/>
        </w:tabs>
        <w:ind w:left="0" w:firstLine="426"/>
        <w:jc w:val="both"/>
        <w:rPr>
          <w:bCs/>
          <w:color w:val="auto"/>
          <w:sz w:val="28"/>
          <w:szCs w:val="28"/>
        </w:rPr>
      </w:pPr>
      <w:r w:rsidRPr="001B07C8">
        <w:rPr>
          <w:bCs/>
          <w:color w:val="auto"/>
          <w:sz w:val="28"/>
          <w:szCs w:val="28"/>
        </w:rPr>
        <w:t xml:space="preserve">Для участников, не освобожденных от уплаты НДС – </w:t>
      </w:r>
      <w:r w:rsidR="00603D08" w:rsidRPr="001B07C8">
        <w:rPr>
          <w:bCs/>
          <w:color w:val="auto"/>
          <w:sz w:val="28"/>
          <w:szCs w:val="28"/>
        </w:rPr>
        <w:t>7702</w:t>
      </w:r>
      <w:r w:rsidR="002249A2" w:rsidRPr="001B07C8">
        <w:rPr>
          <w:bCs/>
          <w:color w:val="auto"/>
          <w:sz w:val="28"/>
          <w:szCs w:val="28"/>
        </w:rPr>
        <w:t xml:space="preserve">441,20 </w:t>
      </w:r>
      <w:r w:rsidR="00603D08" w:rsidRPr="001B07C8">
        <w:rPr>
          <w:bCs/>
          <w:color w:val="auto"/>
          <w:sz w:val="28"/>
          <w:szCs w:val="28"/>
        </w:rPr>
        <w:t xml:space="preserve">рубль </w:t>
      </w:r>
      <w:r w:rsidR="002249A2" w:rsidRPr="001B07C8">
        <w:rPr>
          <w:bCs/>
          <w:color w:val="auto"/>
          <w:sz w:val="28"/>
          <w:szCs w:val="28"/>
        </w:rPr>
        <w:t>(Семь миллионов семьсот две тысячи четыреста сорок один рубль 20 копеек</w:t>
      </w:r>
      <w:r w:rsidR="00603D08" w:rsidRPr="001B07C8">
        <w:rPr>
          <w:bCs/>
          <w:color w:val="auto"/>
          <w:sz w:val="28"/>
          <w:szCs w:val="28"/>
        </w:rPr>
        <w:t>)</w:t>
      </w:r>
      <w:r w:rsidR="002249A2" w:rsidRPr="001B07C8">
        <w:rPr>
          <w:bCs/>
          <w:color w:val="auto"/>
          <w:sz w:val="28"/>
          <w:szCs w:val="28"/>
        </w:rPr>
        <w:t>, в том числе НДС 20</w:t>
      </w:r>
      <w:r w:rsidR="00603D08" w:rsidRPr="001B07C8">
        <w:rPr>
          <w:bCs/>
          <w:color w:val="auto"/>
          <w:sz w:val="28"/>
          <w:szCs w:val="28"/>
        </w:rPr>
        <w:t xml:space="preserve"> % - 1283740,20 рублей</w:t>
      </w:r>
      <w:r w:rsidR="002249A2" w:rsidRPr="001B07C8">
        <w:rPr>
          <w:bCs/>
          <w:color w:val="auto"/>
          <w:sz w:val="28"/>
          <w:szCs w:val="28"/>
        </w:rPr>
        <w:t xml:space="preserve"> (Один миллион двести восемьдесят три тысячи семьсот сорок рублей 20 копеек</w:t>
      </w:r>
      <w:r w:rsidR="00603D08" w:rsidRPr="001B07C8">
        <w:rPr>
          <w:bCs/>
          <w:color w:val="auto"/>
          <w:sz w:val="28"/>
          <w:szCs w:val="28"/>
        </w:rPr>
        <w:t>)</w:t>
      </w:r>
      <w:r w:rsidRPr="001B07C8">
        <w:rPr>
          <w:bCs/>
          <w:color w:val="auto"/>
          <w:sz w:val="28"/>
          <w:szCs w:val="28"/>
        </w:rPr>
        <w:t>.</w:t>
      </w:r>
    </w:p>
    <w:p w14:paraId="5EF42873" w14:textId="3F1884E6" w:rsidR="000A361D" w:rsidRPr="001B07C8" w:rsidRDefault="000A361D" w:rsidP="002249A2">
      <w:pPr>
        <w:pStyle w:val="Default"/>
        <w:numPr>
          <w:ilvl w:val="0"/>
          <w:numId w:val="9"/>
        </w:numPr>
        <w:tabs>
          <w:tab w:val="left" w:pos="-3261"/>
          <w:tab w:val="left" w:pos="-1276"/>
          <w:tab w:val="left" w:pos="426"/>
        </w:tabs>
        <w:ind w:left="0" w:firstLine="426"/>
        <w:jc w:val="both"/>
        <w:rPr>
          <w:bCs/>
          <w:color w:val="auto"/>
          <w:sz w:val="28"/>
          <w:szCs w:val="28"/>
        </w:rPr>
      </w:pPr>
      <w:r w:rsidRPr="001B07C8">
        <w:rPr>
          <w:bCs/>
          <w:color w:val="auto"/>
          <w:sz w:val="28"/>
          <w:szCs w:val="28"/>
        </w:rPr>
        <w:t xml:space="preserve">Для участников, освобожденных от уплаты НДС (без НДС) – </w:t>
      </w:r>
      <w:r w:rsidR="00603D08" w:rsidRPr="001B07C8">
        <w:rPr>
          <w:bCs/>
          <w:color w:val="auto"/>
          <w:sz w:val="28"/>
          <w:szCs w:val="28"/>
        </w:rPr>
        <w:t>6418</w:t>
      </w:r>
      <w:r w:rsidR="002249A2" w:rsidRPr="001B07C8">
        <w:rPr>
          <w:bCs/>
          <w:color w:val="auto"/>
          <w:sz w:val="28"/>
          <w:szCs w:val="28"/>
        </w:rPr>
        <w:t>701</w:t>
      </w:r>
      <w:r w:rsidR="00603D08" w:rsidRPr="001B07C8">
        <w:rPr>
          <w:bCs/>
          <w:color w:val="auto"/>
          <w:sz w:val="28"/>
          <w:szCs w:val="28"/>
        </w:rPr>
        <w:t>,00 рубль</w:t>
      </w:r>
      <w:r w:rsidR="002249A2" w:rsidRPr="001B07C8">
        <w:rPr>
          <w:bCs/>
          <w:color w:val="auto"/>
          <w:sz w:val="28"/>
          <w:szCs w:val="28"/>
        </w:rPr>
        <w:t xml:space="preserve"> (Шесть миллионов четыреста восемнадцать тысяч семьсот один рубль 00 копеек</w:t>
      </w:r>
      <w:r w:rsidR="00603D08" w:rsidRPr="001B07C8">
        <w:rPr>
          <w:bCs/>
          <w:color w:val="auto"/>
          <w:sz w:val="28"/>
          <w:szCs w:val="28"/>
        </w:rPr>
        <w:t>)</w:t>
      </w:r>
      <w:r w:rsidRPr="001B07C8">
        <w:rPr>
          <w:bCs/>
          <w:color w:val="auto"/>
          <w:sz w:val="28"/>
          <w:szCs w:val="28"/>
        </w:rPr>
        <w:t>.</w:t>
      </w:r>
    </w:p>
    <w:p w14:paraId="57C0BB10" w14:textId="77777777" w:rsidR="000A361D" w:rsidRPr="001B07C8" w:rsidRDefault="000A361D" w:rsidP="002249A2">
      <w:pPr>
        <w:pStyle w:val="Default"/>
        <w:numPr>
          <w:ilvl w:val="0"/>
          <w:numId w:val="9"/>
        </w:numPr>
        <w:tabs>
          <w:tab w:val="left" w:pos="-3261"/>
          <w:tab w:val="left" w:pos="-1276"/>
          <w:tab w:val="left" w:pos="426"/>
        </w:tabs>
        <w:ind w:left="0" w:firstLine="426"/>
        <w:jc w:val="both"/>
        <w:rPr>
          <w:bCs/>
          <w:color w:val="auto"/>
          <w:sz w:val="28"/>
          <w:szCs w:val="28"/>
        </w:rPr>
      </w:pPr>
      <w:r w:rsidRPr="001B07C8">
        <w:rPr>
          <w:bCs/>
          <w:color w:val="auto"/>
          <w:sz w:val="28"/>
          <w:szCs w:val="28"/>
        </w:rPr>
        <w:t xml:space="preserve">Начальная (максимальная) цена включает в себя все затраты </w:t>
      </w:r>
      <w:r w:rsidR="006B4F3E" w:rsidRPr="001B07C8">
        <w:rPr>
          <w:bCs/>
          <w:color w:val="auto"/>
          <w:sz w:val="28"/>
          <w:szCs w:val="28"/>
        </w:rPr>
        <w:t>Подрядчика</w:t>
      </w:r>
      <w:r w:rsidRPr="001B07C8">
        <w:rPr>
          <w:bCs/>
          <w:color w:val="auto"/>
          <w:sz w:val="28"/>
          <w:szCs w:val="28"/>
        </w:rPr>
        <w:t xml:space="preserve"> при выполнении Работ на Объекте, в том числе: затраты на производство строит</w:t>
      </w:r>
      <w:r w:rsidR="00134F95" w:rsidRPr="001B07C8">
        <w:rPr>
          <w:bCs/>
          <w:color w:val="auto"/>
          <w:sz w:val="28"/>
          <w:szCs w:val="28"/>
        </w:rPr>
        <w:t xml:space="preserve">ельно-монтажных работ с учетом </w:t>
      </w:r>
      <w:r w:rsidRPr="001B07C8">
        <w:rPr>
          <w:bCs/>
          <w:color w:val="auto"/>
          <w:sz w:val="28"/>
          <w:szCs w:val="28"/>
        </w:rPr>
        <w:t>стоимости материалов, издели</w:t>
      </w:r>
      <w:bookmarkStart w:id="0" w:name="_GoBack"/>
      <w:bookmarkEnd w:id="0"/>
      <w:r w:rsidRPr="001B07C8">
        <w:rPr>
          <w:bCs/>
          <w:color w:val="auto"/>
          <w:sz w:val="28"/>
          <w:szCs w:val="28"/>
        </w:rPr>
        <w:t>й и конструкций, затраты по транспортировке, разгрузке</w:t>
      </w:r>
      <w:r w:rsidR="004B4018" w:rsidRPr="001B07C8">
        <w:rPr>
          <w:bCs/>
          <w:color w:val="auto"/>
          <w:sz w:val="28"/>
          <w:szCs w:val="28"/>
        </w:rPr>
        <w:t>,</w:t>
      </w:r>
      <w:r w:rsidRPr="001B07C8">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17D5353F" w14:textId="77777777" w:rsidR="00E54346" w:rsidRPr="001B07C8" w:rsidRDefault="00E54346" w:rsidP="00E54346">
      <w:pPr>
        <w:pStyle w:val="Default"/>
        <w:tabs>
          <w:tab w:val="left" w:pos="-1276"/>
          <w:tab w:val="left" w:pos="0"/>
          <w:tab w:val="left" w:pos="142"/>
        </w:tabs>
        <w:jc w:val="both"/>
        <w:rPr>
          <w:bCs/>
          <w:color w:val="auto"/>
          <w:sz w:val="28"/>
          <w:szCs w:val="28"/>
        </w:rPr>
      </w:pPr>
    </w:p>
    <w:p w14:paraId="696882F5" w14:textId="77777777" w:rsidR="00E54346" w:rsidRPr="001B07C8" w:rsidRDefault="00E54346" w:rsidP="00000E54">
      <w:pPr>
        <w:pStyle w:val="Default"/>
        <w:numPr>
          <w:ilvl w:val="0"/>
          <w:numId w:val="1"/>
        </w:numPr>
        <w:tabs>
          <w:tab w:val="left" w:pos="-1276"/>
        </w:tabs>
        <w:ind w:left="0" w:firstLine="0"/>
        <w:jc w:val="both"/>
        <w:rPr>
          <w:bCs/>
          <w:color w:val="auto"/>
          <w:sz w:val="28"/>
          <w:szCs w:val="28"/>
        </w:rPr>
      </w:pPr>
      <w:r w:rsidRPr="001B07C8">
        <w:rPr>
          <w:bCs/>
          <w:color w:val="auto"/>
          <w:sz w:val="28"/>
          <w:szCs w:val="28"/>
        </w:rPr>
        <w:t xml:space="preserve">Место оказания услуг (выполнения работ), общие сведения: </w:t>
      </w:r>
    </w:p>
    <w:p w14:paraId="6974DF5F" w14:textId="77777777" w:rsidR="00E54346" w:rsidRPr="001B07C8" w:rsidRDefault="009E5CAB" w:rsidP="00E54346">
      <w:pPr>
        <w:pStyle w:val="Default"/>
        <w:tabs>
          <w:tab w:val="left" w:pos="-1276"/>
          <w:tab w:val="left" w:pos="0"/>
          <w:tab w:val="left" w:pos="142"/>
        </w:tabs>
        <w:jc w:val="both"/>
        <w:rPr>
          <w:bCs/>
          <w:color w:val="auto"/>
          <w:sz w:val="28"/>
          <w:szCs w:val="28"/>
        </w:rPr>
      </w:pPr>
      <w:r w:rsidRPr="001B07C8">
        <w:rPr>
          <w:bCs/>
          <w:color w:val="auto"/>
          <w:sz w:val="28"/>
          <w:szCs w:val="28"/>
        </w:rPr>
        <w:t>Российская Федерация, РФ, Челябинская область, г.</w:t>
      </w:r>
      <w:r w:rsidR="00501135" w:rsidRPr="001B07C8">
        <w:rPr>
          <w:bCs/>
          <w:color w:val="auto"/>
          <w:sz w:val="28"/>
          <w:szCs w:val="28"/>
        </w:rPr>
        <w:t xml:space="preserve"> </w:t>
      </w:r>
      <w:r w:rsidRPr="001B07C8">
        <w:rPr>
          <w:bCs/>
          <w:color w:val="auto"/>
          <w:sz w:val="28"/>
          <w:szCs w:val="28"/>
        </w:rPr>
        <w:t>Южноуральск, Газопровод-отвод к Южноуральской ГРЭС-2.</w:t>
      </w:r>
    </w:p>
    <w:p w14:paraId="43AA2EB5" w14:textId="77777777" w:rsidR="009E5CAB" w:rsidRPr="001B07C8" w:rsidRDefault="009E5CAB" w:rsidP="00E54346">
      <w:pPr>
        <w:pStyle w:val="Default"/>
        <w:tabs>
          <w:tab w:val="left" w:pos="-1276"/>
          <w:tab w:val="left" w:pos="0"/>
          <w:tab w:val="left" w:pos="142"/>
        </w:tabs>
        <w:jc w:val="both"/>
        <w:rPr>
          <w:bCs/>
          <w:color w:val="FF0000"/>
          <w:sz w:val="28"/>
          <w:szCs w:val="28"/>
        </w:rPr>
      </w:pPr>
    </w:p>
    <w:p w14:paraId="72CE9E82" w14:textId="77777777" w:rsidR="00E54346" w:rsidRPr="001B07C8" w:rsidRDefault="00957C94" w:rsidP="00000E54">
      <w:pPr>
        <w:pStyle w:val="Default"/>
        <w:numPr>
          <w:ilvl w:val="0"/>
          <w:numId w:val="1"/>
        </w:numPr>
        <w:tabs>
          <w:tab w:val="left" w:pos="-1276"/>
          <w:tab w:val="left" w:pos="0"/>
          <w:tab w:val="left" w:pos="142"/>
        </w:tabs>
        <w:ind w:left="0" w:firstLine="0"/>
        <w:jc w:val="both"/>
        <w:rPr>
          <w:bCs/>
          <w:color w:val="auto"/>
          <w:sz w:val="28"/>
          <w:szCs w:val="28"/>
        </w:rPr>
      </w:pPr>
      <w:r w:rsidRPr="001B07C8">
        <w:rPr>
          <w:bCs/>
          <w:color w:val="auto"/>
          <w:sz w:val="28"/>
          <w:szCs w:val="28"/>
        </w:rPr>
        <w:t>Вид работ и услуг</w:t>
      </w:r>
      <w:r w:rsidR="00E54346" w:rsidRPr="001B07C8">
        <w:rPr>
          <w:bCs/>
          <w:color w:val="auto"/>
          <w:sz w:val="28"/>
          <w:szCs w:val="28"/>
        </w:rPr>
        <w:t>:</w:t>
      </w:r>
    </w:p>
    <w:p w14:paraId="7BA3C960" w14:textId="77777777" w:rsidR="002F7772" w:rsidRPr="001B07C8" w:rsidRDefault="00E54346" w:rsidP="00000E54">
      <w:pPr>
        <w:pStyle w:val="Default"/>
        <w:numPr>
          <w:ilvl w:val="0"/>
          <w:numId w:val="11"/>
        </w:numPr>
        <w:tabs>
          <w:tab w:val="left" w:pos="-4395"/>
        </w:tabs>
        <w:ind w:left="0" w:firstLine="567"/>
        <w:jc w:val="both"/>
        <w:rPr>
          <w:bCs/>
          <w:color w:val="auto"/>
          <w:sz w:val="28"/>
          <w:szCs w:val="28"/>
        </w:rPr>
      </w:pPr>
      <w:r w:rsidRPr="001B07C8">
        <w:rPr>
          <w:bCs/>
          <w:color w:val="auto"/>
          <w:sz w:val="28"/>
          <w:szCs w:val="28"/>
        </w:rPr>
        <w:t xml:space="preserve">Выполнить </w:t>
      </w:r>
      <w:r w:rsidR="002F7772" w:rsidRPr="001B07C8">
        <w:rPr>
          <w:bCs/>
          <w:color w:val="auto"/>
          <w:sz w:val="28"/>
          <w:szCs w:val="28"/>
        </w:rPr>
        <w:t xml:space="preserve">работы </w:t>
      </w:r>
      <w:r w:rsidR="0030278B" w:rsidRPr="001B07C8">
        <w:rPr>
          <w:bCs/>
          <w:color w:val="auto"/>
          <w:sz w:val="28"/>
          <w:szCs w:val="28"/>
        </w:rPr>
        <w:t xml:space="preserve">по </w:t>
      </w:r>
      <w:r w:rsidR="002F7772" w:rsidRPr="001B07C8">
        <w:rPr>
          <w:bCs/>
          <w:color w:val="auto"/>
          <w:sz w:val="28"/>
          <w:szCs w:val="28"/>
        </w:rPr>
        <w:t>благоустройств</w:t>
      </w:r>
      <w:r w:rsidR="0030278B" w:rsidRPr="001B07C8">
        <w:rPr>
          <w:bCs/>
          <w:color w:val="auto"/>
          <w:sz w:val="28"/>
          <w:szCs w:val="28"/>
        </w:rPr>
        <w:t>у площадок крановых узлов и прилегающей территории</w:t>
      </w:r>
      <w:r w:rsidR="00501135" w:rsidRPr="001B07C8">
        <w:rPr>
          <w:bCs/>
          <w:color w:val="auto"/>
          <w:sz w:val="28"/>
          <w:szCs w:val="28"/>
        </w:rPr>
        <w:t>,</w:t>
      </w:r>
      <w:r w:rsidR="002F7772" w:rsidRPr="001B07C8">
        <w:rPr>
          <w:bCs/>
          <w:color w:val="auto"/>
          <w:sz w:val="28"/>
          <w:szCs w:val="28"/>
        </w:rPr>
        <w:t xml:space="preserve"> включающие:</w:t>
      </w:r>
    </w:p>
    <w:p w14:paraId="5571544C" w14:textId="77777777" w:rsidR="0030278B" w:rsidRPr="001B07C8" w:rsidRDefault="0030278B" w:rsidP="00000E54">
      <w:pPr>
        <w:pStyle w:val="Default"/>
        <w:numPr>
          <w:ilvl w:val="0"/>
          <w:numId w:val="10"/>
        </w:numPr>
        <w:tabs>
          <w:tab w:val="left" w:pos="-4395"/>
        </w:tabs>
        <w:ind w:left="426"/>
        <w:jc w:val="both"/>
        <w:rPr>
          <w:bCs/>
          <w:color w:val="auto"/>
          <w:sz w:val="28"/>
          <w:szCs w:val="28"/>
        </w:rPr>
      </w:pPr>
      <w:r w:rsidRPr="001B07C8">
        <w:rPr>
          <w:bCs/>
          <w:color w:val="auto"/>
          <w:sz w:val="28"/>
          <w:szCs w:val="28"/>
        </w:rPr>
        <w:t>Отсыпка щебнем территории крановых узлов и прилегающей территории;</w:t>
      </w:r>
    </w:p>
    <w:p w14:paraId="77BBBB27" w14:textId="77777777" w:rsidR="00AA710F" w:rsidRPr="001B07C8" w:rsidRDefault="00AA710F" w:rsidP="00000E54">
      <w:pPr>
        <w:pStyle w:val="Default"/>
        <w:numPr>
          <w:ilvl w:val="0"/>
          <w:numId w:val="10"/>
        </w:numPr>
        <w:tabs>
          <w:tab w:val="left" w:pos="-4395"/>
        </w:tabs>
        <w:ind w:left="426"/>
        <w:jc w:val="both"/>
        <w:rPr>
          <w:bCs/>
          <w:color w:val="auto"/>
          <w:sz w:val="28"/>
          <w:szCs w:val="28"/>
        </w:rPr>
      </w:pPr>
      <w:r w:rsidRPr="001B07C8">
        <w:rPr>
          <w:bCs/>
          <w:color w:val="auto"/>
          <w:sz w:val="28"/>
          <w:szCs w:val="28"/>
        </w:rPr>
        <w:t>Устройство тротуарной плитки по периметру за ограждением крановых узлов</w:t>
      </w:r>
    </w:p>
    <w:p w14:paraId="7807B54F" w14:textId="77777777" w:rsidR="002F7772" w:rsidRPr="001B07C8" w:rsidRDefault="002F7772" w:rsidP="00000E54">
      <w:pPr>
        <w:pStyle w:val="Default"/>
        <w:numPr>
          <w:ilvl w:val="0"/>
          <w:numId w:val="10"/>
        </w:numPr>
        <w:tabs>
          <w:tab w:val="left" w:pos="-4395"/>
        </w:tabs>
        <w:ind w:left="426"/>
        <w:jc w:val="both"/>
        <w:rPr>
          <w:bCs/>
          <w:color w:val="auto"/>
          <w:sz w:val="28"/>
          <w:szCs w:val="28"/>
        </w:rPr>
      </w:pPr>
      <w:r w:rsidRPr="001B07C8">
        <w:rPr>
          <w:bCs/>
          <w:color w:val="auto"/>
          <w:sz w:val="28"/>
          <w:szCs w:val="28"/>
        </w:rPr>
        <w:t xml:space="preserve">Устройство дренажной системы </w:t>
      </w:r>
      <w:r w:rsidR="00AA710F" w:rsidRPr="001B07C8">
        <w:rPr>
          <w:bCs/>
          <w:color w:val="auto"/>
          <w:sz w:val="28"/>
          <w:szCs w:val="28"/>
        </w:rPr>
        <w:t>вокруг площадок</w:t>
      </w:r>
      <w:r w:rsidRPr="001B07C8">
        <w:rPr>
          <w:bCs/>
          <w:color w:val="auto"/>
          <w:sz w:val="28"/>
          <w:szCs w:val="28"/>
        </w:rPr>
        <w:t xml:space="preserve"> </w:t>
      </w:r>
      <w:r w:rsidR="0030278B" w:rsidRPr="001B07C8">
        <w:rPr>
          <w:bCs/>
          <w:color w:val="auto"/>
          <w:sz w:val="28"/>
          <w:szCs w:val="28"/>
        </w:rPr>
        <w:t>крановых узлов с засыпкой щебнем</w:t>
      </w:r>
      <w:r w:rsidRPr="001B07C8">
        <w:rPr>
          <w:bCs/>
          <w:color w:val="auto"/>
          <w:sz w:val="28"/>
          <w:szCs w:val="28"/>
        </w:rPr>
        <w:t>;</w:t>
      </w:r>
    </w:p>
    <w:p w14:paraId="5AC39880" w14:textId="77777777" w:rsidR="0030278B" w:rsidRPr="001B07C8" w:rsidRDefault="0030278B" w:rsidP="00000E54">
      <w:pPr>
        <w:pStyle w:val="Default"/>
        <w:numPr>
          <w:ilvl w:val="0"/>
          <w:numId w:val="10"/>
        </w:numPr>
        <w:tabs>
          <w:tab w:val="left" w:pos="-4395"/>
        </w:tabs>
        <w:ind w:left="426"/>
        <w:jc w:val="both"/>
        <w:rPr>
          <w:bCs/>
          <w:color w:val="auto"/>
          <w:sz w:val="28"/>
          <w:szCs w:val="28"/>
        </w:rPr>
      </w:pPr>
      <w:r w:rsidRPr="001B07C8">
        <w:rPr>
          <w:bCs/>
          <w:color w:val="auto"/>
          <w:sz w:val="28"/>
          <w:szCs w:val="28"/>
        </w:rPr>
        <w:t xml:space="preserve">Восстановление плодородного слоя на прилегающей </w:t>
      </w:r>
      <w:r w:rsidR="00A81320" w:rsidRPr="001B07C8">
        <w:rPr>
          <w:bCs/>
          <w:color w:val="auto"/>
          <w:sz w:val="28"/>
          <w:szCs w:val="28"/>
        </w:rPr>
        <w:t>территории;</w:t>
      </w:r>
    </w:p>
    <w:p w14:paraId="1CBE49A2" w14:textId="77777777" w:rsidR="00A81320" w:rsidRPr="001B07C8" w:rsidRDefault="00A81320" w:rsidP="00A81320">
      <w:pPr>
        <w:pStyle w:val="Default"/>
        <w:numPr>
          <w:ilvl w:val="0"/>
          <w:numId w:val="10"/>
        </w:numPr>
        <w:tabs>
          <w:tab w:val="left" w:pos="-4395"/>
        </w:tabs>
        <w:ind w:left="426"/>
        <w:jc w:val="both"/>
        <w:rPr>
          <w:bCs/>
          <w:color w:val="auto"/>
          <w:sz w:val="28"/>
          <w:szCs w:val="28"/>
        </w:rPr>
      </w:pPr>
      <w:r w:rsidRPr="001B07C8">
        <w:rPr>
          <w:bCs/>
          <w:color w:val="auto"/>
          <w:sz w:val="28"/>
          <w:szCs w:val="28"/>
        </w:rPr>
        <w:t>Устройство противопожарной минерализованной полосы;</w:t>
      </w:r>
    </w:p>
    <w:p w14:paraId="4B1B8B3E" w14:textId="77777777" w:rsidR="0016498E" w:rsidRPr="001B07C8" w:rsidRDefault="0022629F" w:rsidP="00000E54">
      <w:pPr>
        <w:pStyle w:val="Default"/>
        <w:numPr>
          <w:ilvl w:val="0"/>
          <w:numId w:val="10"/>
        </w:numPr>
        <w:tabs>
          <w:tab w:val="left" w:pos="-4395"/>
        </w:tabs>
        <w:ind w:left="426"/>
        <w:jc w:val="both"/>
        <w:rPr>
          <w:bCs/>
          <w:color w:val="auto"/>
          <w:sz w:val="28"/>
          <w:szCs w:val="28"/>
        </w:rPr>
      </w:pPr>
      <w:r w:rsidRPr="001B07C8">
        <w:rPr>
          <w:bCs/>
          <w:color w:val="auto"/>
          <w:sz w:val="28"/>
          <w:szCs w:val="28"/>
        </w:rPr>
        <w:t>Выполнить работы</w:t>
      </w:r>
      <w:r w:rsidR="0016498E" w:rsidRPr="001B07C8">
        <w:rPr>
          <w:bCs/>
          <w:color w:val="auto"/>
          <w:sz w:val="28"/>
          <w:szCs w:val="28"/>
        </w:rPr>
        <w:t xml:space="preserve"> по замене оснований и ограждений;</w:t>
      </w:r>
    </w:p>
    <w:p w14:paraId="7AB9969F" w14:textId="77777777" w:rsidR="0022629F" w:rsidRPr="001B07C8" w:rsidRDefault="0016498E" w:rsidP="00000E54">
      <w:pPr>
        <w:pStyle w:val="Default"/>
        <w:numPr>
          <w:ilvl w:val="0"/>
          <w:numId w:val="10"/>
        </w:numPr>
        <w:tabs>
          <w:tab w:val="left" w:pos="-4395"/>
        </w:tabs>
        <w:ind w:left="426"/>
        <w:jc w:val="both"/>
        <w:rPr>
          <w:bCs/>
          <w:color w:val="auto"/>
          <w:sz w:val="28"/>
          <w:szCs w:val="28"/>
        </w:rPr>
      </w:pPr>
      <w:r w:rsidRPr="001B07C8">
        <w:rPr>
          <w:bCs/>
          <w:color w:val="auto"/>
          <w:sz w:val="28"/>
          <w:szCs w:val="28"/>
        </w:rPr>
        <w:t xml:space="preserve"> Восстановить </w:t>
      </w:r>
      <w:r w:rsidR="0022629F" w:rsidRPr="001B07C8">
        <w:rPr>
          <w:bCs/>
          <w:color w:val="auto"/>
          <w:sz w:val="28"/>
          <w:szCs w:val="28"/>
        </w:rPr>
        <w:t>покрыти</w:t>
      </w:r>
      <w:r w:rsidRPr="001B07C8">
        <w:rPr>
          <w:bCs/>
          <w:color w:val="auto"/>
          <w:sz w:val="28"/>
          <w:szCs w:val="28"/>
        </w:rPr>
        <w:t>е</w:t>
      </w:r>
      <w:r w:rsidR="0022629F" w:rsidRPr="001B07C8">
        <w:rPr>
          <w:bCs/>
          <w:color w:val="auto"/>
          <w:sz w:val="28"/>
          <w:szCs w:val="28"/>
        </w:rPr>
        <w:t xml:space="preserve"> </w:t>
      </w:r>
      <w:r w:rsidRPr="001B07C8">
        <w:rPr>
          <w:bCs/>
          <w:color w:val="auto"/>
          <w:sz w:val="28"/>
          <w:szCs w:val="28"/>
        </w:rPr>
        <w:t xml:space="preserve">технологического </w:t>
      </w:r>
      <w:r w:rsidR="0022629F" w:rsidRPr="001B07C8">
        <w:rPr>
          <w:bCs/>
          <w:color w:val="auto"/>
          <w:sz w:val="28"/>
          <w:szCs w:val="28"/>
        </w:rPr>
        <w:t>оборудования</w:t>
      </w:r>
      <w:r w:rsidRPr="001B07C8">
        <w:rPr>
          <w:bCs/>
          <w:color w:val="auto"/>
          <w:sz w:val="28"/>
          <w:szCs w:val="28"/>
        </w:rPr>
        <w:t xml:space="preserve"> и ограждений </w:t>
      </w:r>
      <w:r w:rsidR="0022629F" w:rsidRPr="001B07C8">
        <w:rPr>
          <w:bCs/>
          <w:color w:val="auto"/>
          <w:sz w:val="28"/>
          <w:szCs w:val="28"/>
        </w:rPr>
        <w:t xml:space="preserve"> </w:t>
      </w:r>
      <w:r w:rsidRPr="001B07C8">
        <w:rPr>
          <w:bCs/>
          <w:color w:val="auto"/>
          <w:sz w:val="28"/>
          <w:szCs w:val="28"/>
        </w:rPr>
        <w:t>крановых узлов</w:t>
      </w:r>
      <w:r w:rsidR="0022629F" w:rsidRPr="001B07C8">
        <w:rPr>
          <w:bCs/>
          <w:color w:val="auto"/>
          <w:sz w:val="28"/>
          <w:szCs w:val="28"/>
        </w:rPr>
        <w:t>;</w:t>
      </w:r>
    </w:p>
    <w:p w14:paraId="3CD44E71" w14:textId="77777777" w:rsidR="0016498E" w:rsidRPr="001B07C8" w:rsidRDefault="0016498E" w:rsidP="00000E54">
      <w:pPr>
        <w:pStyle w:val="Default"/>
        <w:numPr>
          <w:ilvl w:val="0"/>
          <w:numId w:val="10"/>
        </w:numPr>
        <w:tabs>
          <w:tab w:val="left" w:pos="-4395"/>
        </w:tabs>
        <w:ind w:left="426"/>
        <w:jc w:val="both"/>
        <w:rPr>
          <w:bCs/>
          <w:color w:val="auto"/>
          <w:sz w:val="28"/>
          <w:szCs w:val="28"/>
        </w:rPr>
      </w:pPr>
      <w:r w:rsidRPr="001B07C8">
        <w:rPr>
          <w:bCs/>
          <w:color w:val="auto"/>
          <w:sz w:val="28"/>
          <w:szCs w:val="28"/>
        </w:rPr>
        <w:t>Очистить участок от мусора.</w:t>
      </w:r>
    </w:p>
    <w:p w14:paraId="37D2287B" w14:textId="77777777" w:rsidR="003D1A85" w:rsidRPr="001B07C8" w:rsidRDefault="003D1A85" w:rsidP="00000E54">
      <w:pPr>
        <w:pStyle w:val="a3"/>
        <w:numPr>
          <w:ilvl w:val="0"/>
          <w:numId w:val="11"/>
        </w:numPr>
        <w:spacing w:after="0" w:line="240" w:lineRule="auto"/>
        <w:ind w:left="0" w:firstLine="567"/>
        <w:jc w:val="both"/>
        <w:rPr>
          <w:rFonts w:ascii="Times New Roman" w:hAnsi="Times New Roman"/>
          <w:bCs/>
          <w:sz w:val="28"/>
          <w:szCs w:val="28"/>
        </w:rPr>
      </w:pPr>
      <w:r w:rsidRPr="001B07C8">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1467D1F3" w14:textId="77777777" w:rsidR="00C108E2" w:rsidRPr="001B07C8" w:rsidRDefault="00C108E2" w:rsidP="00000E54">
      <w:pPr>
        <w:numPr>
          <w:ilvl w:val="0"/>
          <w:numId w:val="11"/>
        </w:numPr>
        <w:spacing w:after="0" w:line="240" w:lineRule="auto"/>
        <w:ind w:left="0" w:firstLine="567"/>
        <w:contextualSpacing/>
        <w:rPr>
          <w:rFonts w:ascii="Times New Roman" w:hAnsi="Times New Roman"/>
          <w:bCs/>
          <w:sz w:val="28"/>
          <w:szCs w:val="28"/>
        </w:rPr>
      </w:pPr>
      <w:r w:rsidRPr="001B07C8">
        <w:rPr>
          <w:rFonts w:ascii="Times New Roman" w:hAnsi="Times New Roman"/>
          <w:bCs/>
          <w:sz w:val="28"/>
          <w:szCs w:val="28"/>
        </w:rPr>
        <w:t xml:space="preserve">Организовать складское хозяйство, установить временные здания и сооружения вне охранной зоны территории ГРС </w:t>
      </w:r>
      <w:r w:rsidRPr="001B07C8">
        <w:rPr>
          <w:rFonts w:ascii="Times New Roman" w:hAnsi="Times New Roman"/>
          <w:bCs/>
          <w:color w:val="FF0000"/>
          <w:sz w:val="28"/>
          <w:szCs w:val="28"/>
        </w:rPr>
        <w:t xml:space="preserve"> </w:t>
      </w:r>
    </w:p>
    <w:p w14:paraId="6DEE13E4" w14:textId="77777777" w:rsidR="003D1A85" w:rsidRPr="001B07C8" w:rsidRDefault="003D1A85" w:rsidP="00000E54">
      <w:pPr>
        <w:pStyle w:val="a3"/>
        <w:numPr>
          <w:ilvl w:val="0"/>
          <w:numId w:val="11"/>
        </w:numPr>
        <w:tabs>
          <w:tab w:val="left" w:pos="-3261"/>
        </w:tabs>
        <w:spacing w:after="0" w:line="240" w:lineRule="auto"/>
        <w:ind w:left="0" w:firstLine="567"/>
        <w:jc w:val="both"/>
        <w:rPr>
          <w:rFonts w:ascii="Times New Roman" w:hAnsi="Times New Roman"/>
          <w:bCs/>
          <w:sz w:val="28"/>
          <w:szCs w:val="28"/>
        </w:rPr>
      </w:pPr>
      <w:r w:rsidRPr="001B07C8">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617E1001" w14:textId="77777777" w:rsidR="003D1A85" w:rsidRPr="001B07C8" w:rsidRDefault="007D27B3" w:rsidP="00000E54">
      <w:pPr>
        <w:pStyle w:val="a3"/>
        <w:numPr>
          <w:ilvl w:val="0"/>
          <w:numId w:val="11"/>
        </w:numPr>
        <w:tabs>
          <w:tab w:val="left" w:pos="-3261"/>
        </w:tabs>
        <w:spacing w:after="0" w:line="240" w:lineRule="auto"/>
        <w:ind w:left="0" w:firstLine="567"/>
        <w:jc w:val="both"/>
        <w:rPr>
          <w:rFonts w:ascii="Times New Roman" w:hAnsi="Times New Roman"/>
          <w:bCs/>
          <w:sz w:val="28"/>
          <w:szCs w:val="28"/>
        </w:rPr>
      </w:pPr>
      <w:r w:rsidRPr="001B07C8">
        <w:rPr>
          <w:rFonts w:ascii="Times New Roman" w:hAnsi="Times New Roman"/>
          <w:bCs/>
          <w:sz w:val="28"/>
          <w:szCs w:val="28"/>
        </w:rPr>
        <w:t>Поставка</w:t>
      </w:r>
      <w:r w:rsidR="003D1A85" w:rsidRPr="001B07C8">
        <w:rPr>
          <w:rFonts w:ascii="Times New Roman" w:hAnsi="Times New Roman"/>
          <w:bCs/>
          <w:sz w:val="28"/>
          <w:szCs w:val="28"/>
        </w:rPr>
        <w:t xml:space="preserve"> материалов производить</w:t>
      </w:r>
      <w:r w:rsidRPr="001B07C8">
        <w:rPr>
          <w:rFonts w:ascii="Times New Roman" w:hAnsi="Times New Roman"/>
          <w:bCs/>
          <w:sz w:val="28"/>
          <w:szCs w:val="28"/>
        </w:rPr>
        <w:t xml:space="preserve">ся </w:t>
      </w:r>
      <w:r w:rsidR="006B4F3E" w:rsidRPr="001B07C8">
        <w:rPr>
          <w:rFonts w:ascii="Times New Roman" w:hAnsi="Times New Roman"/>
          <w:bCs/>
          <w:sz w:val="28"/>
          <w:szCs w:val="28"/>
        </w:rPr>
        <w:t>Подрядчиком</w:t>
      </w:r>
      <w:r w:rsidR="003D1A85" w:rsidRPr="001B07C8">
        <w:rPr>
          <w:rFonts w:ascii="Times New Roman" w:hAnsi="Times New Roman"/>
          <w:bCs/>
          <w:sz w:val="28"/>
          <w:szCs w:val="28"/>
        </w:rPr>
        <w:t xml:space="preserve"> с осуществлением контроля </w:t>
      </w:r>
      <w:r w:rsidR="0092056C" w:rsidRPr="001B07C8">
        <w:rPr>
          <w:rFonts w:ascii="Times New Roman" w:hAnsi="Times New Roman"/>
          <w:bCs/>
          <w:sz w:val="28"/>
          <w:szCs w:val="28"/>
        </w:rPr>
        <w:t>их</w:t>
      </w:r>
      <w:r w:rsidR="003D1A85" w:rsidRPr="001B07C8">
        <w:rPr>
          <w:rFonts w:ascii="Times New Roman" w:hAnsi="Times New Roman"/>
          <w:bCs/>
          <w:sz w:val="28"/>
          <w:szCs w:val="28"/>
        </w:rPr>
        <w:t xml:space="preserve"> качества </w:t>
      </w:r>
      <w:r w:rsidRPr="001B07C8">
        <w:rPr>
          <w:rFonts w:ascii="Times New Roman" w:hAnsi="Times New Roman"/>
          <w:bCs/>
          <w:sz w:val="28"/>
          <w:szCs w:val="28"/>
        </w:rPr>
        <w:t xml:space="preserve">и наличия </w:t>
      </w:r>
      <w:r w:rsidR="003D1A85" w:rsidRPr="001B07C8">
        <w:rPr>
          <w:rFonts w:ascii="Times New Roman" w:hAnsi="Times New Roman"/>
          <w:bCs/>
          <w:sz w:val="28"/>
          <w:szCs w:val="28"/>
        </w:rPr>
        <w:t>соответствующи</w:t>
      </w:r>
      <w:r w:rsidRPr="001B07C8">
        <w:rPr>
          <w:rFonts w:ascii="Times New Roman" w:hAnsi="Times New Roman"/>
          <w:bCs/>
          <w:sz w:val="28"/>
          <w:szCs w:val="28"/>
        </w:rPr>
        <w:t>х</w:t>
      </w:r>
      <w:r w:rsidR="003D1A85" w:rsidRPr="001B07C8">
        <w:rPr>
          <w:rFonts w:ascii="Times New Roman" w:hAnsi="Times New Roman"/>
          <w:bCs/>
          <w:sz w:val="28"/>
          <w:szCs w:val="28"/>
        </w:rPr>
        <w:t xml:space="preserve"> сопроводительны</w:t>
      </w:r>
      <w:r w:rsidRPr="001B07C8">
        <w:rPr>
          <w:rFonts w:ascii="Times New Roman" w:hAnsi="Times New Roman"/>
          <w:bCs/>
          <w:sz w:val="28"/>
          <w:szCs w:val="28"/>
        </w:rPr>
        <w:t>х</w:t>
      </w:r>
      <w:r w:rsidR="003D1A85" w:rsidRPr="001B07C8">
        <w:rPr>
          <w:rFonts w:ascii="Times New Roman" w:hAnsi="Times New Roman"/>
          <w:bCs/>
          <w:sz w:val="28"/>
          <w:szCs w:val="28"/>
        </w:rPr>
        <w:t xml:space="preserve"> документ</w:t>
      </w:r>
      <w:r w:rsidRPr="001B07C8">
        <w:rPr>
          <w:rFonts w:ascii="Times New Roman" w:hAnsi="Times New Roman"/>
          <w:bCs/>
          <w:sz w:val="28"/>
          <w:szCs w:val="28"/>
        </w:rPr>
        <w:t>ов</w:t>
      </w:r>
      <w:r w:rsidR="003D1A85" w:rsidRPr="001B07C8">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3C38F212" w14:textId="77777777" w:rsidR="00611D39" w:rsidRPr="001B07C8" w:rsidRDefault="00611D39" w:rsidP="00000E54">
      <w:pPr>
        <w:pStyle w:val="a3"/>
        <w:numPr>
          <w:ilvl w:val="0"/>
          <w:numId w:val="11"/>
        </w:numPr>
        <w:spacing w:after="0" w:line="240" w:lineRule="auto"/>
        <w:ind w:left="0" w:firstLine="567"/>
        <w:jc w:val="both"/>
        <w:rPr>
          <w:rFonts w:ascii="Times New Roman" w:hAnsi="Times New Roman"/>
          <w:bCs/>
          <w:sz w:val="28"/>
          <w:szCs w:val="28"/>
        </w:rPr>
      </w:pPr>
      <w:r w:rsidRPr="001B07C8">
        <w:rPr>
          <w:rFonts w:ascii="Times New Roman" w:hAnsi="Times New Roman"/>
          <w:bCs/>
          <w:sz w:val="28"/>
          <w:szCs w:val="28"/>
        </w:rPr>
        <w:t xml:space="preserve">Мусор и все отходы использованных материалов, образованный в результате выполнения работ, необходимо вывезти в специально отведенные места для </w:t>
      </w:r>
      <w:r w:rsidRPr="001B07C8">
        <w:rPr>
          <w:rFonts w:ascii="Times New Roman" w:hAnsi="Times New Roman"/>
          <w:bCs/>
          <w:sz w:val="28"/>
          <w:szCs w:val="28"/>
        </w:rPr>
        <w:lastRenderedPageBreak/>
        <w:t>утилизации отходов, согласованные с соответствующими органами по охране природы.</w:t>
      </w:r>
    </w:p>
    <w:p w14:paraId="6FAB721B" w14:textId="77777777" w:rsidR="00532849" w:rsidRPr="001B07C8" w:rsidRDefault="00957C94" w:rsidP="00000E54">
      <w:pPr>
        <w:pStyle w:val="a3"/>
        <w:numPr>
          <w:ilvl w:val="0"/>
          <w:numId w:val="11"/>
        </w:numPr>
        <w:tabs>
          <w:tab w:val="left" w:pos="-4395"/>
        </w:tabs>
        <w:spacing w:after="0" w:line="240" w:lineRule="auto"/>
        <w:ind w:left="0" w:firstLine="567"/>
        <w:jc w:val="both"/>
        <w:rPr>
          <w:rFonts w:ascii="Times New Roman" w:hAnsi="Times New Roman"/>
          <w:color w:val="000000"/>
          <w:sz w:val="28"/>
          <w:szCs w:val="28"/>
        </w:rPr>
      </w:pPr>
      <w:r w:rsidRPr="001B07C8">
        <w:rPr>
          <w:rFonts w:ascii="Times New Roman" w:hAnsi="Times New Roman"/>
          <w:bCs/>
          <w:sz w:val="28"/>
          <w:szCs w:val="28"/>
        </w:rPr>
        <w:t>Ведомость</w:t>
      </w:r>
      <w:r w:rsidR="003D1A85" w:rsidRPr="001B07C8">
        <w:rPr>
          <w:rFonts w:ascii="Times New Roman" w:hAnsi="Times New Roman"/>
          <w:bCs/>
          <w:sz w:val="28"/>
          <w:szCs w:val="28"/>
        </w:rPr>
        <w:t xml:space="preserve"> вида и объема работ </w:t>
      </w:r>
      <w:r w:rsidR="00E54346" w:rsidRPr="001B07C8">
        <w:rPr>
          <w:rFonts w:ascii="Times New Roman" w:hAnsi="Times New Roman"/>
          <w:bCs/>
          <w:sz w:val="28"/>
          <w:szCs w:val="28"/>
        </w:rPr>
        <w:t>определен</w:t>
      </w:r>
      <w:r w:rsidR="00FC61EA" w:rsidRPr="001B07C8">
        <w:rPr>
          <w:rFonts w:ascii="Times New Roman" w:hAnsi="Times New Roman"/>
          <w:bCs/>
          <w:sz w:val="28"/>
          <w:szCs w:val="28"/>
        </w:rPr>
        <w:t>а</w:t>
      </w:r>
      <w:r w:rsidR="003D1A85" w:rsidRPr="001B07C8">
        <w:rPr>
          <w:rFonts w:ascii="Times New Roman" w:hAnsi="Times New Roman"/>
          <w:bCs/>
          <w:sz w:val="28"/>
          <w:szCs w:val="28"/>
        </w:rPr>
        <w:t xml:space="preserve"> </w:t>
      </w:r>
      <w:r w:rsidR="00E54346" w:rsidRPr="001B07C8">
        <w:rPr>
          <w:rFonts w:ascii="Times New Roman" w:hAnsi="Times New Roman"/>
          <w:bCs/>
          <w:sz w:val="28"/>
          <w:szCs w:val="28"/>
        </w:rPr>
        <w:t>настоящим Техническим заданием в Приложени</w:t>
      </w:r>
      <w:r w:rsidR="004B4018" w:rsidRPr="001B07C8">
        <w:rPr>
          <w:rFonts w:ascii="Times New Roman" w:hAnsi="Times New Roman"/>
          <w:bCs/>
          <w:sz w:val="28"/>
          <w:szCs w:val="28"/>
        </w:rPr>
        <w:t>и</w:t>
      </w:r>
      <w:r w:rsidR="00E54346" w:rsidRPr="001B07C8">
        <w:rPr>
          <w:rFonts w:ascii="Times New Roman" w:hAnsi="Times New Roman"/>
          <w:bCs/>
          <w:sz w:val="28"/>
          <w:szCs w:val="28"/>
        </w:rPr>
        <w:t xml:space="preserve"> №</w:t>
      </w:r>
      <w:r w:rsidR="00501135" w:rsidRPr="001B07C8">
        <w:rPr>
          <w:rFonts w:ascii="Times New Roman" w:hAnsi="Times New Roman"/>
          <w:bCs/>
          <w:sz w:val="28"/>
          <w:szCs w:val="28"/>
        </w:rPr>
        <w:t xml:space="preserve"> </w:t>
      </w:r>
      <w:r w:rsidR="00E54346" w:rsidRPr="001B07C8">
        <w:rPr>
          <w:rFonts w:ascii="Times New Roman" w:hAnsi="Times New Roman"/>
          <w:bCs/>
          <w:sz w:val="28"/>
          <w:szCs w:val="28"/>
        </w:rPr>
        <w:t xml:space="preserve">1 и является неотъемлемой </w:t>
      </w:r>
      <w:r w:rsidR="003D1A85" w:rsidRPr="001B07C8">
        <w:rPr>
          <w:rFonts w:ascii="Times New Roman" w:hAnsi="Times New Roman"/>
          <w:bCs/>
          <w:sz w:val="28"/>
          <w:szCs w:val="28"/>
        </w:rPr>
        <w:t xml:space="preserve">его частью. </w:t>
      </w:r>
    </w:p>
    <w:p w14:paraId="1F456049" w14:textId="77777777" w:rsidR="003D1A85" w:rsidRPr="001B07C8" w:rsidRDefault="003D1A85" w:rsidP="003D1A85">
      <w:pPr>
        <w:pStyle w:val="a3"/>
        <w:tabs>
          <w:tab w:val="left" w:pos="-4395"/>
        </w:tabs>
        <w:spacing w:after="0" w:line="240" w:lineRule="auto"/>
        <w:ind w:left="284"/>
        <w:rPr>
          <w:rFonts w:ascii="Times New Roman" w:hAnsi="Times New Roman"/>
          <w:color w:val="000000"/>
          <w:sz w:val="28"/>
          <w:szCs w:val="28"/>
        </w:rPr>
      </w:pPr>
    </w:p>
    <w:p w14:paraId="438B8857" w14:textId="77777777" w:rsidR="00A95787" w:rsidRPr="001B07C8" w:rsidRDefault="00A95787" w:rsidP="00000E54">
      <w:pPr>
        <w:numPr>
          <w:ilvl w:val="0"/>
          <w:numId w:val="1"/>
        </w:numPr>
        <w:tabs>
          <w:tab w:val="left" w:pos="-4395"/>
          <w:tab w:val="left" w:pos="-1276"/>
        </w:tabs>
        <w:autoSpaceDE w:val="0"/>
        <w:autoSpaceDN w:val="0"/>
        <w:adjustRightInd w:val="0"/>
        <w:spacing w:after="0" w:line="240" w:lineRule="auto"/>
        <w:ind w:left="284" w:firstLine="0"/>
        <w:jc w:val="both"/>
        <w:rPr>
          <w:rFonts w:ascii="Times New Roman" w:hAnsi="Times New Roman"/>
          <w:color w:val="000000"/>
          <w:sz w:val="28"/>
          <w:szCs w:val="28"/>
        </w:rPr>
      </w:pPr>
      <w:r w:rsidRPr="001B07C8">
        <w:rPr>
          <w:rFonts w:ascii="Times New Roman" w:hAnsi="Times New Roman"/>
          <w:bCs/>
          <w:color w:val="000000"/>
          <w:sz w:val="28"/>
          <w:szCs w:val="28"/>
        </w:rPr>
        <w:t xml:space="preserve">Технические требования </w:t>
      </w:r>
      <w:r w:rsidR="00E663CF" w:rsidRPr="001B07C8">
        <w:rPr>
          <w:rFonts w:ascii="Times New Roman" w:hAnsi="Times New Roman"/>
          <w:bCs/>
          <w:color w:val="000000"/>
          <w:sz w:val="28"/>
          <w:szCs w:val="28"/>
        </w:rPr>
        <w:t>к выполняемым работам и материалам</w:t>
      </w:r>
      <w:r w:rsidRPr="001B07C8">
        <w:rPr>
          <w:rFonts w:ascii="Times New Roman" w:hAnsi="Times New Roman"/>
          <w:bCs/>
          <w:color w:val="000000"/>
          <w:sz w:val="28"/>
          <w:szCs w:val="28"/>
        </w:rPr>
        <w:t xml:space="preserve">: </w:t>
      </w:r>
      <w:r w:rsidR="005D4E5E" w:rsidRPr="001B07C8">
        <w:rPr>
          <w:rFonts w:ascii="Times New Roman" w:hAnsi="Times New Roman"/>
          <w:bCs/>
          <w:color w:val="000000"/>
          <w:sz w:val="28"/>
          <w:szCs w:val="28"/>
        </w:rPr>
        <w:t xml:space="preserve">   </w:t>
      </w:r>
    </w:p>
    <w:p w14:paraId="5AFA57CE" w14:textId="77777777" w:rsidR="007D43D4" w:rsidRPr="001B07C8" w:rsidRDefault="007D43D4" w:rsidP="00000E54">
      <w:pPr>
        <w:pStyle w:val="a3"/>
        <w:numPr>
          <w:ilvl w:val="0"/>
          <w:numId w:val="8"/>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1B07C8">
        <w:rPr>
          <w:rFonts w:ascii="Times New Roman" w:hAnsi="Times New Roman"/>
          <w:bCs/>
          <w:color w:val="000000"/>
          <w:sz w:val="28"/>
          <w:szCs w:val="28"/>
        </w:rPr>
        <w:t>Производство и приемку работ по благоустройству, включая работы с растительным грунтом, устройство тротуар</w:t>
      </w:r>
      <w:r w:rsidR="0016498E" w:rsidRPr="001B07C8">
        <w:rPr>
          <w:rFonts w:ascii="Times New Roman" w:hAnsi="Times New Roman"/>
          <w:bCs/>
          <w:color w:val="000000"/>
          <w:sz w:val="28"/>
          <w:szCs w:val="28"/>
        </w:rPr>
        <w:t>ной плитки</w:t>
      </w:r>
      <w:r w:rsidRPr="001B07C8">
        <w:rPr>
          <w:rFonts w:ascii="Times New Roman" w:hAnsi="Times New Roman"/>
          <w:bCs/>
          <w:color w:val="000000"/>
          <w:sz w:val="28"/>
          <w:szCs w:val="28"/>
        </w:rPr>
        <w:t>,  дренажной системы,</w:t>
      </w:r>
      <w:r w:rsidR="00FE687A" w:rsidRPr="001B07C8">
        <w:rPr>
          <w:rFonts w:ascii="Times New Roman" w:hAnsi="Times New Roman"/>
          <w:bCs/>
          <w:color w:val="000000"/>
          <w:sz w:val="28"/>
          <w:szCs w:val="28"/>
        </w:rPr>
        <w:t xml:space="preserve"> </w:t>
      </w:r>
      <w:r w:rsidR="0016498E" w:rsidRPr="001B07C8">
        <w:rPr>
          <w:rFonts w:ascii="Times New Roman" w:hAnsi="Times New Roman"/>
          <w:bCs/>
          <w:color w:val="000000"/>
          <w:sz w:val="28"/>
          <w:szCs w:val="28"/>
        </w:rPr>
        <w:t xml:space="preserve">замены оснований, </w:t>
      </w:r>
      <w:r w:rsidRPr="001B07C8">
        <w:rPr>
          <w:rFonts w:ascii="Times New Roman" w:hAnsi="Times New Roman"/>
          <w:bCs/>
          <w:color w:val="000000"/>
          <w:sz w:val="28"/>
          <w:szCs w:val="28"/>
        </w:rPr>
        <w:t xml:space="preserve">а также </w:t>
      </w:r>
      <w:r w:rsidR="00FE687A" w:rsidRPr="001B07C8">
        <w:rPr>
          <w:rFonts w:ascii="Times New Roman" w:hAnsi="Times New Roman"/>
          <w:bCs/>
          <w:color w:val="000000"/>
          <w:sz w:val="28"/>
          <w:szCs w:val="28"/>
        </w:rPr>
        <w:t>монтаж ограждающих конструкций</w:t>
      </w:r>
      <w:r w:rsidR="0016498E" w:rsidRPr="001B07C8">
        <w:rPr>
          <w:rFonts w:ascii="Times New Roman" w:hAnsi="Times New Roman"/>
          <w:bCs/>
          <w:color w:val="000000"/>
          <w:sz w:val="28"/>
          <w:szCs w:val="28"/>
        </w:rPr>
        <w:t xml:space="preserve"> с последующей их покраской</w:t>
      </w:r>
      <w:r w:rsidR="00FE687A" w:rsidRPr="001B07C8">
        <w:rPr>
          <w:rFonts w:ascii="Times New Roman" w:hAnsi="Times New Roman"/>
          <w:bCs/>
          <w:color w:val="000000"/>
          <w:sz w:val="28"/>
          <w:szCs w:val="28"/>
        </w:rPr>
        <w:t>, должны вестись с соблюдением правил СНиП III-10-75.</w:t>
      </w:r>
    </w:p>
    <w:p w14:paraId="510770BF" w14:textId="77777777" w:rsidR="00406089" w:rsidRPr="001B07C8" w:rsidRDefault="00406089" w:rsidP="00000E54">
      <w:pPr>
        <w:pStyle w:val="a3"/>
        <w:numPr>
          <w:ilvl w:val="0"/>
          <w:numId w:val="8"/>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1B07C8">
        <w:rPr>
          <w:rFonts w:ascii="Times New Roman" w:hAnsi="Times New Roman"/>
          <w:bCs/>
          <w:color w:val="000000"/>
          <w:sz w:val="28"/>
          <w:szCs w:val="28"/>
        </w:rPr>
        <w:t>Перед началом производства земляных работ, необходимо обеспечить отвод поверхностных и подземных вод с помощью временных устройств.</w:t>
      </w:r>
    </w:p>
    <w:p w14:paraId="257D3358" w14:textId="77777777" w:rsidR="00406089" w:rsidRPr="001B07C8" w:rsidRDefault="00406089" w:rsidP="00000E54">
      <w:pPr>
        <w:pStyle w:val="a3"/>
        <w:numPr>
          <w:ilvl w:val="0"/>
          <w:numId w:val="8"/>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1B07C8">
        <w:rPr>
          <w:rFonts w:ascii="Times New Roman" w:hAnsi="Times New Roman"/>
          <w:bCs/>
          <w:color w:val="000000"/>
          <w:sz w:val="28"/>
          <w:szCs w:val="28"/>
        </w:rPr>
        <w:t>Мероприятия</w:t>
      </w:r>
      <w:r w:rsidR="0016498E" w:rsidRPr="001B07C8">
        <w:rPr>
          <w:rFonts w:ascii="Times New Roman" w:hAnsi="Times New Roman"/>
          <w:bCs/>
          <w:color w:val="000000"/>
          <w:sz w:val="28"/>
          <w:szCs w:val="28"/>
        </w:rPr>
        <w:t xml:space="preserve">, </w:t>
      </w:r>
      <w:r w:rsidRPr="001B07C8">
        <w:rPr>
          <w:rFonts w:ascii="Times New Roman" w:hAnsi="Times New Roman"/>
          <w:bCs/>
          <w:color w:val="000000"/>
          <w:sz w:val="28"/>
          <w:szCs w:val="28"/>
        </w:rPr>
        <w:t>направленные на обеспечение прочности и устойчивости земляного полотна должны быть проведены, в том числе с использованием геосинтетических материалов</w:t>
      </w:r>
      <w:r w:rsidR="00501135" w:rsidRPr="001B07C8">
        <w:rPr>
          <w:rFonts w:ascii="Times New Roman" w:hAnsi="Times New Roman"/>
          <w:bCs/>
          <w:color w:val="000000"/>
          <w:sz w:val="28"/>
          <w:szCs w:val="28"/>
        </w:rPr>
        <w:t>,</w:t>
      </w:r>
      <w:r w:rsidRPr="001B07C8">
        <w:rPr>
          <w:rFonts w:ascii="Times New Roman" w:hAnsi="Times New Roman"/>
          <w:bCs/>
          <w:color w:val="000000"/>
          <w:sz w:val="28"/>
          <w:szCs w:val="28"/>
        </w:rPr>
        <w:t xml:space="preserve">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p>
    <w:p w14:paraId="4F277648" w14:textId="77777777" w:rsidR="00406089" w:rsidRPr="001B07C8" w:rsidRDefault="00F33737" w:rsidP="00000E54">
      <w:pPr>
        <w:pStyle w:val="a3"/>
        <w:numPr>
          <w:ilvl w:val="0"/>
          <w:numId w:val="8"/>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1B07C8">
        <w:rPr>
          <w:rFonts w:ascii="Times New Roman" w:hAnsi="Times New Roman"/>
          <w:bCs/>
          <w:color w:val="000000"/>
          <w:sz w:val="28"/>
          <w:szCs w:val="28"/>
        </w:rPr>
        <w:t>Устройство</w:t>
      </w:r>
      <w:r w:rsidR="00406089" w:rsidRPr="001B07C8">
        <w:rPr>
          <w:rFonts w:ascii="Times New Roman" w:hAnsi="Times New Roman"/>
          <w:bCs/>
          <w:color w:val="000000"/>
          <w:sz w:val="28"/>
          <w:szCs w:val="28"/>
        </w:rPr>
        <w:t xml:space="preserve"> дренажа следует выполнить, руководствуясь требованиям СНиП 3.02.01-87 «Земляные сооружения, основания и фундаменты», где основные процессы включают устройство траншеи на заданную глубину с проектным уклоном, устройство фильтрующего защитного с</w:t>
      </w:r>
      <w:r w:rsidRPr="001B07C8">
        <w:rPr>
          <w:rFonts w:ascii="Times New Roman" w:hAnsi="Times New Roman"/>
          <w:bCs/>
          <w:color w:val="000000"/>
          <w:sz w:val="28"/>
          <w:szCs w:val="28"/>
        </w:rPr>
        <w:t>лоя и обратной засыпки дренирующим щебнем</w:t>
      </w:r>
      <w:r w:rsidR="00406089" w:rsidRPr="001B07C8">
        <w:rPr>
          <w:rFonts w:ascii="Times New Roman" w:hAnsi="Times New Roman"/>
          <w:bCs/>
          <w:color w:val="000000"/>
          <w:sz w:val="28"/>
          <w:szCs w:val="28"/>
        </w:rPr>
        <w:t>.</w:t>
      </w:r>
    </w:p>
    <w:p w14:paraId="37F194A7" w14:textId="77777777" w:rsidR="00406089" w:rsidRPr="001B07C8" w:rsidRDefault="00F85CF9" w:rsidP="00000E54">
      <w:pPr>
        <w:pStyle w:val="a3"/>
        <w:numPr>
          <w:ilvl w:val="0"/>
          <w:numId w:val="8"/>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1B07C8">
        <w:rPr>
          <w:rFonts w:ascii="Times New Roman" w:hAnsi="Times New Roman"/>
          <w:bCs/>
          <w:color w:val="000000"/>
          <w:sz w:val="28"/>
          <w:szCs w:val="28"/>
        </w:rPr>
        <w:t>Производство и приемку работ по монтажу ограждения следует выполнять, соблюдая требования СНиП 3.03.01-87 «Несущие и ограждающие конструкции»</w:t>
      </w:r>
      <w:r w:rsidR="008E7426" w:rsidRPr="001B07C8">
        <w:rPr>
          <w:rFonts w:ascii="Times New Roman" w:hAnsi="Times New Roman"/>
          <w:bCs/>
          <w:color w:val="000000"/>
          <w:sz w:val="28"/>
          <w:szCs w:val="28"/>
        </w:rPr>
        <w:t>.</w:t>
      </w:r>
    </w:p>
    <w:p w14:paraId="49E0A51B" w14:textId="77777777" w:rsidR="0084495F" w:rsidRPr="001B07C8" w:rsidRDefault="0084495F" w:rsidP="00000E54">
      <w:pPr>
        <w:pStyle w:val="a3"/>
        <w:numPr>
          <w:ilvl w:val="0"/>
          <w:numId w:val="8"/>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1B07C8">
        <w:rPr>
          <w:rFonts w:ascii="Times New Roman" w:hAnsi="Times New Roman"/>
          <w:bCs/>
          <w:color w:val="000000"/>
          <w:sz w:val="28"/>
          <w:szCs w:val="28"/>
        </w:rPr>
        <w:t>Перед устройством сборного покрытия необходимо провести вручную установку бортовых камней из бетона по ГОСТ 6665-91 (марка и форма должна соответствовать табл.1) до проектного положения в плане и профиле. Ширина швов между бортовыми камнями не должна превышать 5 мм.</w:t>
      </w:r>
    </w:p>
    <w:p w14:paraId="4A2ADFDD" w14:textId="77777777" w:rsidR="0084495F" w:rsidRPr="001B07C8" w:rsidRDefault="00F85CF9" w:rsidP="00000E54">
      <w:pPr>
        <w:pStyle w:val="a3"/>
        <w:numPr>
          <w:ilvl w:val="0"/>
          <w:numId w:val="8"/>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1B07C8">
        <w:rPr>
          <w:rFonts w:ascii="Times New Roman" w:hAnsi="Times New Roman"/>
          <w:bCs/>
          <w:color w:val="000000"/>
          <w:sz w:val="28"/>
          <w:szCs w:val="28"/>
        </w:rPr>
        <w:t>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 При устройстве подстилающего слоя следует использовать песок по ГОСТ 8736-2014 с коэффициентом фильтрации не менее 7 м/сут. Основание или дно траншеи следует укреплять щебнем по ГОСТ 8267-93.</w:t>
      </w:r>
    </w:p>
    <w:p w14:paraId="69DB0011" w14:textId="77777777" w:rsidR="0084495F" w:rsidRPr="001B07C8" w:rsidRDefault="009B793E" w:rsidP="00000E54">
      <w:pPr>
        <w:pStyle w:val="a3"/>
        <w:numPr>
          <w:ilvl w:val="0"/>
          <w:numId w:val="8"/>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1B07C8">
        <w:rPr>
          <w:rFonts w:ascii="Times New Roman" w:hAnsi="Times New Roman"/>
          <w:bCs/>
          <w:color w:val="000000"/>
          <w:sz w:val="28"/>
          <w:szCs w:val="28"/>
        </w:rPr>
        <w:t>Тротуарные</w:t>
      </w:r>
      <w:r w:rsidR="0084495F" w:rsidRPr="001B07C8">
        <w:rPr>
          <w:rFonts w:ascii="Times New Roman" w:hAnsi="Times New Roman"/>
          <w:bCs/>
          <w:color w:val="000000"/>
          <w:sz w:val="28"/>
          <w:szCs w:val="28"/>
        </w:rPr>
        <w:t xml:space="preserve"> плиты, применяемые при </w:t>
      </w:r>
      <w:r w:rsidRPr="001B07C8">
        <w:rPr>
          <w:rFonts w:ascii="Times New Roman" w:hAnsi="Times New Roman"/>
          <w:bCs/>
          <w:color w:val="000000"/>
          <w:sz w:val="28"/>
          <w:szCs w:val="28"/>
        </w:rPr>
        <w:t>благо</w:t>
      </w:r>
      <w:r w:rsidR="0084495F" w:rsidRPr="001B07C8">
        <w:rPr>
          <w:rFonts w:ascii="Times New Roman" w:hAnsi="Times New Roman"/>
          <w:bCs/>
          <w:color w:val="000000"/>
          <w:sz w:val="28"/>
          <w:szCs w:val="28"/>
        </w:rPr>
        <w:t xml:space="preserve">устройстве </w:t>
      </w:r>
      <w:r w:rsidRPr="001B07C8">
        <w:rPr>
          <w:rFonts w:ascii="Times New Roman" w:hAnsi="Times New Roman"/>
          <w:bCs/>
          <w:color w:val="000000"/>
          <w:sz w:val="28"/>
          <w:szCs w:val="28"/>
        </w:rPr>
        <w:t>территории крановых узлов</w:t>
      </w:r>
      <w:r w:rsidR="0084495F" w:rsidRPr="001B07C8">
        <w:rPr>
          <w:rFonts w:ascii="Times New Roman" w:hAnsi="Times New Roman"/>
          <w:bCs/>
          <w:color w:val="000000"/>
          <w:sz w:val="28"/>
          <w:szCs w:val="28"/>
        </w:rPr>
        <w:t>, должны быть и</w:t>
      </w:r>
      <w:r w:rsidRPr="001B07C8">
        <w:rPr>
          <w:rFonts w:ascii="Times New Roman" w:hAnsi="Times New Roman"/>
          <w:bCs/>
          <w:color w:val="000000"/>
          <w:sz w:val="28"/>
          <w:szCs w:val="28"/>
        </w:rPr>
        <w:t xml:space="preserve">спользованы </w:t>
      </w:r>
      <w:r w:rsidR="0084495F" w:rsidRPr="001B07C8">
        <w:rPr>
          <w:rFonts w:ascii="Times New Roman" w:hAnsi="Times New Roman"/>
          <w:bCs/>
          <w:color w:val="000000"/>
          <w:sz w:val="28"/>
          <w:szCs w:val="28"/>
        </w:rPr>
        <w:t xml:space="preserve">в соответствии с требованиями ГОСТ 17608-91. Марка, форма и размеры должны соответствовать указанным в приложении №1 ГОСТ 17608-91, толщина плит должна быть не менее 35 мм. </w:t>
      </w:r>
    </w:p>
    <w:p w14:paraId="119E83C4" w14:textId="77777777" w:rsidR="0084495F" w:rsidRPr="001B07C8" w:rsidRDefault="0084495F" w:rsidP="00000E54">
      <w:pPr>
        <w:pStyle w:val="a3"/>
        <w:numPr>
          <w:ilvl w:val="0"/>
          <w:numId w:val="8"/>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1B07C8">
        <w:rPr>
          <w:rFonts w:ascii="Times New Roman" w:hAnsi="Times New Roman"/>
          <w:bCs/>
          <w:color w:val="000000"/>
          <w:sz w:val="28"/>
          <w:szCs w:val="28"/>
        </w:rPr>
        <w:t xml:space="preserve">Марка щебня, применяемая при производстве работ, должна соответствовать ГОСТ 8267-93 с учетом изменений №4. </w:t>
      </w:r>
    </w:p>
    <w:p w14:paraId="0931A5C9" w14:textId="77777777" w:rsidR="0084495F" w:rsidRPr="001B07C8" w:rsidRDefault="00556F4A" w:rsidP="00000E54">
      <w:pPr>
        <w:pStyle w:val="a3"/>
        <w:numPr>
          <w:ilvl w:val="0"/>
          <w:numId w:val="8"/>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1B07C8">
        <w:rPr>
          <w:rFonts w:ascii="Times New Roman" w:hAnsi="Times New Roman"/>
          <w:bCs/>
          <w:color w:val="000000"/>
          <w:sz w:val="28"/>
          <w:szCs w:val="28"/>
        </w:rPr>
        <w:t>П</w:t>
      </w:r>
      <w:r w:rsidR="0084495F" w:rsidRPr="001B07C8">
        <w:rPr>
          <w:rFonts w:ascii="Times New Roman" w:hAnsi="Times New Roman"/>
          <w:bCs/>
          <w:color w:val="000000"/>
          <w:sz w:val="28"/>
          <w:szCs w:val="28"/>
        </w:rPr>
        <w:t>окрасочные материалы, используемые в процессе выполнения работ, должны быть изготовлены в соответствии с нормами и требованиями ГОСТ Р 52020-2003 (таблица №1), соответствовать требованиям нормативного или технического документа на конкретную марку продукции по рецептуре и технологическому регламенту, утвержденным в установленном порядке.</w:t>
      </w:r>
    </w:p>
    <w:p w14:paraId="50B1D09B" w14:textId="77777777" w:rsidR="0084495F" w:rsidRPr="001B07C8" w:rsidRDefault="0084495F" w:rsidP="00000E54">
      <w:pPr>
        <w:pStyle w:val="a3"/>
        <w:numPr>
          <w:ilvl w:val="0"/>
          <w:numId w:val="8"/>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1B07C8">
        <w:rPr>
          <w:rFonts w:ascii="Times New Roman" w:hAnsi="Times New Roman"/>
          <w:bCs/>
          <w:color w:val="000000"/>
          <w:sz w:val="28"/>
          <w:szCs w:val="28"/>
        </w:rPr>
        <w:t xml:space="preserve">Качество </w:t>
      </w:r>
      <w:r w:rsidR="00556F4A" w:rsidRPr="001B07C8">
        <w:rPr>
          <w:rFonts w:ascii="Times New Roman" w:hAnsi="Times New Roman"/>
          <w:bCs/>
          <w:color w:val="000000"/>
          <w:sz w:val="28"/>
          <w:szCs w:val="28"/>
        </w:rPr>
        <w:t>п</w:t>
      </w:r>
      <w:r w:rsidRPr="001B07C8">
        <w:rPr>
          <w:rFonts w:ascii="Times New Roman" w:hAnsi="Times New Roman"/>
          <w:bCs/>
          <w:color w:val="000000"/>
          <w:sz w:val="28"/>
          <w:szCs w:val="28"/>
        </w:rPr>
        <w:t>окрасочного покрытия должно соответствовать классу V по ГОСТ 9.032-74</w:t>
      </w:r>
      <w:r w:rsidR="008E7426" w:rsidRPr="001B07C8">
        <w:rPr>
          <w:rFonts w:ascii="Times New Roman" w:hAnsi="Times New Roman"/>
          <w:bCs/>
          <w:color w:val="000000"/>
          <w:sz w:val="28"/>
          <w:szCs w:val="28"/>
        </w:rPr>
        <w:t>.</w:t>
      </w:r>
    </w:p>
    <w:p w14:paraId="509CBA2D" w14:textId="77777777" w:rsidR="00406089" w:rsidRPr="001B07C8" w:rsidRDefault="00406089" w:rsidP="00000E54">
      <w:pPr>
        <w:pStyle w:val="a3"/>
        <w:numPr>
          <w:ilvl w:val="0"/>
          <w:numId w:val="8"/>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1B07C8">
        <w:rPr>
          <w:rFonts w:ascii="Times New Roman" w:hAnsi="Times New Roman"/>
          <w:bCs/>
          <w:color w:val="000000"/>
          <w:sz w:val="28"/>
          <w:szCs w:val="28"/>
        </w:rPr>
        <w:lastRenderedPageBreak/>
        <w:t xml:space="preserve">Согласно п.2, п.п 2.3 ТР 94.12-99 в процессе производства работ по благоустройству, производить операционный контроль качества при устройстве земляного полотна площадки. </w:t>
      </w:r>
    </w:p>
    <w:p w14:paraId="279F3175" w14:textId="77777777" w:rsidR="00406089" w:rsidRPr="001B07C8" w:rsidRDefault="00556F4A" w:rsidP="00000E54">
      <w:pPr>
        <w:pStyle w:val="a3"/>
        <w:numPr>
          <w:ilvl w:val="0"/>
          <w:numId w:val="8"/>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1B07C8">
        <w:rPr>
          <w:rFonts w:ascii="Times New Roman" w:hAnsi="Times New Roman"/>
          <w:bCs/>
          <w:color w:val="000000"/>
          <w:sz w:val="28"/>
          <w:szCs w:val="28"/>
        </w:rPr>
        <w:t>Работы по периметру площадок крановых узлов долж</w:t>
      </w:r>
      <w:r w:rsidR="00406089" w:rsidRPr="001B07C8">
        <w:rPr>
          <w:rFonts w:ascii="Times New Roman" w:hAnsi="Times New Roman"/>
          <w:bCs/>
          <w:color w:val="000000"/>
          <w:sz w:val="28"/>
          <w:szCs w:val="28"/>
        </w:rPr>
        <w:t xml:space="preserve">ны выполняться рабочими вручную с исправлением отдельных дефектных мест. </w:t>
      </w:r>
    </w:p>
    <w:p w14:paraId="21391891" w14:textId="77777777" w:rsidR="005D4E5E" w:rsidRPr="001B07C8" w:rsidRDefault="00406089" w:rsidP="00000E54">
      <w:pPr>
        <w:pStyle w:val="a3"/>
        <w:numPr>
          <w:ilvl w:val="0"/>
          <w:numId w:val="8"/>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1B07C8">
        <w:rPr>
          <w:rFonts w:ascii="Times New Roman" w:hAnsi="Times New Roman"/>
          <w:bCs/>
          <w:color w:val="000000"/>
          <w:sz w:val="28"/>
          <w:szCs w:val="28"/>
        </w:rPr>
        <w:t>После окончания работ территорию, отводимую под временные сооружения, привести в первоначальное состояние. В полном объеме выполнить мероприятия по рекультивации нарушенных земель, а также прилегающей территории. Мероприятия по озеленению свободной территории включают устройство газонов посевом трав</w:t>
      </w:r>
      <w:r w:rsidR="008E7426" w:rsidRPr="001B07C8">
        <w:rPr>
          <w:rFonts w:ascii="Times New Roman" w:hAnsi="Times New Roman"/>
          <w:bCs/>
          <w:color w:val="000000"/>
          <w:sz w:val="28"/>
          <w:szCs w:val="28"/>
        </w:rPr>
        <w:t>.</w:t>
      </w:r>
    </w:p>
    <w:p w14:paraId="26703BF5" w14:textId="77777777" w:rsidR="00907EE9" w:rsidRPr="001B07C8" w:rsidRDefault="00907EE9" w:rsidP="005D4E5E">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p>
    <w:p w14:paraId="3AB8F235" w14:textId="77777777" w:rsidR="002C6E99" w:rsidRPr="001B07C8" w:rsidRDefault="00F27C51" w:rsidP="00000E54">
      <w:pPr>
        <w:pStyle w:val="Default"/>
        <w:numPr>
          <w:ilvl w:val="0"/>
          <w:numId w:val="1"/>
        </w:numPr>
        <w:tabs>
          <w:tab w:val="left" w:pos="-1276"/>
          <w:tab w:val="left" w:pos="0"/>
          <w:tab w:val="left" w:pos="142"/>
        </w:tabs>
        <w:ind w:left="0" w:firstLine="0"/>
        <w:jc w:val="both"/>
        <w:rPr>
          <w:rStyle w:val="a4"/>
          <w:b w:val="0"/>
          <w:sz w:val="28"/>
          <w:szCs w:val="28"/>
        </w:rPr>
      </w:pPr>
      <w:r w:rsidRPr="001B07C8">
        <w:rPr>
          <w:rStyle w:val="a4"/>
          <w:b w:val="0"/>
          <w:color w:val="auto"/>
          <w:sz w:val="28"/>
          <w:szCs w:val="28"/>
        </w:rPr>
        <w:t>Общие т</w:t>
      </w:r>
      <w:r w:rsidR="009F47C4" w:rsidRPr="001B07C8">
        <w:rPr>
          <w:rStyle w:val="a4"/>
          <w:b w:val="0"/>
          <w:color w:val="auto"/>
          <w:sz w:val="28"/>
          <w:szCs w:val="28"/>
        </w:rPr>
        <w:t>ребования</w:t>
      </w:r>
      <w:r w:rsidR="002C6E99" w:rsidRPr="001B07C8">
        <w:rPr>
          <w:rStyle w:val="a4"/>
          <w:b w:val="0"/>
          <w:color w:val="auto"/>
          <w:sz w:val="28"/>
          <w:szCs w:val="28"/>
        </w:rPr>
        <w:t xml:space="preserve"> к </w:t>
      </w:r>
      <w:r w:rsidR="00D21796" w:rsidRPr="001B07C8">
        <w:rPr>
          <w:rStyle w:val="a4"/>
          <w:b w:val="0"/>
          <w:color w:val="auto"/>
          <w:sz w:val="28"/>
          <w:szCs w:val="28"/>
        </w:rPr>
        <w:t>выполн</w:t>
      </w:r>
      <w:r w:rsidR="00492319" w:rsidRPr="001B07C8">
        <w:rPr>
          <w:rStyle w:val="a4"/>
          <w:b w:val="0"/>
          <w:color w:val="auto"/>
          <w:sz w:val="28"/>
          <w:szCs w:val="28"/>
        </w:rPr>
        <w:t>яемым</w:t>
      </w:r>
      <w:r w:rsidR="00D21796" w:rsidRPr="001B07C8">
        <w:rPr>
          <w:rStyle w:val="a4"/>
          <w:b w:val="0"/>
          <w:color w:val="auto"/>
          <w:sz w:val="28"/>
          <w:szCs w:val="28"/>
        </w:rPr>
        <w:t xml:space="preserve"> работ</w:t>
      </w:r>
      <w:r w:rsidR="00492319" w:rsidRPr="001B07C8">
        <w:rPr>
          <w:rStyle w:val="a4"/>
          <w:b w:val="0"/>
          <w:color w:val="auto"/>
          <w:sz w:val="28"/>
          <w:szCs w:val="28"/>
        </w:rPr>
        <w:t>ам</w:t>
      </w:r>
      <w:r w:rsidR="005A28CF" w:rsidRPr="001B07C8">
        <w:rPr>
          <w:rStyle w:val="a4"/>
          <w:b w:val="0"/>
          <w:color w:val="auto"/>
          <w:sz w:val="28"/>
          <w:szCs w:val="28"/>
        </w:rPr>
        <w:t>:</w:t>
      </w:r>
      <w:r w:rsidR="009F47C4" w:rsidRPr="001B07C8">
        <w:rPr>
          <w:rStyle w:val="a4"/>
          <w:b w:val="0"/>
          <w:color w:val="auto"/>
          <w:sz w:val="28"/>
          <w:szCs w:val="28"/>
        </w:rPr>
        <w:t xml:space="preserve"> </w:t>
      </w:r>
    </w:p>
    <w:p w14:paraId="6430AAAD" w14:textId="77777777" w:rsidR="0042154D" w:rsidRPr="001B07C8" w:rsidRDefault="0042154D" w:rsidP="00000E54">
      <w:pPr>
        <w:pStyle w:val="Default"/>
        <w:numPr>
          <w:ilvl w:val="0"/>
          <w:numId w:val="7"/>
        </w:numPr>
        <w:tabs>
          <w:tab w:val="left" w:pos="-1276"/>
        </w:tabs>
        <w:ind w:left="0" w:firstLine="284"/>
        <w:jc w:val="both"/>
        <w:rPr>
          <w:rStyle w:val="a4"/>
          <w:b w:val="0"/>
          <w:color w:val="auto"/>
          <w:sz w:val="28"/>
          <w:szCs w:val="28"/>
        </w:rPr>
      </w:pPr>
      <w:r w:rsidRPr="001B07C8">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1B07C8">
        <w:rPr>
          <w:rStyle w:val="a4"/>
          <w:b w:val="0"/>
          <w:color w:val="auto"/>
          <w:sz w:val="28"/>
          <w:szCs w:val="28"/>
        </w:rPr>
        <w:t>,</w:t>
      </w:r>
      <w:r w:rsidRPr="001B07C8">
        <w:rPr>
          <w:rStyle w:val="a4"/>
          <w:b w:val="0"/>
          <w:color w:val="auto"/>
          <w:sz w:val="28"/>
          <w:szCs w:val="28"/>
        </w:rPr>
        <w:t xml:space="preserve"> установленными законодательством РФ и органами государственного надзора.</w:t>
      </w:r>
    </w:p>
    <w:p w14:paraId="3A109D5E" w14:textId="77777777" w:rsidR="0042154D" w:rsidRPr="001B07C8" w:rsidRDefault="006C2034" w:rsidP="00000E54">
      <w:pPr>
        <w:pStyle w:val="Default"/>
        <w:numPr>
          <w:ilvl w:val="0"/>
          <w:numId w:val="7"/>
        </w:numPr>
        <w:tabs>
          <w:tab w:val="left" w:pos="-1276"/>
        </w:tabs>
        <w:ind w:left="0" w:firstLine="284"/>
        <w:jc w:val="both"/>
        <w:rPr>
          <w:rStyle w:val="a4"/>
          <w:b w:val="0"/>
          <w:color w:val="auto"/>
          <w:sz w:val="28"/>
          <w:szCs w:val="28"/>
        </w:rPr>
      </w:pPr>
      <w:r w:rsidRPr="001B07C8">
        <w:rPr>
          <w:rStyle w:val="a4"/>
          <w:b w:val="0"/>
          <w:color w:val="auto"/>
          <w:sz w:val="28"/>
          <w:szCs w:val="28"/>
        </w:rPr>
        <w:t>Подрядчик</w:t>
      </w:r>
      <w:r w:rsidR="0042154D" w:rsidRPr="001B07C8">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2A71F5EB" w14:textId="77777777" w:rsidR="0042154D" w:rsidRPr="001B07C8" w:rsidRDefault="006C2034" w:rsidP="00000E54">
      <w:pPr>
        <w:pStyle w:val="Default"/>
        <w:numPr>
          <w:ilvl w:val="0"/>
          <w:numId w:val="7"/>
        </w:numPr>
        <w:tabs>
          <w:tab w:val="left" w:pos="-1276"/>
        </w:tabs>
        <w:ind w:left="0" w:firstLine="284"/>
        <w:jc w:val="both"/>
        <w:rPr>
          <w:rStyle w:val="a4"/>
          <w:b w:val="0"/>
          <w:color w:val="auto"/>
          <w:sz w:val="28"/>
          <w:szCs w:val="28"/>
        </w:rPr>
      </w:pPr>
      <w:r w:rsidRPr="001B07C8">
        <w:rPr>
          <w:rStyle w:val="a4"/>
          <w:b w:val="0"/>
          <w:color w:val="auto"/>
          <w:sz w:val="28"/>
          <w:szCs w:val="28"/>
        </w:rPr>
        <w:t>Подрядчик</w:t>
      </w:r>
      <w:r w:rsidR="0042154D" w:rsidRPr="001B07C8">
        <w:rPr>
          <w:rStyle w:val="a4"/>
          <w:b w:val="0"/>
          <w:color w:val="auto"/>
          <w:sz w:val="28"/>
          <w:szCs w:val="28"/>
        </w:rPr>
        <w:t xml:space="preserve"> должен иметь в собственности либо долгосрочной аренде с</w:t>
      </w:r>
      <w:r w:rsidR="0092056C" w:rsidRPr="001B07C8">
        <w:rPr>
          <w:rStyle w:val="a4"/>
          <w:b w:val="0"/>
          <w:color w:val="auto"/>
          <w:sz w:val="28"/>
          <w:szCs w:val="28"/>
        </w:rPr>
        <w:t>пецтехнику, оборудование и прочи</w:t>
      </w:r>
      <w:r w:rsidR="0042154D" w:rsidRPr="001B07C8">
        <w:rPr>
          <w:rStyle w:val="a4"/>
          <w:b w:val="0"/>
          <w:color w:val="auto"/>
          <w:sz w:val="28"/>
          <w:szCs w:val="28"/>
        </w:rPr>
        <w:t>е материально-технические ресурсы, находящиеся в идеальном рабочем состоянии, позволяющ</w:t>
      </w:r>
      <w:r w:rsidR="0092056C" w:rsidRPr="001B07C8">
        <w:rPr>
          <w:rStyle w:val="a4"/>
          <w:b w:val="0"/>
          <w:color w:val="auto"/>
          <w:sz w:val="28"/>
          <w:szCs w:val="28"/>
        </w:rPr>
        <w:t>е</w:t>
      </w:r>
      <w:r w:rsidR="0042154D" w:rsidRPr="001B07C8">
        <w:rPr>
          <w:rStyle w:val="a4"/>
          <w:b w:val="0"/>
          <w:color w:val="auto"/>
          <w:sz w:val="28"/>
          <w:szCs w:val="28"/>
        </w:rPr>
        <w:t>м эффективно и с надлежащим качеством выполнить работы.</w:t>
      </w:r>
    </w:p>
    <w:p w14:paraId="70F3F8E2" w14:textId="77777777" w:rsidR="00C47D1E" w:rsidRPr="001B07C8" w:rsidRDefault="00C108E2" w:rsidP="00000E54">
      <w:pPr>
        <w:pStyle w:val="Default"/>
        <w:numPr>
          <w:ilvl w:val="0"/>
          <w:numId w:val="7"/>
        </w:numPr>
        <w:ind w:left="0" w:firstLine="284"/>
        <w:jc w:val="both"/>
        <w:rPr>
          <w:rStyle w:val="a4"/>
          <w:b w:val="0"/>
          <w:color w:val="auto"/>
          <w:sz w:val="28"/>
          <w:szCs w:val="28"/>
        </w:rPr>
      </w:pPr>
      <w:r w:rsidRPr="001B07C8">
        <w:rPr>
          <w:color w:val="auto"/>
          <w:spacing w:val="3"/>
          <w:sz w:val="28"/>
          <w:szCs w:val="28"/>
        </w:rPr>
        <w:t xml:space="preserve">На стадии подачи заявки Участник должен будет представить конкретный список </w:t>
      </w:r>
      <w:r w:rsidRPr="001B07C8">
        <w:rPr>
          <w:color w:val="auto"/>
          <w:spacing w:val="1"/>
          <w:sz w:val="28"/>
          <w:szCs w:val="28"/>
        </w:rPr>
        <w:t>механизмов и</w:t>
      </w:r>
      <w:r w:rsidRPr="001B07C8">
        <w:rPr>
          <w:color w:val="auto"/>
          <w:spacing w:val="6"/>
          <w:sz w:val="28"/>
          <w:szCs w:val="28"/>
        </w:rPr>
        <w:t xml:space="preserve"> </w:t>
      </w:r>
      <w:r w:rsidRPr="001B07C8">
        <w:rPr>
          <w:color w:val="auto"/>
          <w:spacing w:val="3"/>
          <w:sz w:val="28"/>
          <w:szCs w:val="28"/>
        </w:rPr>
        <w:t xml:space="preserve">оборудования, </w:t>
      </w:r>
      <w:r w:rsidRPr="001B07C8">
        <w:rPr>
          <w:color w:val="auto"/>
          <w:spacing w:val="-1"/>
          <w:sz w:val="28"/>
          <w:szCs w:val="28"/>
        </w:rPr>
        <w:t>которые он предлагает для использования при выполнении договора</w:t>
      </w:r>
      <w:r w:rsidRPr="001B07C8">
        <w:rPr>
          <w:color w:val="auto"/>
          <w:spacing w:val="-3"/>
          <w:sz w:val="28"/>
          <w:szCs w:val="28"/>
        </w:rPr>
        <w:t>.</w:t>
      </w:r>
      <w:r w:rsidRPr="001B07C8">
        <w:rPr>
          <w:color w:val="auto"/>
          <w:spacing w:val="1"/>
          <w:sz w:val="28"/>
          <w:szCs w:val="28"/>
        </w:rPr>
        <w:t xml:space="preserve"> Перечень минимально - необходимых машин и прочего материально-технического  оборудования</w:t>
      </w:r>
      <w:r w:rsidRPr="001B07C8">
        <w:rPr>
          <w:color w:val="auto"/>
          <w:sz w:val="28"/>
          <w:szCs w:val="28"/>
        </w:rPr>
        <w:t xml:space="preserve"> указан в Приложении №2.</w:t>
      </w:r>
      <w:r w:rsidR="00C47D1E" w:rsidRPr="001B07C8">
        <w:rPr>
          <w:color w:val="auto"/>
          <w:sz w:val="28"/>
          <w:szCs w:val="28"/>
        </w:rPr>
        <w:t xml:space="preserve"> </w:t>
      </w:r>
    </w:p>
    <w:p w14:paraId="5A9FDF00" w14:textId="77777777" w:rsidR="0042154D" w:rsidRPr="001B07C8" w:rsidRDefault="0042154D" w:rsidP="00000E54">
      <w:pPr>
        <w:pStyle w:val="Default"/>
        <w:numPr>
          <w:ilvl w:val="0"/>
          <w:numId w:val="7"/>
        </w:numPr>
        <w:tabs>
          <w:tab w:val="left" w:pos="-1276"/>
        </w:tabs>
        <w:ind w:left="0" w:firstLine="284"/>
        <w:jc w:val="both"/>
        <w:rPr>
          <w:rStyle w:val="a4"/>
          <w:b w:val="0"/>
          <w:color w:val="auto"/>
          <w:sz w:val="28"/>
          <w:szCs w:val="28"/>
        </w:rPr>
      </w:pPr>
      <w:r w:rsidRPr="001B07C8">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14:paraId="423AE83A" w14:textId="77777777" w:rsidR="0042154D" w:rsidRPr="001B07C8" w:rsidRDefault="0042154D" w:rsidP="00000E54">
      <w:pPr>
        <w:pStyle w:val="Default"/>
        <w:numPr>
          <w:ilvl w:val="0"/>
          <w:numId w:val="7"/>
        </w:numPr>
        <w:tabs>
          <w:tab w:val="left" w:pos="-1276"/>
        </w:tabs>
        <w:ind w:left="0" w:firstLine="284"/>
        <w:jc w:val="both"/>
        <w:rPr>
          <w:rStyle w:val="a4"/>
          <w:b w:val="0"/>
          <w:color w:val="auto"/>
          <w:sz w:val="28"/>
          <w:szCs w:val="28"/>
        </w:rPr>
      </w:pPr>
      <w:r w:rsidRPr="001B07C8">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68EBE21E" w14:textId="77777777" w:rsidR="00174022" w:rsidRPr="001B07C8" w:rsidRDefault="0042154D" w:rsidP="00000E54">
      <w:pPr>
        <w:pStyle w:val="Default"/>
        <w:numPr>
          <w:ilvl w:val="0"/>
          <w:numId w:val="7"/>
        </w:numPr>
        <w:tabs>
          <w:tab w:val="left" w:pos="-1276"/>
        </w:tabs>
        <w:ind w:left="0" w:firstLine="0"/>
        <w:jc w:val="both"/>
        <w:rPr>
          <w:rStyle w:val="a4"/>
          <w:b w:val="0"/>
          <w:color w:val="auto"/>
          <w:sz w:val="28"/>
          <w:szCs w:val="28"/>
        </w:rPr>
      </w:pPr>
      <w:r w:rsidRPr="001B07C8">
        <w:rPr>
          <w:rStyle w:val="a4"/>
          <w:b w:val="0"/>
          <w:color w:val="auto"/>
          <w:sz w:val="28"/>
          <w:szCs w:val="28"/>
        </w:rPr>
        <w:t xml:space="preserve">Согласно </w:t>
      </w:r>
      <w:r w:rsidR="00733AE1" w:rsidRPr="001B07C8">
        <w:rPr>
          <w:rStyle w:val="a4"/>
          <w:b w:val="0"/>
          <w:color w:val="auto"/>
          <w:sz w:val="28"/>
          <w:szCs w:val="28"/>
        </w:rPr>
        <w:t>с</w:t>
      </w:r>
      <w:r w:rsidRPr="001B07C8">
        <w:rPr>
          <w:rStyle w:val="a4"/>
          <w:b w:val="0"/>
          <w:color w:val="auto"/>
          <w:sz w:val="28"/>
          <w:szCs w:val="28"/>
        </w:rPr>
        <w:t>т.</w:t>
      </w:r>
      <w:r w:rsidR="004B4018" w:rsidRPr="001B07C8">
        <w:rPr>
          <w:rStyle w:val="a4"/>
          <w:b w:val="0"/>
          <w:color w:val="auto"/>
          <w:sz w:val="28"/>
          <w:szCs w:val="28"/>
        </w:rPr>
        <w:t xml:space="preserve"> </w:t>
      </w:r>
      <w:r w:rsidRPr="001B07C8">
        <w:rPr>
          <w:rStyle w:val="a4"/>
          <w:b w:val="0"/>
          <w:color w:val="auto"/>
          <w:sz w:val="28"/>
          <w:szCs w:val="28"/>
        </w:rPr>
        <w:t xml:space="preserve">213 ТК </w:t>
      </w:r>
      <w:r w:rsidR="00733AE1" w:rsidRPr="001B07C8">
        <w:rPr>
          <w:rStyle w:val="a4"/>
          <w:b w:val="0"/>
          <w:color w:val="auto"/>
          <w:sz w:val="28"/>
          <w:szCs w:val="28"/>
        </w:rPr>
        <w:t xml:space="preserve">для выполнения поручаемой работы </w:t>
      </w:r>
      <w:r w:rsidRPr="001B07C8">
        <w:rPr>
          <w:rStyle w:val="a4"/>
          <w:b w:val="0"/>
          <w:color w:val="auto"/>
          <w:sz w:val="28"/>
          <w:szCs w:val="28"/>
        </w:rPr>
        <w:t>допуска</w:t>
      </w:r>
      <w:r w:rsidR="0089082D" w:rsidRPr="001B07C8">
        <w:rPr>
          <w:rStyle w:val="a4"/>
          <w:b w:val="0"/>
          <w:color w:val="auto"/>
          <w:sz w:val="28"/>
          <w:szCs w:val="28"/>
        </w:rPr>
        <w:t>ю</w:t>
      </w:r>
      <w:r w:rsidRPr="001B07C8">
        <w:rPr>
          <w:rStyle w:val="a4"/>
          <w:b w:val="0"/>
          <w:color w:val="auto"/>
          <w:sz w:val="28"/>
          <w:szCs w:val="28"/>
        </w:rPr>
        <w:t xml:space="preserve">тся </w:t>
      </w:r>
      <w:r w:rsidR="00733AE1" w:rsidRPr="001B07C8">
        <w:rPr>
          <w:rStyle w:val="a4"/>
          <w:b w:val="0"/>
          <w:color w:val="auto"/>
          <w:sz w:val="28"/>
          <w:szCs w:val="28"/>
        </w:rPr>
        <w:t>работники</w:t>
      </w:r>
      <w:r w:rsidR="0089082D" w:rsidRPr="001B07C8">
        <w:rPr>
          <w:rStyle w:val="a4"/>
          <w:b w:val="0"/>
          <w:color w:val="auto"/>
          <w:sz w:val="28"/>
          <w:szCs w:val="28"/>
        </w:rPr>
        <w:t xml:space="preserve"> </w:t>
      </w:r>
      <w:r w:rsidRPr="001B07C8">
        <w:rPr>
          <w:rStyle w:val="a4"/>
          <w:b w:val="0"/>
          <w:color w:val="auto"/>
          <w:sz w:val="28"/>
          <w:szCs w:val="28"/>
        </w:rPr>
        <w:t>при условии прохождения обязательного предварительного медицинского осмотра</w:t>
      </w:r>
      <w:r w:rsidR="0089082D" w:rsidRPr="001B07C8">
        <w:rPr>
          <w:rStyle w:val="a4"/>
          <w:b w:val="0"/>
          <w:color w:val="auto"/>
          <w:sz w:val="28"/>
          <w:szCs w:val="28"/>
        </w:rPr>
        <w:t>,</w:t>
      </w:r>
      <w:r w:rsidRPr="001B07C8">
        <w:rPr>
          <w:rStyle w:val="a4"/>
          <w:b w:val="0"/>
          <w:color w:val="auto"/>
          <w:sz w:val="28"/>
          <w:szCs w:val="28"/>
        </w:rPr>
        <w:t xml:space="preserve"> в порядке и на условиях, определенных трудовым законодательством. </w:t>
      </w:r>
      <w:r w:rsidR="00D21357" w:rsidRPr="001B07C8">
        <w:rPr>
          <w:rStyle w:val="a4"/>
          <w:b w:val="0"/>
          <w:color w:val="auto"/>
          <w:sz w:val="28"/>
          <w:szCs w:val="28"/>
        </w:rPr>
        <w:t>(</w:t>
      </w:r>
      <w:r w:rsidR="00D21357" w:rsidRPr="001B07C8">
        <w:rPr>
          <w:sz w:val="28"/>
          <w:szCs w:val="28"/>
        </w:rPr>
        <w:t>П</w:t>
      </w:r>
      <w:r w:rsidR="00174022" w:rsidRPr="001B07C8">
        <w:rPr>
          <w:sz w:val="28"/>
          <w:szCs w:val="28"/>
        </w:rPr>
        <w:t>риказ Минздравсоцразвития России № 302н от 12.04.2011</w:t>
      </w:r>
      <w:r w:rsidR="00D21357" w:rsidRPr="001B07C8">
        <w:rPr>
          <w:sz w:val="28"/>
          <w:szCs w:val="28"/>
        </w:rPr>
        <w:t xml:space="preserve">г., </w:t>
      </w:r>
      <w:r w:rsidR="00174022" w:rsidRPr="001B07C8">
        <w:rPr>
          <w:sz w:val="28"/>
          <w:szCs w:val="28"/>
        </w:rPr>
        <w:t>«Об утверждении перечней вредных и (или) опасных производственных факторов и работ при выполнении которых</w:t>
      </w:r>
      <w:r w:rsidR="002211E1" w:rsidRPr="001B07C8">
        <w:rPr>
          <w:sz w:val="28"/>
          <w:szCs w:val="28"/>
        </w:rPr>
        <w:t>,</w:t>
      </w:r>
      <w:r w:rsidR="00174022" w:rsidRPr="001B07C8">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1B07C8">
        <w:rPr>
          <w:sz w:val="28"/>
          <w:szCs w:val="28"/>
        </w:rPr>
        <w:t>.</w:t>
      </w:r>
    </w:p>
    <w:p w14:paraId="3C4E8C10" w14:textId="77777777" w:rsidR="0042154D" w:rsidRPr="001B07C8" w:rsidRDefault="00255D28" w:rsidP="00000E54">
      <w:pPr>
        <w:pStyle w:val="Default"/>
        <w:numPr>
          <w:ilvl w:val="0"/>
          <w:numId w:val="7"/>
        </w:numPr>
        <w:tabs>
          <w:tab w:val="left" w:pos="-1276"/>
        </w:tabs>
        <w:ind w:left="0" w:firstLine="284"/>
        <w:jc w:val="both"/>
        <w:rPr>
          <w:rStyle w:val="a4"/>
          <w:b w:val="0"/>
          <w:color w:val="auto"/>
          <w:sz w:val="28"/>
          <w:szCs w:val="28"/>
        </w:rPr>
      </w:pPr>
      <w:r w:rsidRPr="001B07C8">
        <w:rPr>
          <w:rStyle w:val="a4"/>
          <w:b w:val="0"/>
          <w:color w:val="auto"/>
          <w:sz w:val="28"/>
          <w:szCs w:val="28"/>
        </w:rPr>
        <w:t>Участник</w:t>
      </w:r>
      <w:r w:rsidR="00E60ACF" w:rsidRPr="001B07C8">
        <w:rPr>
          <w:rStyle w:val="a4"/>
          <w:b w:val="0"/>
          <w:color w:val="auto"/>
          <w:sz w:val="28"/>
          <w:szCs w:val="28"/>
        </w:rPr>
        <w:t xml:space="preserve"> (Подрядчик)</w:t>
      </w:r>
      <w:r w:rsidR="0042154D" w:rsidRPr="001B07C8">
        <w:rPr>
          <w:rStyle w:val="a4"/>
          <w:b w:val="0"/>
          <w:color w:val="auto"/>
          <w:sz w:val="28"/>
          <w:szCs w:val="28"/>
        </w:rPr>
        <w:t xml:space="preserve"> должен </w:t>
      </w:r>
      <w:r w:rsidRPr="001B07C8">
        <w:rPr>
          <w:rStyle w:val="a4"/>
          <w:b w:val="0"/>
          <w:color w:val="auto"/>
          <w:sz w:val="28"/>
          <w:szCs w:val="28"/>
        </w:rPr>
        <w:t>состоять в едином реестре членов СРО</w:t>
      </w:r>
      <w:r w:rsidR="00E60ACF" w:rsidRPr="001B07C8">
        <w:rPr>
          <w:rStyle w:val="a4"/>
          <w:b w:val="0"/>
          <w:color w:val="auto"/>
          <w:sz w:val="28"/>
          <w:szCs w:val="28"/>
        </w:rPr>
        <w:t>.</w:t>
      </w:r>
      <w:r w:rsidR="0042154D" w:rsidRPr="001B07C8">
        <w:rPr>
          <w:rStyle w:val="a4"/>
          <w:b w:val="0"/>
          <w:color w:val="auto"/>
          <w:sz w:val="28"/>
          <w:szCs w:val="28"/>
        </w:rPr>
        <w:t xml:space="preserve"> </w:t>
      </w:r>
    </w:p>
    <w:p w14:paraId="2C60229F" w14:textId="77777777" w:rsidR="0042154D" w:rsidRPr="001B07C8" w:rsidRDefault="0042154D" w:rsidP="00000E54">
      <w:pPr>
        <w:pStyle w:val="Default"/>
        <w:numPr>
          <w:ilvl w:val="0"/>
          <w:numId w:val="7"/>
        </w:numPr>
        <w:tabs>
          <w:tab w:val="left" w:pos="-1276"/>
        </w:tabs>
        <w:ind w:left="0" w:firstLine="284"/>
        <w:jc w:val="both"/>
        <w:rPr>
          <w:rStyle w:val="a4"/>
          <w:b w:val="0"/>
          <w:color w:val="auto"/>
          <w:sz w:val="28"/>
          <w:szCs w:val="28"/>
        </w:rPr>
      </w:pPr>
      <w:r w:rsidRPr="001B07C8">
        <w:rPr>
          <w:rStyle w:val="a4"/>
          <w:b w:val="0"/>
          <w:color w:val="auto"/>
          <w:sz w:val="28"/>
          <w:szCs w:val="28"/>
        </w:rPr>
        <w:lastRenderedPageBreak/>
        <w:t xml:space="preserve">Заказчик имеет право в любое время проверять качество оказания </w:t>
      </w:r>
      <w:r w:rsidR="00F27C51" w:rsidRPr="001B07C8">
        <w:rPr>
          <w:rStyle w:val="a4"/>
          <w:b w:val="0"/>
          <w:color w:val="auto"/>
          <w:sz w:val="28"/>
          <w:szCs w:val="28"/>
        </w:rPr>
        <w:t>Подрядчиком</w:t>
      </w:r>
      <w:r w:rsidRPr="001B07C8">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1B07C8">
        <w:rPr>
          <w:rStyle w:val="a4"/>
          <w:b w:val="0"/>
          <w:color w:val="auto"/>
          <w:sz w:val="28"/>
          <w:szCs w:val="28"/>
        </w:rPr>
        <w:t xml:space="preserve">енной и пожарной безопасности. </w:t>
      </w:r>
    </w:p>
    <w:p w14:paraId="7F1CFB4F" w14:textId="77777777" w:rsidR="0042154D" w:rsidRPr="001B07C8" w:rsidRDefault="006B4F3E" w:rsidP="00000E54">
      <w:pPr>
        <w:pStyle w:val="Default"/>
        <w:numPr>
          <w:ilvl w:val="0"/>
          <w:numId w:val="7"/>
        </w:numPr>
        <w:tabs>
          <w:tab w:val="left" w:pos="-1276"/>
        </w:tabs>
        <w:ind w:left="0" w:firstLine="284"/>
        <w:jc w:val="both"/>
        <w:rPr>
          <w:rStyle w:val="a4"/>
          <w:b w:val="0"/>
          <w:color w:val="auto"/>
          <w:sz w:val="28"/>
          <w:szCs w:val="28"/>
        </w:rPr>
      </w:pPr>
      <w:r w:rsidRPr="001B07C8">
        <w:rPr>
          <w:rStyle w:val="a4"/>
          <w:b w:val="0"/>
          <w:color w:val="auto"/>
          <w:sz w:val="28"/>
          <w:szCs w:val="28"/>
        </w:rPr>
        <w:t>Подрядчик</w:t>
      </w:r>
      <w:r w:rsidR="0042154D" w:rsidRPr="001B07C8">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1B07C8">
        <w:rPr>
          <w:rStyle w:val="a4"/>
          <w:b w:val="0"/>
          <w:color w:val="auto"/>
          <w:sz w:val="28"/>
          <w:szCs w:val="28"/>
        </w:rPr>
        <w:t>подрядчик</w:t>
      </w:r>
      <w:r w:rsidR="0042154D" w:rsidRPr="001B07C8">
        <w:rPr>
          <w:rStyle w:val="a4"/>
          <w:b w:val="0"/>
          <w:color w:val="auto"/>
          <w:sz w:val="28"/>
          <w:szCs w:val="28"/>
        </w:rPr>
        <w:t xml:space="preserve"> обязан произвести восстановительные работы до окончания срока действия договора.</w:t>
      </w:r>
    </w:p>
    <w:p w14:paraId="15E205D4" w14:textId="77777777" w:rsidR="00A95787" w:rsidRPr="001B07C8" w:rsidRDefault="00A95787" w:rsidP="00A95787">
      <w:pPr>
        <w:pStyle w:val="Default"/>
        <w:tabs>
          <w:tab w:val="left" w:pos="-1276"/>
        </w:tabs>
        <w:ind w:left="284"/>
        <w:jc w:val="both"/>
        <w:rPr>
          <w:rStyle w:val="a4"/>
          <w:b w:val="0"/>
          <w:color w:val="auto"/>
          <w:sz w:val="28"/>
          <w:szCs w:val="28"/>
        </w:rPr>
      </w:pPr>
    </w:p>
    <w:p w14:paraId="1B0660DF" w14:textId="77777777" w:rsidR="006F4417" w:rsidRPr="001B07C8" w:rsidRDefault="006F4417" w:rsidP="00000E54">
      <w:pPr>
        <w:pStyle w:val="a3"/>
        <w:numPr>
          <w:ilvl w:val="0"/>
          <w:numId w:val="1"/>
        </w:numPr>
        <w:spacing w:after="0" w:line="240" w:lineRule="auto"/>
        <w:jc w:val="both"/>
        <w:rPr>
          <w:rFonts w:ascii="Times New Roman" w:hAnsi="Times New Roman"/>
          <w:bCs/>
          <w:sz w:val="28"/>
          <w:szCs w:val="28"/>
        </w:rPr>
      </w:pPr>
      <w:r w:rsidRPr="001B07C8">
        <w:rPr>
          <w:rFonts w:ascii="Times New Roman" w:hAnsi="Times New Roman"/>
          <w:bCs/>
          <w:sz w:val="28"/>
          <w:szCs w:val="28"/>
        </w:rPr>
        <w:t>Дополнительные требования при проведении работ:</w:t>
      </w:r>
    </w:p>
    <w:p w14:paraId="5EBF1018" w14:textId="77777777" w:rsidR="002D24F1" w:rsidRPr="001B07C8" w:rsidRDefault="002D24F1" w:rsidP="00000E54">
      <w:pPr>
        <w:pStyle w:val="a3"/>
        <w:numPr>
          <w:ilvl w:val="0"/>
          <w:numId w:val="2"/>
        </w:numPr>
        <w:spacing w:after="0" w:line="240" w:lineRule="auto"/>
        <w:ind w:left="0" w:firstLine="284"/>
        <w:jc w:val="both"/>
        <w:rPr>
          <w:rFonts w:ascii="Times New Roman" w:hAnsi="Times New Roman"/>
          <w:bCs/>
          <w:sz w:val="28"/>
          <w:szCs w:val="28"/>
        </w:rPr>
      </w:pPr>
      <w:r w:rsidRPr="001B07C8">
        <w:rPr>
          <w:rFonts w:ascii="Times New Roman" w:hAnsi="Times New Roman"/>
          <w:bCs/>
          <w:sz w:val="28"/>
          <w:szCs w:val="28"/>
        </w:rPr>
        <w:t xml:space="preserve">Работы выполняются иждивением </w:t>
      </w:r>
      <w:r w:rsidR="006B4F3E" w:rsidRPr="001B07C8">
        <w:rPr>
          <w:rFonts w:ascii="Times New Roman" w:hAnsi="Times New Roman"/>
          <w:bCs/>
          <w:sz w:val="28"/>
          <w:szCs w:val="28"/>
        </w:rPr>
        <w:t>Подрядчика</w:t>
      </w:r>
      <w:r w:rsidRPr="001B07C8">
        <w:rPr>
          <w:rFonts w:ascii="Times New Roman" w:hAnsi="Times New Roman"/>
          <w:bCs/>
          <w:sz w:val="28"/>
          <w:szCs w:val="28"/>
        </w:rPr>
        <w:t xml:space="preserve"> – его силами, средствами</w:t>
      </w:r>
      <w:r w:rsidR="002E5F7F" w:rsidRPr="001B07C8">
        <w:rPr>
          <w:rFonts w:ascii="Times New Roman" w:hAnsi="Times New Roman"/>
          <w:bCs/>
          <w:sz w:val="28"/>
          <w:szCs w:val="28"/>
        </w:rPr>
        <w:t>,</w:t>
      </w:r>
      <w:r w:rsidRPr="001B07C8">
        <w:rPr>
          <w:rFonts w:ascii="Times New Roman" w:hAnsi="Times New Roman"/>
          <w:bCs/>
          <w:sz w:val="28"/>
          <w:szCs w:val="28"/>
        </w:rPr>
        <w:t xml:space="preserve"> а также </w:t>
      </w:r>
      <w:r w:rsidR="0089082D" w:rsidRPr="001B07C8">
        <w:rPr>
          <w:rFonts w:ascii="Times New Roman" w:hAnsi="Times New Roman"/>
          <w:bCs/>
          <w:sz w:val="28"/>
          <w:szCs w:val="28"/>
        </w:rPr>
        <w:t xml:space="preserve">с </w:t>
      </w:r>
      <w:r w:rsidRPr="001B07C8">
        <w:rPr>
          <w:rFonts w:ascii="Times New Roman" w:hAnsi="Times New Roman"/>
          <w:bCs/>
          <w:sz w:val="28"/>
          <w:szCs w:val="28"/>
        </w:rPr>
        <w:t>использованием его материалов.</w:t>
      </w:r>
    </w:p>
    <w:p w14:paraId="62D954B0" w14:textId="77777777" w:rsidR="00C725FF" w:rsidRPr="001B07C8" w:rsidRDefault="00C725FF" w:rsidP="00000E54">
      <w:pPr>
        <w:pStyle w:val="a3"/>
        <w:numPr>
          <w:ilvl w:val="0"/>
          <w:numId w:val="2"/>
        </w:numPr>
        <w:spacing w:after="0" w:line="240" w:lineRule="auto"/>
        <w:ind w:left="0" w:firstLine="284"/>
        <w:jc w:val="both"/>
        <w:rPr>
          <w:rFonts w:ascii="Times New Roman" w:hAnsi="Times New Roman"/>
          <w:bCs/>
          <w:sz w:val="28"/>
          <w:szCs w:val="28"/>
        </w:rPr>
      </w:pPr>
      <w:r w:rsidRPr="001B07C8">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4692DA53" w14:textId="77777777" w:rsidR="00C725FF" w:rsidRPr="001B07C8" w:rsidRDefault="00C725FF" w:rsidP="00000E54">
      <w:pPr>
        <w:pStyle w:val="a3"/>
        <w:numPr>
          <w:ilvl w:val="0"/>
          <w:numId w:val="2"/>
        </w:numPr>
        <w:spacing w:after="0" w:line="240" w:lineRule="auto"/>
        <w:ind w:left="0" w:firstLine="284"/>
        <w:jc w:val="both"/>
        <w:rPr>
          <w:rFonts w:ascii="Times New Roman" w:hAnsi="Times New Roman"/>
          <w:bCs/>
          <w:sz w:val="28"/>
          <w:szCs w:val="28"/>
        </w:rPr>
      </w:pPr>
      <w:r w:rsidRPr="001B07C8">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14:paraId="0ACE7BB2" w14:textId="77777777" w:rsidR="009E1292" w:rsidRPr="001B07C8" w:rsidRDefault="00FC0C61" w:rsidP="00000E54">
      <w:pPr>
        <w:pStyle w:val="a3"/>
        <w:numPr>
          <w:ilvl w:val="0"/>
          <w:numId w:val="2"/>
        </w:numPr>
        <w:spacing w:after="0" w:line="240" w:lineRule="auto"/>
        <w:ind w:left="0" w:firstLine="284"/>
        <w:jc w:val="both"/>
        <w:rPr>
          <w:rFonts w:ascii="Times New Roman" w:hAnsi="Times New Roman"/>
          <w:bCs/>
          <w:sz w:val="28"/>
          <w:szCs w:val="28"/>
        </w:rPr>
      </w:pPr>
      <w:r w:rsidRPr="001B07C8">
        <w:rPr>
          <w:rFonts w:ascii="Times New Roman" w:hAnsi="Times New Roman"/>
          <w:bCs/>
          <w:sz w:val="28"/>
          <w:szCs w:val="28"/>
        </w:rPr>
        <w:t xml:space="preserve">Указания и требования представителя технического надзора </w:t>
      </w:r>
      <w:r w:rsidR="007D27B3" w:rsidRPr="001B07C8">
        <w:rPr>
          <w:rFonts w:ascii="Times New Roman" w:hAnsi="Times New Roman"/>
          <w:bCs/>
          <w:sz w:val="28"/>
          <w:szCs w:val="28"/>
        </w:rPr>
        <w:t>З</w:t>
      </w:r>
      <w:r w:rsidRPr="001B07C8">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1B07C8">
        <w:rPr>
          <w:rFonts w:ascii="Times New Roman" w:hAnsi="Times New Roman"/>
          <w:bCs/>
          <w:sz w:val="28"/>
          <w:szCs w:val="28"/>
        </w:rPr>
        <w:t>,</w:t>
      </w:r>
      <w:r w:rsidRPr="001B07C8">
        <w:rPr>
          <w:rFonts w:ascii="Times New Roman" w:hAnsi="Times New Roman"/>
          <w:bCs/>
          <w:sz w:val="28"/>
          <w:szCs w:val="28"/>
        </w:rPr>
        <w:t xml:space="preserve"> являются для подрядной организации обязательными</w:t>
      </w:r>
      <w:r w:rsidR="009E1292" w:rsidRPr="001B07C8">
        <w:rPr>
          <w:rFonts w:ascii="Times New Roman" w:hAnsi="Times New Roman"/>
          <w:bCs/>
          <w:sz w:val="28"/>
          <w:szCs w:val="28"/>
        </w:rPr>
        <w:t>.</w:t>
      </w:r>
    </w:p>
    <w:p w14:paraId="2E6C1177" w14:textId="77777777" w:rsidR="00DE4101" w:rsidRPr="001B07C8" w:rsidRDefault="00DE4101" w:rsidP="00DE4101">
      <w:pPr>
        <w:pStyle w:val="a3"/>
        <w:tabs>
          <w:tab w:val="left" w:pos="993"/>
        </w:tabs>
        <w:spacing w:after="0" w:line="240" w:lineRule="auto"/>
        <w:ind w:left="1069"/>
        <w:jc w:val="both"/>
        <w:rPr>
          <w:rFonts w:ascii="Times New Roman" w:hAnsi="Times New Roman"/>
          <w:bCs/>
          <w:sz w:val="28"/>
          <w:szCs w:val="28"/>
        </w:rPr>
      </w:pPr>
    </w:p>
    <w:p w14:paraId="02E6C5BF" w14:textId="77777777" w:rsidR="00813F36" w:rsidRPr="001B07C8" w:rsidRDefault="00813F36" w:rsidP="00000E54">
      <w:pPr>
        <w:pStyle w:val="a3"/>
        <w:numPr>
          <w:ilvl w:val="0"/>
          <w:numId w:val="5"/>
        </w:numPr>
        <w:spacing w:after="0" w:line="240" w:lineRule="auto"/>
        <w:ind w:left="0" w:firstLine="0"/>
        <w:jc w:val="both"/>
        <w:rPr>
          <w:rFonts w:ascii="Times New Roman" w:hAnsi="Times New Roman"/>
          <w:bCs/>
          <w:sz w:val="28"/>
          <w:szCs w:val="28"/>
        </w:rPr>
      </w:pPr>
      <w:r w:rsidRPr="001B07C8">
        <w:rPr>
          <w:rFonts w:ascii="Times New Roman" w:hAnsi="Times New Roman"/>
          <w:bCs/>
          <w:sz w:val="28"/>
          <w:szCs w:val="28"/>
        </w:rPr>
        <w:t>Требования к безопасности выполнения работ и безопасности результатов работ:</w:t>
      </w:r>
    </w:p>
    <w:p w14:paraId="6A3CD6BF" w14:textId="77777777" w:rsidR="002D24F1" w:rsidRPr="001B07C8" w:rsidRDefault="002D24F1" w:rsidP="00000E54">
      <w:pPr>
        <w:pStyle w:val="a3"/>
        <w:numPr>
          <w:ilvl w:val="0"/>
          <w:numId w:val="3"/>
        </w:numPr>
        <w:spacing w:after="0" w:line="240" w:lineRule="auto"/>
        <w:ind w:left="0" w:firstLine="284"/>
        <w:jc w:val="both"/>
        <w:rPr>
          <w:rFonts w:ascii="Times New Roman" w:hAnsi="Times New Roman"/>
          <w:bCs/>
          <w:sz w:val="28"/>
          <w:szCs w:val="28"/>
        </w:rPr>
      </w:pPr>
      <w:r w:rsidRPr="001B07C8">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3B075D98" w14:textId="77777777" w:rsidR="002D24F1" w:rsidRPr="001B07C8" w:rsidRDefault="006B4F3E" w:rsidP="00000E54">
      <w:pPr>
        <w:pStyle w:val="a3"/>
        <w:numPr>
          <w:ilvl w:val="0"/>
          <w:numId w:val="3"/>
        </w:numPr>
        <w:spacing w:after="0" w:line="240" w:lineRule="auto"/>
        <w:ind w:left="0" w:firstLine="284"/>
        <w:jc w:val="both"/>
        <w:rPr>
          <w:rFonts w:ascii="Times New Roman" w:hAnsi="Times New Roman"/>
          <w:bCs/>
          <w:sz w:val="28"/>
          <w:szCs w:val="28"/>
        </w:rPr>
      </w:pPr>
      <w:r w:rsidRPr="001B07C8">
        <w:rPr>
          <w:rFonts w:ascii="Times New Roman" w:hAnsi="Times New Roman"/>
          <w:bCs/>
          <w:sz w:val="28"/>
          <w:szCs w:val="28"/>
        </w:rPr>
        <w:t>Подрядчик</w:t>
      </w:r>
      <w:r w:rsidR="002D24F1" w:rsidRPr="001B07C8">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1B07C8">
        <w:rPr>
          <w:rFonts w:ascii="Times New Roman" w:hAnsi="Times New Roman"/>
          <w:bCs/>
          <w:sz w:val="28"/>
          <w:szCs w:val="28"/>
        </w:rPr>
        <w:t>ием</w:t>
      </w:r>
      <w:r w:rsidR="002D24F1" w:rsidRPr="001B07C8">
        <w:rPr>
          <w:rFonts w:ascii="Times New Roman" w:hAnsi="Times New Roman"/>
          <w:bCs/>
          <w:sz w:val="28"/>
          <w:szCs w:val="28"/>
        </w:rPr>
        <w:t xml:space="preserve"> пожарн</w:t>
      </w:r>
      <w:r w:rsidR="008A3CC3" w:rsidRPr="001B07C8">
        <w:rPr>
          <w:rFonts w:ascii="Times New Roman" w:hAnsi="Times New Roman"/>
          <w:bCs/>
          <w:sz w:val="28"/>
          <w:szCs w:val="28"/>
        </w:rPr>
        <w:t>ых</w:t>
      </w:r>
      <w:r w:rsidR="002D24F1" w:rsidRPr="001B07C8">
        <w:rPr>
          <w:rFonts w:ascii="Times New Roman" w:hAnsi="Times New Roman"/>
          <w:bCs/>
          <w:sz w:val="28"/>
          <w:szCs w:val="28"/>
        </w:rPr>
        <w:t xml:space="preserve"> норм безопасности</w:t>
      </w:r>
      <w:r w:rsidR="00325793" w:rsidRPr="001B07C8">
        <w:rPr>
          <w:rFonts w:ascii="Times New Roman" w:hAnsi="Times New Roman"/>
          <w:bCs/>
          <w:sz w:val="28"/>
          <w:szCs w:val="28"/>
        </w:rPr>
        <w:t>, а т</w:t>
      </w:r>
      <w:r w:rsidR="002D24F1" w:rsidRPr="001B07C8">
        <w:rPr>
          <w:rFonts w:ascii="Times New Roman" w:hAnsi="Times New Roman"/>
          <w:bCs/>
          <w:sz w:val="28"/>
          <w:szCs w:val="28"/>
        </w:rPr>
        <w:t>акже с соблюдением законодательства Российской Федерации об охране труда</w:t>
      </w:r>
      <w:r w:rsidR="00325793" w:rsidRPr="001B07C8">
        <w:rPr>
          <w:rFonts w:ascii="Times New Roman" w:hAnsi="Times New Roman"/>
          <w:bCs/>
          <w:sz w:val="28"/>
          <w:szCs w:val="28"/>
        </w:rPr>
        <w:t xml:space="preserve"> и</w:t>
      </w:r>
      <w:r w:rsidR="002D24F1" w:rsidRPr="001B07C8">
        <w:rPr>
          <w:rFonts w:ascii="Times New Roman" w:hAnsi="Times New Roman"/>
          <w:bCs/>
          <w:sz w:val="28"/>
          <w:szCs w:val="28"/>
        </w:rPr>
        <w:t xml:space="preserve"> иных нормативных правовых актов.</w:t>
      </w:r>
    </w:p>
    <w:p w14:paraId="249E5288" w14:textId="77777777" w:rsidR="002D24F1" w:rsidRPr="001B07C8" w:rsidRDefault="002D24F1" w:rsidP="00000E54">
      <w:pPr>
        <w:pStyle w:val="a3"/>
        <w:numPr>
          <w:ilvl w:val="0"/>
          <w:numId w:val="3"/>
        </w:numPr>
        <w:spacing w:after="0" w:line="240" w:lineRule="auto"/>
        <w:ind w:left="0" w:firstLine="284"/>
        <w:jc w:val="both"/>
        <w:rPr>
          <w:rFonts w:ascii="Times New Roman" w:hAnsi="Times New Roman"/>
          <w:bCs/>
          <w:sz w:val="28"/>
          <w:szCs w:val="28"/>
        </w:rPr>
      </w:pPr>
      <w:r w:rsidRPr="001B07C8">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68D0FBBA" w14:textId="77777777" w:rsidR="002D24F1" w:rsidRPr="001B07C8" w:rsidRDefault="002D24F1" w:rsidP="00000E54">
      <w:pPr>
        <w:pStyle w:val="a3"/>
        <w:numPr>
          <w:ilvl w:val="0"/>
          <w:numId w:val="3"/>
        </w:numPr>
        <w:spacing w:after="0" w:line="240" w:lineRule="auto"/>
        <w:ind w:left="0" w:firstLine="284"/>
        <w:jc w:val="both"/>
        <w:rPr>
          <w:rFonts w:ascii="Times New Roman" w:hAnsi="Times New Roman"/>
          <w:bCs/>
          <w:sz w:val="28"/>
          <w:szCs w:val="28"/>
        </w:rPr>
      </w:pPr>
      <w:r w:rsidRPr="001B07C8">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1B07C8">
        <w:rPr>
          <w:rFonts w:ascii="Times New Roman" w:hAnsi="Times New Roman"/>
          <w:bCs/>
          <w:sz w:val="28"/>
          <w:szCs w:val="28"/>
        </w:rPr>
        <w:t>Подрядчик</w:t>
      </w:r>
      <w:r w:rsidRPr="001B07C8">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14:paraId="345603FC" w14:textId="77777777" w:rsidR="002D24F1" w:rsidRPr="001B07C8" w:rsidRDefault="002D24F1" w:rsidP="00000E54">
      <w:pPr>
        <w:pStyle w:val="a3"/>
        <w:numPr>
          <w:ilvl w:val="0"/>
          <w:numId w:val="3"/>
        </w:numPr>
        <w:spacing w:after="0" w:line="240" w:lineRule="auto"/>
        <w:ind w:left="0" w:firstLine="284"/>
        <w:jc w:val="both"/>
        <w:rPr>
          <w:rFonts w:ascii="Times New Roman" w:hAnsi="Times New Roman"/>
          <w:bCs/>
          <w:sz w:val="28"/>
          <w:szCs w:val="28"/>
        </w:rPr>
      </w:pPr>
      <w:r w:rsidRPr="001B07C8">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1B07C8">
        <w:rPr>
          <w:rFonts w:ascii="Times New Roman" w:hAnsi="Times New Roman"/>
          <w:bCs/>
          <w:sz w:val="28"/>
          <w:szCs w:val="28"/>
        </w:rPr>
        <w:t xml:space="preserve">ия первой помощи пострадавшим. </w:t>
      </w:r>
    </w:p>
    <w:p w14:paraId="62E3A639" w14:textId="77777777" w:rsidR="00813F36" w:rsidRPr="001B07C8" w:rsidRDefault="00F16F0C" w:rsidP="00000E54">
      <w:pPr>
        <w:pStyle w:val="a3"/>
        <w:numPr>
          <w:ilvl w:val="0"/>
          <w:numId w:val="3"/>
        </w:numPr>
        <w:spacing w:after="0" w:line="240" w:lineRule="auto"/>
        <w:ind w:left="0" w:firstLine="284"/>
        <w:jc w:val="both"/>
        <w:rPr>
          <w:rFonts w:ascii="Times New Roman" w:hAnsi="Times New Roman"/>
          <w:bCs/>
          <w:sz w:val="28"/>
          <w:szCs w:val="28"/>
        </w:rPr>
      </w:pPr>
      <w:r w:rsidRPr="001B07C8">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14:paraId="526CC414" w14:textId="77777777" w:rsidR="007D1343" w:rsidRPr="001B07C8" w:rsidRDefault="007D1343" w:rsidP="007D1343">
      <w:pPr>
        <w:tabs>
          <w:tab w:val="left" w:pos="993"/>
        </w:tabs>
        <w:spacing w:after="0" w:line="240" w:lineRule="auto"/>
        <w:ind w:left="349"/>
        <w:jc w:val="both"/>
        <w:rPr>
          <w:rFonts w:ascii="Times New Roman" w:hAnsi="Times New Roman"/>
          <w:bCs/>
          <w:sz w:val="28"/>
          <w:szCs w:val="28"/>
        </w:rPr>
      </w:pPr>
    </w:p>
    <w:p w14:paraId="31AB1845" w14:textId="33F35B8B" w:rsidR="00813F36" w:rsidRPr="001B07C8" w:rsidRDefault="00813F36" w:rsidP="00000E54">
      <w:pPr>
        <w:pStyle w:val="a3"/>
        <w:numPr>
          <w:ilvl w:val="0"/>
          <w:numId w:val="5"/>
        </w:numPr>
        <w:tabs>
          <w:tab w:val="left" w:pos="-3261"/>
        </w:tabs>
        <w:spacing w:after="0" w:line="240" w:lineRule="auto"/>
        <w:ind w:left="0" w:firstLine="0"/>
        <w:jc w:val="both"/>
        <w:rPr>
          <w:rFonts w:ascii="Times New Roman" w:hAnsi="Times New Roman"/>
          <w:bCs/>
          <w:sz w:val="28"/>
          <w:szCs w:val="28"/>
        </w:rPr>
      </w:pPr>
      <w:r w:rsidRPr="001B07C8">
        <w:rPr>
          <w:rFonts w:ascii="Times New Roman" w:hAnsi="Times New Roman"/>
          <w:bCs/>
          <w:sz w:val="28"/>
          <w:szCs w:val="28"/>
        </w:rPr>
        <w:t xml:space="preserve"> Требования к результатам работ</w:t>
      </w:r>
      <w:r w:rsidR="00F13453" w:rsidRPr="001B07C8">
        <w:rPr>
          <w:rFonts w:ascii="Times New Roman" w:hAnsi="Times New Roman"/>
          <w:bCs/>
          <w:sz w:val="28"/>
          <w:szCs w:val="28"/>
        </w:rPr>
        <w:t>:</w:t>
      </w:r>
      <w:r w:rsidRPr="001B07C8">
        <w:rPr>
          <w:rFonts w:ascii="Times New Roman" w:hAnsi="Times New Roman"/>
          <w:bCs/>
          <w:sz w:val="28"/>
          <w:szCs w:val="28"/>
        </w:rPr>
        <w:t xml:space="preserve"> </w:t>
      </w:r>
    </w:p>
    <w:p w14:paraId="0BCEE337" w14:textId="77777777" w:rsidR="002D24F1" w:rsidRPr="001B07C8" w:rsidRDefault="002D24F1" w:rsidP="00000E54">
      <w:pPr>
        <w:pStyle w:val="a3"/>
        <w:numPr>
          <w:ilvl w:val="0"/>
          <w:numId w:val="4"/>
        </w:numPr>
        <w:spacing w:after="0" w:line="240" w:lineRule="auto"/>
        <w:ind w:left="0" w:firstLine="284"/>
        <w:jc w:val="both"/>
        <w:rPr>
          <w:rFonts w:ascii="Times New Roman" w:hAnsi="Times New Roman"/>
          <w:bCs/>
          <w:sz w:val="28"/>
          <w:szCs w:val="28"/>
        </w:rPr>
      </w:pPr>
      <w:r w:rsidRPr="001B07C8">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1B07C8">
        <w:rPr>
          <w:rFonts w:ascii="Times New Roman" w:hAnsi="Times New Roman"/>
          <w:bCs/>
          <w:sz w:val="28"/>
          <w:szCs w:val="28"/>
        </w:rPr>
        <w:t xml:space="preserve">, техническим условиям, а </w:t>
      </w:r>
      <w:r w:rsidR="002A41DE" w:rsidRPr="001B07C8">
        <w:rPr>
          <w:rFonts w:ascii="Times New Roman" w:hAnsi="Times New Roman"/>
          <w:bCs/>
          <w:sz w:val="28"/>
          <w:szCs w:val="28"/>
        </w:rPr>
        <w:t>также</w:t>
      </w:r>
      <w:r w:rsidR="000B76C9" w:rsidRPr="001B07C8">
        <w:rPr>
          <w:rFonts w:ascii="Times New Roman" w:hAnsi="Times New Roman"/>
          <w:bCs/>
          <w:sz w:val="28"/>
          <w:szCs w:val="28"/>
        </w:rPr>
        <w:t xml:space="preserve"> </w:t>
      </w:r>
      <w:r w:rsidRPr="001B07C8">
        <w:rPr>
          <w:rFonts w:ascii="Times New Roman" w:hAnsi="Times New Roman"/>
          <w:bCs/>
          <w:sz w:val="28"/>
          <w:szCs w:val="28"/>
        </w:rPr>
        <w:t>требованиям действующих СНиП</w:t>
      </w:r>
      <w:r w:rsidR="00991586" w:rsidRPr="001B07C8">
        <w:rPr>
          <w:rFonts w:ascii="Times New Roman" w:hAnsi="Times New Roman"/>
          <w:bCs/>
          <w:sz w:val="28"/>
          <w:szCs w:val="28"/>
        </w:rPr>
        <w:t xml:space="preserve">, </w:t>
      </w:r>
      <w:r w:rsidRPr="001B07C8">
        <w:rPr>
          <w:rFonts w:ascii="Times New Roman" w:hAnsi="Times New Roman"/>
          <w:bCs/>
          <w:sz w:val="28"/>
          <w:szCs w:val="28"/>
        </w:rPr>
        <w:t>др</w:t>
      </w:r>
      <w:r w:rsidR="00991586" w:rsidRPr="001B07C8">
        <w:rPr>
          <w:rFonts w:ascii="Times New Roman" w:hAnsi="Times New Roman"/>
          <w:bCs/>
          <w:sz w:val="28"/>
          <w:szCs w:val="28"/>
        </w:rPr>
        <w:t>угим нормативным документам</w:t>
      </w:r>
      <w:r w:rsidR="00134F95" w:rsidRPr="001B07C8">
        <w:rPr>
          <w:rFonts w:ascii="Times New Roman" w:hAnsi="Times New Roman"/>
          <w:bCs/>
          <w:sz w:val="28"/>
          <w:szCs w:val="28"/>
        </w:rPr>
        <w:t>,</w:t>
      </w:r>
      <w:r w:rsidR="007D27B3" w:rsidRPr="001B07C8">
        <w:t xml:space="preserve"> </w:t>
      </w:r>
      <w:r w:rsidR="007D27B3" w:rsidRPr="001B07C8">
        <w:rPr>
          <w:rFonts w:ascii="Times New Roman" w:hAnsi="Times New Roman"/>
          <w:bCs/>
          <w:sz w:val="28"/>
          <w:szCs w:val="28"/>
        </w:rPr>
        <w:t>установленным законодательством РФ и органами государственного надзора.</w:t>
      </w:r>
    </w:p>
    <w:p w14:paraId="1AEF67C9" w14:textId="77777777" w:rsidR="002D24F1" w:rsidRPr="001B07C8" w:rsidRDefault="002D24F1" w:rsidP="00000E54">
      <w:pPr>
        <w:pStyle w:val="a3"/>
        <w:numPr>
          <w:ilvl w:val="0"/>
          <w:numId w:val="4"/>
        </w:numPr>
        <w:tabs>
          <w:tab w:val="left" w:pos="-3261"/>
        </w:tabs>
        <w:spacing w:after="0" w:line="240" w:lineRule="auto"/>
        <w:ind w:left="0" w:firstLine="284"/>
        <w:jc w:val="both"/>
        <w:rPr>
          <w:rFonts w:ascii="Times New Roman" w:hAnsi="Times New Roman"/>
          <w:bCs/>
          <w:sz w:val="28"/>
          <w:szCs w:val="28"/>
        </w:rPr>
      </w:pPr>
      <w:r w:rsidRPr="001B07C8">
        <w:rPr>
          <w:rFonts w:ascii="Times New Roman" w:hAnsi="Times New Roman"/>
          <w:bCs/>
          <w:sz w:val="28"/>
          <w:szCs w:val="28"/>
        </w:rPr>
        <w:t>Выявленные недостатки Подрядчик устраняет своими силами и средствами.</w:t>
      </w:r>
    </w:p>
    <w:p w14:paraId="6D6D4356" w14:textId="77777777" w:rsidR="002D24F1" w:rsidRPr="001B07C8" w:rsidRDefault="002D24F1" w:rsidP="00000E54">
      <w:pPr>
        <w:pStyle w:val="a3"/>
        <w:numPr>
          <w:ilvl w:val="0"/>
          <w:numId w:val="4"/>
        </w:numPr>
        <w:tabs>
          <w:tab w:val="left" w:pos="-3261"/>
        </w:tabs>
        <w:spacing w:after="0" w:line="240" w:lineRule="auto"/>
        <w:ind w:left="0" w:firstLine="284"/>
        <w:jc w:val="both"/>
        <w:rPr>
          <w:rFonts w:ascii="Times New Roman" w:hAnsi="Times New Roman"/>
          <w:bCs/>
          <w:sz w:val="28"/>
          <w:szCs w:val="28"/>
        </w:rPr>
      </w:pPr>
      <w:r w:rsidRPr="001B07C8">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13BD38B9" w14:textId="77777777" w:rsidR="00811DA9" w:rsidRPr="001B07C8" w:rsidRDefault="00811DA9" w:rsidP="00000E54">
      <w:pPr>
        <w:pStyle w:val="a3"/>
        <w:widowControl w:val="0"/>
        <w:numPr>
          <w:ilvl w:val="0"/>
          <w:numId w:val="4"/>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1B07C8">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5D35DC0F" w14:textId="77777777" w:rsidR="00E90B2C" w:rsidRPr="001B07C8" w:rsidRDefault="00E90B2C" w:rsidP="00811DA9">
      <w:pPr>
        <w:widowControl w:val="0"/>
        <w:autoSpaceDE w:val="0"/>
        <w:autoSpaceDN w:val="0"/>
        <w:adjustRightInd w:val="0"/>
        <w:spacing w:after="0" w:line="240" w:lineRule="auto"/>
        <w:jc w:val="both"/>
        <w:rPr>
          <w:rFonts w:ascii="Times New Roman" w:hAnsi="Times New Roman"/>
          <w:bCs/>
          <w:sz w:val="28"/>
          <w:szCs w:val="28"/>
        </w:rPr>
      </w:pPr>
    </w:p>
    <w:p w14:paraId="764816E5" w14:textId="77777777" w:rsidR="00811DA9" w:rsidRPr="001B07C8" w:rsidRDefault="00811DA9" w:rsidP="00000E54">
      <w:pPr>
        <w:pStyle w:val="a3"/>
        <w:numPr>
          <w:ilvl w:val="0"/>
          <w:numId w:val="5"/>
        </w:numPr>
        <w:spacing w:after="0" w:line="240" w:lineRule="auto"/>
        <w:ind w:left="284" w:hanging="284"/>
        <w:jc w:val="both"/>
        <w:rPr>
          <w:rFonts w:ascii="Times New Roman" w:hAnsi="Times New Roman"/>
          <w:bCs/>
          <w:sz w:val="28"/>
          <w:szCs w:val="28"/>
        </w:rPr>
      </w:pPr>
      <w:r w:rsidRPr="001B07C8">
        <w:rPr>
          <w:rFonts w:ascii="Times New Roman" w:hAnsi="Times New Roman"/>
          <w:bCs/>
          <w:sz w:val="28"/>
          <w:szCs w:val="28"/>
        </w:rPr>
        <w:t>Требования по объему гарантий качества работ:</w:t>
      </w:r>
    </w:p>
    <w:p w14:paraId="46A33B2A" w14:textId="77777777" w:rsidR="00811DA9" w:rsidRPr="001B07C8" w:rsidRDefault="00811DA9" w:rsidP="00000E54">
      <w:pPr>
        <w:pStyle w:val="a3"/>
        <w:numPr>
          <w:ilvl w:val="0"/>
          <w:numId w:val="6"/>
        </w:numPr>
        <w:spacing w:after="0" w:line="240" w:lineRule="auto"/>
        <w:ind w:left="0" w:firstLine="284"/>
        <w:jc w:val="both"/>
        <w:rPr>
          <w:rFonts w:ascii="Times New Roman" w:hAnsi="Times New Roman"/>
          <w:bCs/>
          <w:sz w:val="28"/>
          <w:szCs w:val="28"/>
        </w:rPr>
      </w:pPr>
      <w:r w:rsidRPr="001B07C8">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7F218A5A" w14:textId="77777777" w:rsidR="00811DA9" w:rsidRPr="001B07C8" w:rsidRDefault="00811DA9" w:rsidP="00000E54">
      <w:pPr>
        <w:pStyle w:val="a3"/>
        <w:numPr>
          <w:ilvl w:val="0"/>
          <w:numId w:val="6"/>
        </w:numPr>
        <w:spacing w:after="0" w:line="240" w:lineRule="auto"/>
        <w:ind w:left="0" w:firstLine="284"/>
        <w:jc w:val="both"/>
        <w:rPr>
          <w:rFonts w:ascii="Times New Roman" w:hAnsi="Times New Roman"/>
          <w:bCs/>
          <w:sz w:val="28"/>
          <w:szCs w:val="28"/>
        </w:rPr>
      </w:pPr>
      <w:r w:rsidRPr="001B07C8">
        <w:rPr>
          <w:rFonts w:ascii="Times New Roman" w:hAnsi="Times New Roman"/>
          <w:bCs/>
          <w:sz w:val="28"/>
          <w:szCs w:val="28"/>
        </w:rPr>
        <w:t>Гарантийный срок составляет не менее 1</w:t>
      </w:r>
      <w:r w:rsidR="004B4018" w:rsidRPr="001B07C8">
        <w:rPr>
          <w:rFonts w:ascii="Times New Roman" w:hAnsi="Times New Roman"/>
          <w:bCs/>
          <w:sz w:val="28"/>
          <w:szCs w:val="28"/>
        </w:rPr>
        <w:t>(одного)</w:t>
      </w:r>
      <w:r w:rsidRPr="001B07C8">
        <w:rPr>
          <w:rFonts w:ascii="Times New Roman" w:hAnsi="Times New Roman"/>
          <w:bCs/>
          <w:sz w:val="28"/>
          <w:szCs w:val="28"/>
        </w:rPr>
        <w:t xml:space="preserve"> года со дня подписания Заказчиком акта приемки выполненных работ.</w:t>
      </w:r>
    </w:p>
    <w:p w14:paraId="44C5A591" w14:textId="77777777" w:rsidR="00811DA9" w:rsidRPr="001B07C8" w:rsidRDefault="004B4018" w:rsidP="00000E54">
      <w:pPr>
        <w:pStyle w:val="a3"/>
        <w:numPr>
          <w:ilvl w:val="0"/>
          <w:numId w:val="6"/>
        </w:numPr>
        <w:spacing w:after="0" w:line="240" w:lineRule="auto"/>
        <w:ind w:left="0" w:firstLine="284"/>
        <w:jc w:val="both"/>
        <w:rPr>
          <w:rFonts w:ascii="Times New Roman" w:hAnsi="Times New Roman"/>
          <w:bCs/>
          <w:sz w:val="28"/>
          <w:szCs w:val="28"/>
        </w:rPr>
      </w:pPr>
      <w:r w:rsidRPr="001B07C8">
        <w:rPr>
          <w:rFonts w:ascii="Times New Roman" w:hAnsi="Times New Roman"/>
          <w:bCs/>
          <w:sz w:val="28"/>
          <w:szCs w:val="28"/>
        </w:rPr>
        <w:t>Г</w:t>
      </w:r>
      <w:r w:rsidR="00811DA9" w:rsidRPr="001B07C8">
        <w:rPr>
          <w:rFonts w:ascii="Times New Roman" w:hAnsi="Times New Roman"/>
          <w:bCs/>
          <w:sz w:val="28"/>
          <w:szCs w:val="28"/>
        </w:rPr>
        <w:t>арантийные обязательства</w:t>
      </w:r>
      <w:r w:rsidRPr="001B07C8">
        <w:rPr>
          <w:rFonts w:ascii="Times New Roman" w:hAnsi="Times New Roman"/>
          <w:bCs/>
          <w:sz w:val="28"/>
          <w:szCs w:val="28"/>
        </w:rPr>
        <w:t xml:space="preserve"> на выполненные работы по устранению дефектов,</w:t>
      </w:r>
      <w:r w:rsidR="00811DA9" w:rsidRPr="001B07C8">
        <w:rPr>
          <w:rFonts w:ascii="Times New Roman" w:hAnsi="Times New Roman"/>
          <w:bCs/>
          <w:sz w:val="28"/>
          <w:szCs w:val="28"/>
        </w:rPr>
        <w:t xml:space="preserve"> продлеваются с момента выполнения этих работ.</w:t>
      </w:r>
    </w:p>
    <w:p w14:paraId="6D6D83B7" w14:textId="77777777" w:rsidR="00811DA9" w:rsidRPr="001B07C8" w:rsidRDefault="004B4018" w:rsidP="004B4018">
      <w:pPr>
        <w:pStyle w:val="a3"/>
        <w:tabs>
          <w:tab w:val="left" w:pos="993"/>
        </w:tabs>
        <w:spacing w:after="0" w:line="240" w:lineRule="auto"/>
        <w:ind w:left="284"/>
        <w:jc w:val="both"/>
        <w:rPr>
          <w:rFonts w:ascii="Times New Roman" w:hAnsi="Times New Roman"/>
          <w:bCs/>
          <w:sz w:val="28"/>
          <w:szCs w:val="28"/>
        </w:rPr>
      </w:pPr>
      <w:r w:rsidRPr="001B07C8">
        <w:rPr>
          <w:rFonts w:ascii="Times New Roman" w:hAnsi="Times New Roman"/>
          <w:bCs/>
          <w:sz w:val="28"/>
          <w:szCs w:val="28"/>
        </w:rPr>
        <w:t xml:space="preserve">- </w:t>
      </w:r>
      <w:r w:rsidR="00811DA9" w:rsidRPr="001B07C8">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1B07C8">
        <w:rPr>
          <w:rFonts w:ascii="Times New Roman" w:hAnsi="Times New Roman"/>
          <w:bCs/>
          <w:sz w:val="28"/>
          <w:szCs w:val="28"/>
        </w:rPr>
        <w:t>Подрядчик</w:t>
      </w:r>
      <w:r w:rsidR="00811DA9" w:rsidRPr="001B07C8">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14:paraId="1D62EDBB" w14:textId="77777777" w:rsidR="00740006" w:rsidRPr="001B07C8"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7746E849" w14:textId="77777777" w:rsidR="00EC52FD" w:rsidRPr="001B07C8" w:rsidRDefault="00EC52FD" w:rsidP="00000E54">
      <w:pPr>
        <w:pStyle w:val="a3"/>
        <w:widowControl w:val="0"/>
        <w:numPr>
          <w:ilvl w:val="0"/>
          <w:numId w:val="5"/>
        </w:numPr>
        <w:autoSpaceDE w:val="0"/>
        <w:autoSpaceDN w:val="0"/>
        <w:adjustRightInd w:val="0"/>
        <w:spacing w:after="0" w:line="240" w:lineRule="auto"/>
        <w:ind w:left="0" w:firstLine="0"/>
        <w:jc w:val="both"/>
        <w:rPr>
          <w:rFonts w:ascii="Times New Roman" w:hAnsi="Times New Roman"/>
          <w:sz w:val="28"/>
          <w:szCs w:val="28"/>
        </w:rPr>
      </w:pPr>
      <w:r w:rsidRPr="001B07C8">
        <w:rPr>
          <w:rFonts w:ascii="Times New Roman" w:hAnsi="Times New Roman"/>
          <w:sz w:val="28"/>
          <w:szCs w:val="26"/>
        </w:rPr>
        <w:t xml:space="preserve">Требования к выполнению работ </w:t>
      </w:r>
      <w:r w:rsidR="005A2000" w:rsidRPr="001B07C8">
        <w:rPr>
          <w:rFonts w:ascii="Times New Roman" w:hAnsi="Times New Roman"/>
          <w:sz w:val="28"/>
          <w:szCs w:val="26"/>
        </w:rPr>
        <w:t>установлены следующими нормативными правилами</w:t>
      </w:r>
      <w:r w:rsidRPr="001B07C8">
        <w:rPr>
          <w:rFonts w:ascii="Times New Roman" w:hAnsi="Times New Roman"/>
          <w:sz w:val="28"/>
          <w:szCs w:val="26"/>
        </w:rPr>
        <w:t xml:space="preserve">: </w:t>
      </w:r>
    </w:p>
    <w:p w14:paraId="764A320D" w14:textId="4D2C77C7" w:rsidR="00147DAE" w:rsidRPr="001B07C8" w:rsidRDefault="00147DAE" w:rsidP="006E2A28">
      <w:pPr>
        <w:pStyle w:val="a3"/>
        <w:spacing w:after="0" w:line="240" w:lineRule="auto"/>
        <w:ind w:left="0"/>
        <w:jc w:val="both"/>
        <w:rPr>
          <w:rFonts w:ascii="Times New Roman" w:hAnsi="Times New Roman"/>
          <w:sz w:val="28"/>
          <w:szCs w:val="28"/>
        </w:rPr>
      </w:pPr>
      <w:r w:rsidRPr="001B07C8">
        <w:rPr>
          <w:rFonts w:ascii="Times New Roman" w:hAnsi="Times New Roman"/>
          <w:sz w:val="28"/>
          <w:szCs w:val="28"/>
        </w:rPr>
        <w:t>ППБ 01-03 «Правила пожарной безопасности в Российской Федерации»</w:t>
      </w:r>
      <w:r w:rsidR="00F13453" w:rsidRPr="001B07C8">
        <w:rPr>
          <w:rFonts w:ascii="Times New Roman" w:hAnsi="Times New Roman"/>
          <w:sz w:val="28"/>
          <w:szCs w:val="28"/>
        </w:rPr>
        <w:t>.</w:t>
      </w:r>
    </w:p>
    <w:p w14:paraId="176F0E8B" w14:textId="3DFBF944" w:rsidR="00147DAE" w:rsidRPr="001B07C8" w:rsidRDefault="00147DAE" w:rsidP="006E2A28">
      <w:pPr>
        <w:pStyle w:val="a3"/>
        <w:spacing w:after="0" w:line="240" w:lineRule="auto"/>
        <w:ind w:left="0"/>
        <w:jc w:val="both"/>
        <w:rPr>
          <w:rFonts w:ascii="Times New Roman" w:hAnsi="Times New Roman"/>
          <w:sz w:val="28"/>
          <w:szCs w:val="28"/>
        </w:rPr>
      </w:pPr>
      <w:r w:rsidRPr="001B07C8">
        <w:rPr>
          <w:rFonts w:ascii="Times New Roman" w:hAnsi="Times New Roman"/>
          <w:sz w:val="28"/>
          <w:szCs w:val="28"/>
        </w:rPr>
        <w:t>СНиП 12-01-2004 Организация строительства</w:t>
      </w:r>
      <w:r w:rsidR="00F13453" w:rsidRPr="001B07C8">
        <w:rPr>
          <w:rFonts w:ascii="Times New Roman" w:hAnsi="Times New Roman"/>
          <w:sz w:val="28"/>
          <w:szCs w:val="28"/>
        </w:rPr>
        <w:t>.</w:t>
      </w:r>
    </w:p>
    <w:p w14:paraId="1A8D9AAD" w14:textId="069675BB" w:rsidR="00FE687A" w:rsidRPr="001B07C8" w:rsidRDefault="00FE687A" w:rsidP="00FE687A">
      <w:pPr>
        <w:pStyle w:val="a3"/>
        <w:spacing w:after="0" w:line="240" w:lineRule="auto"/>
        <w:ind w:left="0"/>
        <w:jc w:val="both"/>
        <w:rPr>
          <w:rFonts w:ascii="Times New Roman" w:hAnsi="Times New Roman"/>
          <w:sz w:val="28"/>
          <w:szCs w:val="28"/>
        </w:rPr>
      </w:pPr>
      <w:r w:rsidRPr="001B07C8">
        <w:rPr>
          <w:rFonts w:ascii="Times New Roman" w:hAnsi="Times New Roman"/>
          <w:sz w:val="28"/>
          <w:szCs w:val="28"/>
        </w:rPr>
        <w:t>СНиП 3.02.01-87 «Земляные сооружения, основания и фундаменты»</w:t>
      </w:r>
      <w:r w:rsidR="00F13453" w:rsidRPr="001B07C8">
        <w:rPr>
          <w:rFonts w:ascii="Times New Roman" w:hAnsi="Times New Roman"/>
          <w:sz w:val="28"/>
          <w:szCs w:val="28"/>
        </w:rPr>
        <w:t>.</w:t>
      </w:r>
    </w:p>
    <w:p w14:paraId="4573B0D2" w14:textId="552F3A1C" w:rsidR="00FE687A" w:rsidRPr="001B07C8" w:rsidRDefault="00FE687A" w:rsidP="00FE687A">
      <w:pPr>
        <w:pStyle w:val="a3"/>
        <w:spacing w:after="0" w:line="240" w:lineRule="auto"/>
        <w:ind w:left="0"/>
        <w:jc w:val="both"/>
        <w:rPr>
          <w:rFonts w:ascii="Times New Roman" w:hAnsi="Times New Roman"/>
          <w:sz w:val="28"/>
          <w:szCs w:val="28"/>
        </w:rPr>
      </w:pPr>
      <w:r w:rsidRPr="001B07C8">
        <w:rPr>
          <w:rFonts w:ascii="Times New Roman" w:hAnsi="Times New Roman"/>
          <w:sz w:val="28"/>
          <w:szCs w:val="28"/>
        </w:rPr>
        <w:t>СНиП 3.03.01-87 Несущие и ограждающие конструкции</w:t>
      </w:r>
      <w:r w:rsidR="00F13453" w:rsidRPr="001B07C8">
        <w:rPr>
          <w:rFonts w:ascii="Times New Roman" w:hAnsi="Times New Roman"/>
          <w:sz w:val="28"/>
          <w:szCs w:val="28"/>
        </w:rPr>
        <w:t>.</w:t>
      </w:r>
    </w:p>
    <w:p w14:paraId="02533731" w14:textId="0FD52056" w:rsidR="00FE687A" w:rsidRPr="001B07C8" w:rsidRDefault="00FE687A" w:rsidP="00FE687A">
      <w:pPr>
        <w:pStyle w:val="a3"/>
        <w:spacing w:after="0" w:line="240" w:lineRule="auto"/>
        <w:ind w:left="0"/>
        <w:jc w:val="both"/>
        <w:rPr>
          <w:rFonts w:ascii="Times New Roman" w:hAnsi="Times New Roman"/>
          <w:sz w:val="28"/>
          <w:szCs w:val="28"/>
        </w:rPr>
      </w:pPr>
      <w:r w:rsidRPr="001B07C8">
        <w:rPr>
          <w:rFonts w:ascii="Times New Roman" w:hAnsi="Times New Roman"/>
          <w:bCs/>
          <w:color w:val="000000"/>
          <w:sz w:val="28"/>
          <w:szCs w:val="28"/>
        </w:rPr>
        <w:t>СНиП III-10-75 «Благоустройство территорий»</w:t>
      </w:r>
      <w:r w:rsidR="00F13453" w:rsidRPr="001B07C8">
        <w:rPr>
          <w:rFonts w:ascii="Times New Roman" w:hAnsi="Times New Roman"/>
          <w:bCs/>
          <w:color w:val="000000"/>
          <w:sz w:val="28"/>
          <w:szCs w:val="28"/>
        </w:rPr>
        <w:t>.</w:t>
      </w:r>
    </w:p>
    <w:p w14:paraId="4D79108B" w14:textId="7E4646C0" w:rsidR="00FE687A" w:rsidRPr="001B07C8" w:rsidRDefault="00FE687A" w:rsidP="00FE687A">
      <w:pPr>
        <w:spacing w:after="0" w:line="240" w:lineRule="auto"/>
        <w:jc w:val="both"/>
        <w:rPr>
          <w:rFonts w:ascii="Times New Roman" w:hAnsi="Times New Roman"/>
          <w:sz w:val="28"/>
          <w:szCs w:val="28"/>
        </w:rPr>
      </w:pPr>
      <w:r w:rsidRPr="001B07C8">
        <w:rPr>
          <w:rFonts w:ascii="Times New Roman" w:hAnsi="Times New Roman"/>
          <w:bCs/>
          <w:color w:val="000000"/>
          <w:sz w:val="28"/>
          <w:szCs w:val="28"/>
        </w:rPr>
        <w:t>СНиП 3.04.03-85 «Защита строительных конструкций и сооружений от коррозии»</w:t>
      </w:r>
      <w:r w:rsidR="00F13453" w:rsidRPr="001B07C8">
        <w:rPr>
          <w:rFonts w:ascii="Times New Roman" w:hAnsi="Times New Roman"/>
          <w:bCs/>
          <w:color w:val="000000"/>
          <w:sz w:val="28"/>
          <w:szCs w:val="28"/>
        </w:rPr>
        <w:t>.</w:t>
      </w:r>
      <w:r w:rsidRPr="001B07C8">
        <w:rPr>
          <w:rFonts w:ascii="Times New Roman" w:hAnsi="Times New Roman"/>
          <w:bCs/>
          <w:color w:val="000000"/>
          <w:sz w:val="28"/>
          <w:szCs w:val="28"/>
        </w:rPr>
        <w:t xml:space="preserve"> </w:t>
      </w:r>
    </w:p>
    <w:p w14:paraId="387C71C0" w14:textId="77777777" w:rsidR="00FE687A" w:rsidRPr="001B07C8" w:rsidRDefault="00FE687A" w:rsidP="00FE687A">
      <w:pPr>
        <w:pStyle w:val="a3"/>
        <w:tabs>
          <w:tab w:val="left" w:pos="993"/>
        </w:tabs>
        <w:spacing w:after="0" w:line="240" w:lineRule="auto"/>
        <w:ind w:left="0"/>
        <w:jc w:val="both"/>
        <w:rPr>
          <w:rFonts w:ascii="Times New Roman" w:hAnsi="Times New Roman"/>
          <w:sz w:val="28"/>
          <w:szCs w:val="28"/>
        </w:rPr>
      </w:pPr>
      <w:r w:rsidRPr="001B07C8">
        <w:rPr>
          <w:rFonts w:ascii="Times New Roman" w:hAnsi="Times New Roman"/>
          <w:bCs/>
          <w:color w:val="000000"/>
          <w:sz w:val="28"/>
          <w:szCs w:val="28"/>
        </w:rPr>
        <w:t>ГОСТ Р 52020-2003 Материалы лакокрасочные водно-дисперсионные. Общие технические условия.</w:t>
      </w:r>
    </w:p>
    <w:p w14:paraId="1924A7A5" w14:textId="691526D6" w:rsidR="00FE687A" w:rsidRPr="001B07C8" w:rsidRDefault="00FE687A" w:rsidP="00FE687A">
      <w:pPr>
        <w:pStyle w:val="a3"/>
        <w:tabs>
          <w:tab w:val="left" w:pos="993"/>
        </w:tabs>
        <w:spacing w:after="0" w:line="240" w:lineRule="auto"/>
        <w:ind w:left="0"/>
        <w:jc w:val="both"/>
        <w:rPr>
          <w:rFonts w:ascii="Times New Roman" w:hAnsi="Times New Roman"/>
          <w:sz w:val="28"/>
          <w:szCs w:val="28"/>
        </w:rPr>
      </w:pPr>
      <w:r w:rsidRPr="001B07C8">
        <w:rPr>
          <w:rFonts w:ascii="Times New Roman" w:hAnsi="Times New Roman"/>
          <w:sz w:val="28"/>
          <w:szCs w:val="28"/>
        </w:rPr>
        <w:t>ГОСТ 9.032-74 Единая система защиты от коррозии и старения. Покрытия лакокрасочные. Группы, технические требования и обозначения</w:t>
      </w:r>
      <w:r w:rsidR="00F13453" w:rsidRPr="001B07C8">
        <w:rPr>
          <w:rFonts w:ascii="Times New Roman" w:hAnsi="Times New Roman"/>
          <w:sz w:val="28"/>
          <w:szCs w:val="28"/>
        </w:rPr>
        <w:t>.</w:t>
      </w:r>
    </w:p>
    <w:p w14:paraId="2E403710" w14:textId="77777777" w:rsidR="00147DAE" w:rsidRPr="001B07C8" w:rsidRDefault="00147DAE" w:rsidP="006E2A28">
      <w:pPr>
        <w:pStyle w:val="a3"/>
        <w:spacing w:after="0" w:line="240" w:lineRule="auto"/>
        <w:ind w:left="0"/>
        <w:jc w:val="both"/>
        <w:rPr>
          <w:rFonts w:ascii="Times New Roman" w:hAnsi="Times New Roman"/>
          <w:sz w:val="28"/>
          <w:szCs w:val="28"/>
        </w:rPr>
      </w:pPr>
      <w:r w:rsidRPr="001B07C8">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708D3DA5" w14:textId="77777777" w:rsidR="001146E7" w:rsidRPr="001B07C8" w:rsidRDefault="001146E7" w:rsidP="006E2A28">
      <w:pPr>
        <w:pStyle w:val="a3"/>
        <w:spacing w:after="0" w:line="240" w:lineRule="auto"/>
        <w:ind w:left="0"/>
        <w:jc w:val="both"/>
        <w:rPr>
          <w:rFonts w:ascii="Times New Roman" w:hAnsi="Times New Roman"/>
          <w:sz w:val="28"/>
          <w:szCs w:val="28"/>
        </w:rPr>
      </w:pPr>
      <w:r w:rsidRPr="001B07C8">
        <w:rPr>
          <w:rFonts w:ascii="Times New Roman" w:hAnsi="Times New Roman"/>
          <w:sz w:val="28"/>
          <w:szCs w:val="28"/>
        </w:rPr>
        <w:t>СП 104-34-96 «Производство земляных работ».</w:t>
      </w:r>
    </w:p>
    <w:p w14:paraId="7582E52A" w14:textId="6B7FDFF1" w:rsidR="00147DAE" w:rsidRPr="001B07C8" w:rsidRDefault="00147DAE" w:rsidP="006E2A28">
      <w:pPr>
        <w:pStyle w:val="a3"/>
        <w:spacing w:after="0" w:line="240" w:lineRule="auto"/>
        <w:ind w:left="0"/>
        <w:jc w:val="both"/>
        <w:rPr>
          <w:rFonts w:ascii="Times New Roman" w:hAnsi="Times New Roman"/>
          <w:sz w:val="28"/>
          <w:szCs w:val="28"/>
        </w:rPr>
      </w:pPr>
      <w:r w:rsidRPr="001B07C8">
        <w:rPr>
          <w:rFonts w:ascii="Times New Roman" w:hAnsi="Times New Roman"/>
          <w:sz w:val="28"/>
          <w:szCs w:val="28"/>
        </w:rPr>
        <w:t>СНиП 12-03-2001 «Безопасность труда в строительстве. Часть 1. Общие требования»</w:t>
      </w:r>
      <w:r w:rsidR="00F13453" w:rsidRPr="001B07C8">
        <w:rPr>
          <w:rFonts w:ascii="Times New Roman" w:hAnsi="Times New Roman"/>
          <w:sz w:val="28"/>
          <w:szCs w:val="28"/>
        </w:rPr>
        <w:t>.</w:t>
      </w:r>
    </w:p>
    <w:p w14:paraId="399E70C6" w14:textId="77777777" w:rsidR="00147DAE" w:rsidRPr="001B07C8" w:rsidRDefault="00147DAE" w:rsidP="006E2A28">
      <w:pPr>
        <w:pStyle w:val="a3"/>
        <w:spacing w:after="0" w:line="240" w:lineRule="auto"/>
        <w:ind w:left="0"/>
        <w:jc w:val="both"/>
        <w:rPr>
          <w:rFonts w:ascii="Times New Roman" w:hAnsi="Times New Roman"/>
          <w:sz w:val="28"/>
          <w:szCs w:val="28"/>
        </w:rPr>
      </w:pPr>
      <w:r w:rsidRPr="001B07C8">
        <w:rPr>
          <w:rFonts w:ascii="Times New Roman" w:hAnsi="Times New Roman"/>
          <w:sz w:val="28"/>
          <w:szCs w:val="28"/>
        </w:rPr>
        <w:t>СНиП 12-04-2002 «Безопасность труда в строительстве. Часть 2. Строительное производство».</w:t>
      </w:r>
    </w:p>
    <w:p w14:paraId="0E5920CB" w14:textId="77777777" w:rsidR="00FE687A" w:rsidRPr="001B07C8" w:rsidRDefault="00B20F4D" w:rsidP="006E2A28">
      <w:pPr>
        <w:pStyle w:val="a3"/>
        <w:spacing w:after="0" w:line="240" w:lineRule="auto"/>
        <w:ind w:left="0"/>
        <w:jc w:val="both"/>
        <w:rPr>
          <w:rFonts w:ascii="Times New Roman" w:hAnsi="Times New Roman"/>
          <w:sz w:val="28"/>
          <w:szCs w:val="28"/>
        </w:rPr>
      </w:pPr>
      <w:r w:rsidRPr="001B07C8">
        <w:rPr>
          <w:rFonts w:ascii="Times New Roman" w:hAnsi="Times New Roman"/>
          <w:sz w:val="28"/>
          <w:szCs w:val="28"/>
        </w:rPr>
        <w:t>ВСН 51-1-80 Инструкция по производству строительных работ в охранных зонах магистральных газопроводов</w:t>
      </w:r>
      <w:r w:rsidR="00FE687A" w:rsidRPr="001B07C8">
        <w:rPr>
          <w:rFonts w:ascii="Times New Roman" w:hAnsi="Times New Roman"/>
          <w:sz w:val="28"/>
          <w:szCs w:val="28"/>
        </w:rPr>
        <w:t>.</w:t>
      </w:r>
    </w:p>
    <w:p w14:paraId="0C4BBC74" w14:textId="23BF1897" w:rsidR="004F76F6" w:rsidRPr="001B07C8" w:rsidRDefault="004F76F6" w:rsidP="004F76F6">
      <w:pPr>
        <w:spacing w:after="0" w:line="240" w:lineRule="auto"/>
      </w:pPr>
      <w:r w:rsidRPr="001B07C8">
        <w:rPr>
          <w:rFonts w:ascii="Times New Roman" w:hAnsi="Times New Roman"/>
          <w:sz w:val="28"/>
          <w:szCs w:val="28"/>
        </w:rPr>
        <w:t>ГОСТ Р 53226-2008 Полотна нетканые. Методы определения прочности</w:t>
      </w:r>
      <w:r w:rsidR="00F13453" w:rsidRPr="001B07C8">
        <w:rPr>
          <w:rFonts w:ascii="Times New Roman" w:hAnsi="Times New Roman"/>
          <w:sz w:val="28"/>
          <w:szCs w:val="28"/>
        </w:rPr>
        <w:t>.</w:t>
      </w:r>
    </w:p>
    <w:p w14:paraId="5089642A" w14:textId="77777777" w:rsidR="004F76F6" w:rsidRPr="001B07C8" w:rsidRDefault="004F76F6" w:rsidP="004F76F6">
      <w:pPr>
        <w:spacing w:after="0" w:line="240" w:lineRule="auto"/>
      </w:pPr>
      <w:r w:rsidRPr="001B07C8">
        <w:rPr>
          <w:rFonts w:ascii="Times New Roman" w:hAnsi="Times New Roman"/>
          <w:sz w:val="28"/>
          <w:szCs w:val="28"/>
        </w:rPr>
        <w:t>ГОСТ 8267-93 «Щебень и гравий из плотных горных пород для строительных работ. Технические условия».</w:t>
      </w:r>
    </w:p>
    <w:p w14:paraId="41D477AC" w14:textId="751F0C07" w:rsidR="004F76F6" w:rsidRPr="001B07C8" w:rsidRDefault="004F76F6" w:rsidP="004F76F6">
      <w:pPr>
        <w:spacing w:after="0" w:line="240" w:lineRule="auto"/>
      </w:pPr>
      <w:r w:rsidRPr="001B07C8">
        <w:rPr>
          <w:rFonts w:ascii="Times New Roman" w:hAnsi="Times New Roman"/>
          <w:sz w:val="28"/>
          <w:szCs w:val="28"/>
        </w:rPr>
        <w:lastRenderedPageBreak/>
        <w:t>ТР 94.12-99 Технический регламент операционного контроля качества строительно-монтажных и специальных работ при возведении зданий и сооружений. 12. Благоустройство территорий у строящихся зданий и сооружений</w:t>
      </w:r>
      <w:r w:rsidR="00F13453" w:rsidRPr="001B07C8">
        <w:rPr>
          <w:rFonts w:ascii="Times New Roman" w:hAnsi="Times New Roman"/>
          <w:sz w:val="28"/>
          <w:szCs w:val="28"/>
        </w:rPr>
        <w:t>.</w:t>
      </w:r>
    </w:p>
    <w:p w14:paraId="0EFFE837" w14:textId="431D6B11" w:rsidR="004F76F6" w:rsidRPr="001B07C8" w:rsidRDefault="004F76F6" w:rsidP="004F76F6">
      <w:pPr>
        <w:pStyle w:val="a3"/>
        <w:spacing w:after="0" w:line="240" w:lineRule="auto"/>
        <w:ind w:left="0"/>
        <w:jc w:val="both"/>
        <w:rPr>
          <w:rFonts w:ascii="Times New Roman" w:hAnsi="Times New Roman"/>
          <w:sz w:val="28"/>
          <w:szCs w:val="28"/>
        </w:rPr>
      </w:pPr>
      <w:r w:rsidRPr="001B07C8">
        <w:rPr>
          <w:rFonts w:ascii="Times New Roman" w:hAnsi="Times New Roman"/>
          <w:sz w:val="28"/>
          <w:szCs w:val="28"/>
        </w:rPr>
        <w:t>ГОСТ 6665-91 Камни бетонные и железобетонные бортовые. Технические условия</w:t>
      </w:r>
      <w:r w:rsidR="00F13453" w:rsidRPr="001B07C8">
        <w:rPr>
          <w:rFonts w:ascii="Times New Roman" w:hAnsi="Times New Roman"/>
          <w:sz w:val="28"/>
          <w:szCs w:val="28"/>
        </w:rPr>
        <w:t>.</w:t>
      </w:r>
    </w:p>
    <w:p w14:paraId="0A7C3A95" w14:textId="5AA15533" w:rsidR="004F76F6" w:rsidRPr="001B07C8" w:rsidRDefault="004F76F6" w:rsidP="004F76F6">
      <w:pPr>
        <w:pStyle w:val="a3"/>
        <w:spacing w:after="0" w:line="240" w:lineRule="auto"/>
        <w:ind w:left="0"/>
        <w:jc w:val="both"/>
        <w:rPr>
          <w:rFonts w:ascii="Times New Roman" w:hAnsi="Times New Roman"/>
          <w:sz w:val="28"/>
          <w:szCs w:val="28"/>
        </w:rPr>
      </w:pPr>
      <w:r w:rsidRPr="001B07C8">
        <w:rPr>
          <w:rFonts w:ascii="Times New Roman" w:hAnsi="Times New Roman"/>
          <w:sz w:val="28"/>
          <w:szCs w:val="28"/>
        </w:rPr>
        <w:t>ТР 192-08 Технические рекомендации по устройству оснований внутриквартальных дорог, в т.ч. при неблагоприятных гидрогеологических условиях, наличии подземных инженерных сетей, траншей, котлованов</w:t>
      </w:r>
      <w:r w:rsidR="00F13453" w:rsidRPr="001B07C8">
        <w:rPr>
          <w:rFonts w:ascii="Times New Roman" w:hAnsi="Times New Roman"/>
          <w:sz w:val="28"/>
          <w:szCs w:val="28"/>
        </w:rPr>
        <w:t>.</w:t>
      </w:r>
    </w:p>
    <w:p w14:paraId="5AE02D3C" w14:textId="7A4E6030" w:rsidR="004F76F6" w:rsidRPr="001B07C8" w:rsidRDefault="004F76F6" w:rsidP="004F76F6">
      <w:pPr>
        <w:spacing w:after="0" w:line="240" w:lineRule="auto"/>
      </w:pPr>
      <w:r w:rsidRPr="001B07C8">
        <w:rPr>
          <w:rFonts w:ascii="Times New Roman" w:hAnsi="Times New Roman"/>
          <w:sz w:val="28"/>
          <w:szCs w:val="28"/>
        </w:rPr>
        <w:t>ГОСТ 17608-91 Плиты бетонные тротуарные. Технические условия</w:t>
      </w:r>
      <w:r w:rsidR="00F13453" w:rsidRPr="001B07C8">
        <w:rPr>
          <w:rFonts w:ascii="Times New Roman" w:hAnsi="Times New Roman"/>
          <w:sz w:val="28"/>
          <w:szCs w:val="28"/>
        </w:rPr>
        <w:t>.</w:t>
      </w:r>
    </w:p>
    <w:p w14:paraId="65343F18" w14:textId="2BCD0966" w:rsidR="00560897" w:rsidRPr="001B07C8" w:rsidRDefault="004F76F6" w:rsidP="004F76F6">
      <w:pPr>
        <w:pStyle w:val="a3"/>
        <w:spacing w:after="0" w:line="240" w:lineRule="auto"/>
        <w:ind w:left="0"/>
        <w:jc w:val="both"/>
        <w:rPr>
          <w:rFonts w:ascii="Times New Roman" w:hAnsi="Times New Roman"/>
          <w:sz w:val="28"/>
          <w:szCs w:val="28"/>
        </w:rPr>
      </w:pPr>
      <w:r w:rsidRPr="001B07C8">
        <w:rPr>
          <w:rFonts w:ascii="Times New Roman" w:hAnsi="Times New Roman"/>
          <w:bCs/>
          <w:color w:val="000000"/>
          <w:sz w:val="28"/>
          <w:szCs w:val="28"/>
        </w:rPr>
        <w:t>ГОСТ 8736-2014 Песок для строительных работ. Технические условия</w:t>
      </w:r>
      <w:r w:rsidR="00B20F4D" w:rsidRPr="001B07C8">
        <w:rPr>
          <w:rFonts w:ascii="Times New Roman" w:hAnsi="Times New Roman"/>
          <w:sz w:val="28"/>
          <w:szCs w:val="28"/>
        </w:rPr>
        <w:t xml:space="preserve"> </w:t>
      </w:r>
      <w:r w:rsidR="00F13453" w:rsidRPr="001B07C8">
        <w:rPr>
          <w:rFonts w:ascii="Times New Roman" w:hAnsi="Times New Roman"/>
          <w:sz w:val="28"/>
          <w:szCs w:val="28"/>
        </w:rPr>
        <w:t>.</w:t>
      </w:r>
    </w:p>
    <w:p w14:paraId="206575EE" w14:textId="77777777" w:rsidR="002E267D" w:rsidRPr="001B07C8" w:rsidRDefault="002E267D" w:rsidP="006E2A28">
      <w:pPr>
        <w:pStyle w:val="a3"/>
        <w:spacing w:after="0" w:line="240" w:lineRule="auto"/>
        <w:ind w:left="0"/>
        <w:jc w:val="both"/>
        <w:rPr>
          <w:rFonts w:ascii="Times New Roman" w:hAnsi="Times New Roman"/>
          <w:sz w:val="24"/>
          <w:szCs w:val="24"/>
        </w:rPr>
      </w:pPr>
      <w:r w:rsidRPr="001B07C8">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6F69E8C0" w14:textId="77777777" w:rsidR="00E16289" w:rsidRPr="001B07C8" w:rsidRDefault="00E16289">
      <w:pPr>
        <w:spacing w:after="0" w:line="240" w:lineRule="auto"/>
      </w:pPr>
      <w:r w:rsidRPr="001B07C8">
        <w:br w:type="page"/>
      </w:r>
    </w:p>
    <w:p w14:paraId="4D12FDEB" w14:textId="77777777" w:rsidR="00E16289" w:rsidRPr="001B07C8" w:rsidRDefault="00E16289" w:rsidP="00E16289">
      <w:pPr>
        <w:pStyle w:val="a3"/>
        <w:tabs>
          <w:tab w:val="left" w:pos="993"/>
        </w:tabs>
        <w:spacing w:after="0" w:line="240" w:lineRule="auto"/>
        <w:ind w:left="0"/>
        <w:jc w:val="right"/>
        <w:rPr>
          <w:rFonts w:ascii="Times New Roman" w:hAnsi="Times New Roman"/>
          <w:bCs/>
          <w:sz w:val="28"/>
          <w:szCs w:val="28"/>
        </w:rPr>
      </w:pPr>
      <w:r w:rsidRPr="001B07C8">
        <w:rPr>
          <w:rFonts w:ascii="Times New Roman" w:hAnsi="Times New Roman"/>
          <w:bCs/>
          <w:sz w:val="28"/>
          <w:szCs w:val="28"/>
        </w:rPr>
        <w:lastRenderedPageBreak/>
        <w:t>Приложение №1</w:t>
      </w:r>
    </w:p>
    <w:p w14:paraId="6CA3F710" w14:textId="77777777" w:rsidR="00B044CF" w:rsidRPr="001B07C8" w:rsidRDefault="00B044CF" w:rsidP="00E16289">
      <w:pPr>
        <w:pStyle w:val="a3"/>
        <w:tabs>
          <w:tab w:val="left" w:pos="993"/>
        </w:tabs>
        <w:spacing w:after="0" w:line="240" w:lineRule="auto"/>
        <w:ind w:left="0"/>
        <w:jc w:val="right"/>
        <w:rPr>
          <w:rFonts w:ascii="Times New Roman" w:hAnsi="Times New Roman"/>
          <w:bCs/>
          <w:sz w:val="28"/>
          <w:szCs w:val="28"/>
        </w:rPr>
      </w:pPr>
    </w:p>
    <w:p w14:paraId="694A00B8" w14:textId="77777777" w:rsidR="00E16289" w:rsidRPr="001B07C8" w:rsidRDefault="00E16289" w:rsidP="00E16289">
      <w:pPr>
        <w:pStyle w:val="a3"/>
        <w:spacing w:after="0" w:line="240" w:lineRule="auto"/>
        <w:ind w:left="709"/>
        <w:jc w:val="center"/>
        <w:rPr>
          <w:rFonts w:ascii="Times New Roman" w:hAnsi="Times New Roman"/>
          <w:bCs/>
          <w:sz w:val="28"/>
          <w:szCs w:val="28"/>
        </w:rPr>
      </w:pPr>
      <w:r w:rsidRPr="001B07C8">
        <w:rPr>
          <w:rFonts w:ascii="Times New Roman" w:hAnsi="Times New Roman"/>
          <w:bCs/>
          <w:sz w:val="28"/>
          <w:szCs w:val="28"/>
        </w:rPr>
        <w:t>Ведомость объемов работ</w:t>
      </w:r>
    </w:p>
    <w:tbl>
      <w:tblPr>
        <w:tblW w:w="10353" w:type="dxa"/>
        <w:tblInd w:w="103" w:type="dxa"/>
        <w:tblLook w:val="04A0" w:firstRow="1" w:lastRow="0" w:firstColumn="1" w:lastColumn="0" w:noHBand="0" w:noVBand="1"/>
      </w:tblPr>
      <w:tblGrid>
        <w:gridCol w:w="640"/>
        <w:gridCol w:w="7080"/>
        <w:gridCol w:w="1100"/>
        <w:gridCol w:w="1533"/>
      </w:tblGrid>
      <w:tr w:rsidR="00AB6014" w:rsidRPr="001B07C8" w14:paraId="57C8D108" w14:textId="77777777" w:rsidTr="00AB6014">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A7FDD"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w:t>
            </w:r>
          </w:p>
        </w:tc>
        <w:tc>
          <w:tcPr>
            <w:tcW w:w="7080" w:type="dxa"/>
            <w:tcBorders>
              <w:top w:val="single" w:sz="4" w:space="0" w:color="auto"/>
              <w:left w:val="nil"/>
              <w:bottom w:val="single" w:sz="4" w:space="0" w:color="auto"/>
              <w:right w:val="single" w:sz="4" w:space="0" w:color="auto"/>
            </w:tcBorders>
            <w:shd w:val="clear" w:color="auto" w:fill="auto"/>
            <w:vAlign w:val="center"/>
            <w:hideMark/>
          </w:tcPr>
          <w:p w14:paraId="48D82623"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Наименование</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273BF94A"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Ед. изм.</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14:paraId="42D746ED"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Кол.</w:t>
            </w:r>
          </w:p>
        </w:tc>
      </w:tr>
      <w:tr w:rsidR="00AB6014" w:rsidRPr="001B07C8" w14:paraId="604EC7D4" w14:textId="77777777" w:rsidTr="00AB6014">
        <w:trPr>
          <w:trHeight w:val="255"/>
        </w:trPr>
        <w:tc>
          <w:tcPr>
            <w:tcW w:w="640" w:type="dxa"/>
            <w:tcBorders>
              <w:top w:val="nil"/>
              <w:left w:val="single" w:sz="4" w:space="0" w:color="auto"/>
              <w:bottom w:val="nil"/>
              <w:right w:val="single" w:sz="4" w:space="0" w:color="auto"/>
            </w:tcBorders>
            <w:shd w:val="clear" w:color="auto" w:fill="auto"/>
            <w:noWrap/>
            <w:vAlign w:val="center"/>
            <w:hideMark/>
          </w:tcPr>
          <w:p w14:paraId="4E07FF11"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w:t>
            </w:r>
          </w:p>
        </w:tc>
        <w:tc>
          <w:tcPr>
            <w:tcW w:w="7080" w:type="dxa"/>
            <w:tcBorders>
              <w:top w:val="nil"/>
              <w:left w:val="nil"/>
              <w:bottom w:val="nil"/>
              <w:right w:val="single" w:sz="4" w:space="0" w:color="auto"/>
            </w:tcBorders>
            <w:shd w:val="clear" w:color="auto" w:fill="auto"/>
            <w:noWrap/>
            <w:vAlign w:val="center"/>
            <w:hideMark/>
          </w:tcPr>
          <w:p w14:paraId="23D0FCE1"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2</w:t>
            </w:r>
          </w:p>
        </w:tc>
        <w:tc>
          <w:tcPr>
            <w:tcW w:w="1100" w:type="dxa"/>
            <w:tcBorders>
              <w:top w:val="nil"/>
              <w:left w:val="nil"/>
              <w:bottom w:val="nil"/>
              <w:right w:val="single" w:sz="4" w:space="0" w:color="auto"/>
            </w:tcBorders>
            <w:shd w:val="clear" w:color="auto" w:fill="auto"/>
            <w:noWrap/>
            <w:vAlign w:val="center"/>
            <w:hideMark/>
          </w:tcPr>
          <w:p w14:paraId="23820514"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3</w:t>
            </w:r>
          </w:p>
        </w:tc>
        <w:tc>
          <w:tcPr>
            <w:tcW w:w="1533" w:type="dxa"/>
            <w:tcBorders>
              <w:top w:val="nil"/>
              <w:left w:val="nil"/>
              <w:bottom w:val="nil"/>
              <w:right w:val="single" w:sz="4" w:space="0" w:color="auto"/>
            </w:tcBorders>
            <w:shd w:val="clear" w:color="auto" w:fill="auto"/>
            <w:noWrap/>
            <w:vAlign w:val="center"/>
            <w:hideMark/>
          </w:tcPr>
          <w:p w14:paraId="4E0992BA"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4</w:t>
            </w:r>
          </w:p>
        </w:tc>
      </w:tr>
      <w:tr w:rsidR="00AB6014" w:rsidRPr="001B07C8" w14:paraId="71F2B930" w14:textId="77777777" w:rsidTr="00AB6014">
        <w:trPr>
          <w:trHeight w:val="255"/>
        </w:trPr>
        <w:tc>
          <w:tcPr>
            <w:tcW w:w="7720" w:type="dxa"/>
            <w:gridSpan w:val="2"/>
            <w:tcBorders>
              <w:top w:val="single" w:sz="4" w:space="0" w:color="auto"/>
              <w:left w:val="single" w:sz="4" w:space="0" w:color="auto"/>
              <w:bottom w:val="single" w:sz="4" w:space="0" w:color="auto"/>
              <w:right w:val="nil"/>
            </w:tcBorders>
            <w:shd w:val="clear" w:color="auto" w:fill="auto"/>
            <w:hideMark/>
          </w:tcPr>
          <w:p w14:paraId="4954FD30" w14:textId="77777777" w:rsidR="00AB6014" w:rsidRPr="001B07C8" w:rsidRDefault="00AB6014" w:rsidP="00AB6014">
            <w:pPr>
              <w:spacing w:after="0" w:line="240" w:lineRule="auto"/>
              <w:jc w:val="center"/>
              <w:rPr>
                <w:rFonts w:ascii="Times New Roman" w:hAnsi="Times New Roman"/>
                <w:bCs/>
                <w:sz w:val="28"/>
                <w:szCs w:val="28"/>
              </w:rPr>
            </w:pPr>
            <w:r w:rsidRPr="001B07C8">
              <w:rPr>
                <w:rFonts w:ascii="Times New Roman" w:hAnsi="Times New Roman"/>
                <w:bCs/>
                <w:sz w:val="28"/>
                <w:szCs w:val="28"/>
              </w:rPr>
              <w:t>Раздел 1. Благоустройство площадок крановых узлов с подсыпкой щебнем</w:t>
            </w:r>
          </w:p>
        </w:tc>
        <w:tc>
          <w:tcPr>
            <w:tcW w:w="1100" w:type="dxa"/>
            <w:tcBorders>
              <w:top w:val="single" w:sz="4" w:space="0" w:color="auto"/>
              <w:left w:val="nil"/>
              <w:bottom w:val="single" w:sz="4" w:space="0" w:color="auto"/>
              <w:right w:val="nil"/>
            </w:tcBorders>
            <w:shd w:val="clear" w:color="auto" w:fill="auto"/>
            <w:hideMark/>
          </w:tcPr>
          <w:p w14:paraId="5C81E6DD" w14:textId="77777777" w:rsidR="00AB6014" w:rsidRPr="001B07C8" w:rsidRDefault="00AB6014" w:rsidP="00AB6014">
            <w:pPr>
              <w:spacing w:after="0" w:line="240" w:lineRule="auto"/>
              <w:rPr>
                <w:rFonts w:ascii="Times New Roman" w:hAnsi="Times New Roman"/>
                <w:color w:val="000000"/>
                <w:sz w:val="28"/>
                <w:szCs w:val="28"/>
              </w:rPr>
            </w:pPr>
            <w:r w:rsidRPr="001B07C8">
              <w:rPr>
                <w:rFonts w:ascii="Times New Roman" w:hAnsi="Times New Roman"/>
                <w:color w:val="000000"/>
                <w:sz w:val="28"/>
                <w:szCs w:val="28"/>
              </w:rPr>
              <w:t> </w:t>
            </w:r>
          </w:p>
        </w:tc>
        <w:tc>
          <w:tcPr>
            <w:tcW w:w="1533" w:type="dxa"/>
            <w:tcBorders>
              <w:top w:val="single" w:sz="4" w:space="0" w:color="auto"/>
              <w:left w:val="nil"/>
              <w:bottom w:val="single" w:sz="4" w:space="0" w:color="auto"/>
              <w:right w:val="single" w:sz="4" w:space="0" w:color="auto"/>
            </w:tcBorders>
            <w:shd w:val="clear" w:color="auto" w:fill="auto"/>
            <w:hideMark/>
          </w:tcPr>
          <w:p w14:paraId="7E82909C" w14:textId="77777777" w:rsidR="00AB6014" w:rsidRPr="001B07C8" w:rsidRDefault="00AB6014" w:rsidP="00AB6014">
            <w:pPr>
              <w:spacing w:after="0" w:line="240" w:lineRule="auto"/>
              <w:rPr>
                <w:rFonts w:ascii="Times New Roman" w:hAnsi="Times New Roman"/>
                <w:color w:val="000000"/>
                <w:sz w:val="28"/>
                <w:szCs w:val="28"/>
              </w:rPr>
            </w:pPr>
            <w:r w:rsidRPr="001B07C8">
              <w:rPr>
                <w:rFonts w:ascii="Times New Roman" w:hAnsi="Times New Roman"/>
                <w:color w:val="000000"/>
                <w:sz w:val="28"/>
                <w:szCs w:val="28"/>
              </w:rPr>
              <w:t> </w:t>
            </w:r>
          </w:p>
        </w:tc>
      </w:tr>
      <w:tr w:rsidR="00AB6014" w:rsidRPr="001B07C8" w14:paraId="221335F0" w14:textId="77777777" w:rsidTr="00AB6014">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07B764D8"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w:t>
            </w:r>
          </w:p>
        </w:tc>
        <w:tc>
          <w:tcPr>
            <w:tcW w:w="7080" w:type="dxa"/>
            <w:tcBorders>
              <w:top w:val="nil"/>
              <w:left w:val="nil"/>
              <w:bottom w:val="single" w:sz="4" w:space="0" w:color="auto"/>
              <w:right w:val="single" w:sz="4" w:space="0" w:color="auto"/>
            </w:tcBorders>
            <w:shd w:val="clear" w:color="auto" w:fill="auto"/>
            <w:hideMark/>
          </w:tcPr>
          <w:p w14:paraId="21A4766E"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Разборка покрытий и оснований: щебеночных</w:t>
            </w:r>
          </w:p>
        </w:tc>
        <w:tc>
          <w:tcPr>
            <w:tcW w:w="1100" w:type="dxa"/>
            <w:tcBorders>
              <w:top w:val="nil"/>
              <w:left w:val="nil"/>
              <w:bottom w:val="single" w:sz="4" w:space="0" w:color="auto"/>
              <w:right w:val="single" w:sz="4" w:space="0" w:color="auto"/>
            </w:tcBorders>
            <w:shd w:val="clear" w:color="auto" w:fill="auto"/>
            <w:hideMark/>
          </w:tcPr>
          <w:p w14:paraId="3D602A22"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100 м3</w:t>
            </w:r>
          </w:p>
        </w:tc>
        <w:tc>
          <w:tcPr>
            <w:tcW w:w="1533" w:type="dxa"/>
            <w:tcBorders>
              <w:top w:val="nil"/>
              <w:left w:val="nil"/>
              <w:bottom w:val="single" w:sz="4" w:space="0" w:color="auto"/>
              <w:right w:val="single" w:sz="4" w:space="0" w:color="auto"/>
            </w:tcBorders>
            <w:shd w:val="clear" w:color="auto" w:fill="auto"/>
            <w:hideMark/>
          </w:tcPr>
          <w:p w14:paraId="2D3D41D4"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0,3975</w:t>
            </w:r>
          </w:p>
        </w:tc>
      </w:tr>
      <w:tr w:rsidR="00AB6014" w:rsidRPr="001B07C8" w14:paraId="7B6A8D23" w14:textId="77777777" w:rsidTr="00AB6014">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5608FC72"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2</w:t>
            </w:r>
          </w:p>
        </w:tc>
        <w:tc>
          <w:tcPr>
            <w:tcW w:w="7080" w:type="dxa"/>
            <w:tcBorders>
              <w:top w:val="nil"/>
              <w:left w:val="nil"/>
              <w:bottom w:val="single" w:sz="4" w:space="0" w:color="auto"/>
              <w:right w:val="single" w:sz="4" w:space="0" w:color="auto"/>
            </w:tcBorders>
            <w:shd w:val="clear" w:color="auto" w:fill="auto"/>
            <w:hideMark/>
          </w:tcPr>
          <w:p w14:paraId="31C98D76"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Погрузка щебня вручную в автомобили-самосвалы с выгрузкой</w:t>
            </w:r>
          </w:p>
        </w:tc>
        <w:tc>
          <w:tcPr>
            <w:tcW w:w="1100" w:type="dxa"/>
            <w:tcBorders>
              <w:top w:val="nil"/>
              <w:left w:val="nil"/>
              <w:bottom w:val="single" w:sz="4" w:space="0" w:color="auto"/>
              <w:right w:val="single" w:sz="4" w:space="0" w:color="auto"/>
            </w:tcBorders>
            <w:shd w:val="clear" w:color="auto" w:fill="auto"/>
            <w:hideMark/>
          </w:tcPr>
          <w:p w14:paraId="1C44BEDD"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100 м3</w:t>
            </w:r>
          </w:p>
        </w:tc>
        <w:tc>
          <w:tcPr>
            <w:tcW w:w="1533" w:type="dxa"/>
            <w:tcBorders>
              <w:top w:val="nil"/>
              <w:left w:val="nil"/>
              <w:bottom w:val="single" w:sz="4" w:space="0" w:color="auto"/>
              <w:right w:val="single" w:sz="4" w:space="0" w:color="auto"/>
            </w:tcBorders>
            <w:shd w:val="clear" w:color="auto" w:fill="auto"/>
            <w:hideMark/>
          </w:tcPr>
          <w:p w14:paraId="145AD358"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0,3975</w:t>
            </w:r>
          </w:p>
        </w:tc>
      </w:tr>
      <w:tr w:rsidR="00AB6014" w:rsidRPr="001B07C8" w14:paraId="1D25A153" w14:textId="77777777" w:rsidTr="00AB6014">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41B5846E"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3</w:t>
            </w:r>
          </w:p>
        </w:tc>
        <w:tc>
          <w:tcPr>
            <w:tcW w:w="7080" w:type="dxa"/>
            <w:tcBorders>
              <w:top w:val="nil"/>
              <w:left w:val="nil"/>
              <w:bottom w:val="single" w:sz="4" w:space="0" w:color="auto"/>
              <w:right w:val="single" w:sz="4" w:space="0" w:color="auto"/>
            </w:tcBorders>
            <w:shd w:val="clear" w:color="auto" w:fill="auto"/>
            <w:hideMark/>
          </w:tcPr>
          <w:p w14:paraId="6BA64E98"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Разработка грунта вручную</w:t>
            </w:r>
          </w:p>
        </w:tc>
        <w:tc>
          <w:tcPr>
            <w:tcW w:w="1100" w:type="dxa"/>
            <w:tcBorders>
              <w:top w:val="nil"/>
              <w:left w:val="nil"/>
              <w:bottom w:val="single" w:sz="4" w:space="0" w:color="auto"/>
              <w:right w:val="single" w:sz="4" w:space="0" w:color="auto"/>
            </w:tcBorders>
            <w:shd w:val="clear" w:color="auto" w:fill="auto"/>
            <w:hideMark/>
          </w:tcPr>
          <w:p w14:paraId="662206DE"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100 м3</w:t>
            </w:r>
          </w:p>
        </w:tc>
        <w:tc>
          <w:tcPr>
            <w:tcW w:w="1533" w:type="dxa"/>
            <w:tcBorders>
              <w:top w:val="nil"/>
              <w:left w:val="nil"/>
              <w:bottom w:val="single" w:sz="4" w:space="0" w:color="auto"/>
              <w:right w:val="single" w:sz="4" w:space="0" w:color="auto"/>
            </w:tcBorders>
            <w:shd w:val="clear" w:color="auto" w:fill="auto"/>
            <w:hideMark/>
          </w:tcPr>
          <w:p w14:paraId="426E50FC"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0,53</w:t>
            </w:r>
          </w:p>
        </w:tc>
      </w:tr>
      <w:tr w:rsidR="00AB6014" w:rsidRPr="001B07C8" w14:paraId="788EF996" w14:textId="77777777" w:rsidTr="00AB6014">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47AAB575"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4</w:t>
            </w:r>
          </w:p>
        </w:tc>
        <w:tc>
          <w:tcPr>
            <w:tcW w:w="7080" w:type="dxa"/>
            <w:tcBorders>
              <w:top w:val="nil"/>
              <w:left w:val="nil"/>
              <w:bottom w:val="single" w:sz="4" w:space="0" w:color="auto"/>
              <w:right w:val="single" w:sz="4" w:space="0" w:color="auto"/>
            </w:tcBorders>
            <w:shd w:val="clear" w:color="auto" w:fill="auto"/>
            <w:hideMark/>
          </w:tcPr>
          <w:p w14:paraId="7B002E34"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Погрузка грунта вручную в автомобили-самосвалы с выгрузкой</w:t>
            </w:r>
          </w:p>
        </w:tc>
        <w:tc>
          <w:tcPr>
            <w:tcW w:w="1100" w:type="dxa"/>
            <w:tcBorders>
              <w:top w:val="nil"/>
              <w:left w:val="nil"/>
              <w:bottom w:val="single" w:sz="4" w:space="0" w:color="auto"/>
              <w:right w:val="single" w:sz="4" w:space="0" w:color="auto"/>
            </w:tcBorders>
            <w:shd w:val="clear" w:color="auto" w:fill="auto"/>
            <w:hideMark/>
          </w:tcPr>
          <w:p w14:paraId="50F985E3"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100 м3</w:t>
            </w:r>
          </w:p>
        </w:tc>
        <w:tc>
          <w:tcPr>
            <w:tcW w:w="1533" w:type="dxa"/>
            <w:tcBorders>
              <w:top w:val="nil"/>
              <w:left w:val="nil"/>
              <w:bottom w:val="single" w:sz="4" w:space="0" w:color="auto"/>
              <w:right w:val="single" w:sz="4" w:space="0" w:color="auto"/>
            </w:tcBorders>
            <w:shd w:val="clear" w:color="auto" w:fill="auto"/>
            <w:hideMark/>
          </w:tcPr>
          <w:p w14:paraId="0F923F31"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0,53</w:t>
            </w:r>
          </w:p>
        </w:tc>
      </w:tr>
      <w:tr w:rsidR="00AB6014" w:rsidRPr="001B07C8" w14:paraId="238A77D0" w14:textId="77777777" w:rsidTr="00AB6014">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14:paraId="2009F7F0"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5</w:t>
            </w:r>
          </w:p>
        </w:tc>
        <w:tc>
          <w:tcPr>
            <w:tcW w:w="7080" w:type="dxa"/>
            <w:tcBorders>
              <w:top w:val="nil"/>
              <w:left w:val="nil"/>
              <w:bottom w:val="single" w:sz="4" w:space="0" w:color="auto"/>
              <w:right w:val="single" w:sz="4" w:space="0" w:color="auto"/>
            </w:tcBorders>
            <w:shd w:val="clear" w:color="auto" w:fill="auto"/>
            <w:hideMark/>
          </w:tcPr>
          <w:p w14:paraId="39798330"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Перевозка грузов автомобилями-самосвалами грузоподъемностью 10 т работающих вне карьера на расстояние: I класс груза до 10 км</w:t>
            </w:r>
          </w:p>
        </w:tc>
        <w:tc>
          <w:tcPr>
            <w:tcW w:w="1100" w:type="dxa"/>
            <w:tcBorders>
              <w:top w:val="nil"/>
              <w:left w:val="nil"/>
              <w:bottom w:val="single" w:sz="4" w:space="0" w:color="auto"/>
              <w:right w:val="single" w:sz="4" w:space="0" w:color="auto"/>
            </w:tcBorders>
            <w:shd w:val="clear" w:color="auto" w:fill="auto"/>
            <w:hideMark/>
          </w:tcPr>
          <w:p w14:paraId="05AA897B"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 т груза</w:t>
            </w:r>
          </w:p>
        </w:tc>
        <w:tc>
          <w:tcPr>
            <w:tcW w:w="1533" w:type="dxa"/>
            <w:tcBorders>
              <w:top w:val="nil"/>
              <w:left w:val="nil"/>
              <w:bottom w:val="single" w:sz="4" w:space="0" w:color="auto"/>
              <w:right w:val="single" w:sz="4" w:space="0" w:color="auto"/>
            </w:tcBorders>
            <w:shd w:val="clear" w:color="auto" w:fill="auto"/>
            <w:hideMark/>
          </w:tcPr>
          <w:p w14:paraId="7A68DA45"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143,7625</w:t>
            </w:r>
          </w:p>
        </w:tc>
      </w:tr>
      <w:tr w:rsidR="00AB6014" w:rsidRPr="001B07C8" w14:paraId="7B807F6B" w14:textId="77777777" w:rsidTr="00AB6014">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12232C06"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6</w:t>
            </w:r>
          </w:p>
        </w:tc>
        <w:tc>
          <w:tcPr>
            <w:tcW w:w="7080" w:type="dxa"/>
            <w:tcBorders>
              <w:top w:val="nil"/>
              <w:left w:val="nil"/>
              <w:bottom w:val="single" w:sz="4" w:space="0" w:color="auto"/>
              <w:right w:val="single" w:sz="4" w:space="0" w:color="auto"/>
            </w:tcBorders>
            <w:shd w:val="clear" w:color="auto" w:fill="auto"/>
            <w:hideMark/>
          </w:tcPr>
          <w:p w14:paraId="6A5CA444"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Планировка площадей: ручным способом, группа грунтов 2</w:t>
            </w:r>
          </w:p>
        </w:tc>
        <w:tc>
          <w:tcPr>
            <w:tcW w:w="1100" w:type="dxa"/>
            <w:tcBorders>
              <w:top w:val="nil"/>
              <w:left w:val="nil"/>
              <w:bottom w:val="single" w:sz="4" w:space="0" w:color="auto"/>
              <w:right w:val="single" w:sz="4" w:space="0" w:color="auto"/>
            </w:tcBorders>
            <w:shd w:val="clear" w:color="auto" w:fill="auto"/>
            <w:hideMark/>
          </w:tcPr>
          <w:p w14:paraId="7F16A67B"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1000 м2</w:t>
            </w:r>
          </w:p>
        </w:tc>
        <w:tc>
          <w:tcPr>
            <w:tcW w:w="1533" w:type="dxa"/>
            <w:tcBorders>
              <w:top w:val="nil"/>
              <w:left w:val="nil"/>
              <w:bottom w:val="single" w:sz="4" w:space="0" w:color="auto"/>
              <w:right w:val="single" w:sz="4" w:space="0" w:color="auto"/>
            </w:tcBorders>
            <w:shd w:val="clear" w:color="auto" w:fill="auto"/>
            <w:hideMark/>
          </w:tcPr>
          <w:p w14:paraId="22FDBE76"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0,265</w:t>
            </w:r>
          </w:p>
        </w:tc>
      </w:tr>
      <w:tr w:rsidR="00AB6014" w:rsidRPr="001B07C8" w14:paraId="654E4E10" w14:textId="77777777" w:rsidTr="00AB6014">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14:paraId="0BA521D0"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7</w:t>
            </w:r>
          </w:p>
        </w:tc>
        <w:tc>
          <w:tcPr>
            <w:tcW w:w="7080" w:type="dxa"/>
            <w:tcBorders>
              <w:top w:val="nil"/>
              <w:left w:val="nil"/>
              <w:bottom w:val="single" w:sz="4" w:space="0" w:color="auto"/>
              <w:right w:val="single" w:sz="4" w:space="0" w:color="auto"/>
            </w:tcBorders>
            <w:shd w:val="clear" w:color="auto" w:fill="auto"/>
            <w:hideMark/>
          </w:tcPr>
          <w:p w14:paraId="590ED871"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100" w:type="dxa"/>
            <w:tcBorders>
              <w:top w:val="nil"/>
              <w:left w:val="nil"/>
              <w:bottom w:val="single" w:sz="4" w:space="0" w:color="auto"/>
              <w:right w:val="single" w:sz="4" w:space="0" w:color="auto"/>
            </w:tcBorders>
            <w:shd w:val="clear" w:color="auto" w:fill="auto"/>
            <w:hideMark/>
          </w:tcPr>
          <w:p w14:paraId="29924384"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1000 м2</w:t>
            </w:r>
          </w:p>
        </w:tc>
        <w:tc>
          <w:tcPr>
            <w:tcW w:w="1533" w:type="dxa"/>
            <w:tcBorders>
              <w:top w:val="nil"/>
              <w:left w:val="nil"/>
              <w:bottom w:val="single" w:sz="4" w:space="0" w:color="auto"/>
              <w:right w:val="single" w:sz="4" w:space="0" w:color="auto"/>
            </w:tcBorders>
            <w:shd w:val="clear" w:color="auto" w:fill="auto"/>
            <w:hideMark/>
          </w:tcPr>
          <w:p w14:paraId="6B34D7F9"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0,265</w:t>
            </w:r>
          </w:p>
        </w:tc>
      </w:tr>
      <w:tr w:rsidR="00AB6014" w:rsidRPr="001B07C8" w14:paraId="1E1A806C" w14:textId="77777777" w:rsidTr="00AB6014">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08159727"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8</w:t>
            </w:r>
          </w:p>
        </w:tc>
        <w:tc>
          <w:tcPr>
            <w:tcW w:w="7080" w:type="dxa"/>
            <w:tcBorders>
              <w:top w:val="nil"/>
              <w:left w:val="nil"/>
              <w:bottom w:val="single" w:sz="4" w:space="0" w:color="auto"/>
              <w:right w:val="single" w:sz="4" w:space="0" w:color="auto"/>
            </w:tcBorders>
            <w:shd w:val="clear" w:color="auto" w:fill="auto"/>
            <w:hideMark/>
          </w:tcPr>
          <w:p w14:paraId="3F5476C1"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Устройство подстилающих и выравнивающих слоев оснований: из песка</w:t>
            </w:r>
          </w:p>
        </w:tc>
        <w:tc>
          <w:tcPr>
            <w:tcW w:w="1100" w:type="dxa"/>
            <w:tcBorders>
              <w:top w:val="nil"/>
              <w:left w:val="nil"/>
              <w:bottom w:val="single" w:sz="4" w:space="0" w:color="auto"/>
              <w:right w:val="single" w:sz="4" w:space="0" w:color="auto"/>
            </w:tcBorders>
            <w:shd w:val="clear" w:color="auto" w:fill="auto"/>
            <w:hideMark/>
          </w:tcPr>
          <w:p w14:paraId="265C9DCF"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100 м3</w:t>
            </w:r>
          </w:p>
        </w:tc>
        <w:tc>
          <w:tcPr>
            <w:tcW w:w="1533" w:type="dxa"/>
            <w:tcBorders>
              <w:top w:val="nil"/>
              <w:left w:val="nil"/>
              <w:bottom w:val="single" w:sz="4" w:space="0" w:color="auto"/>
              <w:right w:val="single" w:sz="4" w:space="0" w:color="auto"/>
            </w:tcBorders>
            <w:shd w:val="clear" w:color="auto" w:fill="auto"/>
            <w:hideMark/>
          </w:tcPr>
          <w:p w14:paraId="4A1EE3EB"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0,53</w:t>
            </w:r>
          </w:p>
        </w:tc>
      </w:tr>
      <w:tr w:rsidR="00AB6014" w:rsidRPr="001B07C8" w14:paraId="0765D27E" w14:textId="77777777" w:rsidTr="00AB6014">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79BD5EBC"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9</w:t>
            </w:r>
          </w:p>
        </w:tc>
        <w:tc>
          <w:tcPr>
            <w:tcW w:w="7080" w:type="dxa"/>
            <w:tcBorders>
              <w:top w:val="nil"/>
              <w:left w:val="nil"/>
              <w:bottom w:val="single" w:sz="4" w:space="0" w:color="auto"/>
              <w:right w:val="single" w:sz="4" w:space="0" w:color="auto"/>
            </w:tcBorders>
            <w:shd w:val="clear" w:color="auto" w:fill="auto"/>
            <w:hideMark/>
          </w:tcPr>
          <w:p w14:paraId="70E858A4"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Уплотнение грунта пневматическими трамбовками, группа грунтов: 1-2</w:t>
            </w:r>
          </w:p>
        </w:tc>
        <w:tc>
          <w:tcPr>
            <w:tcW w:w="1100" w:type="dxa"/>
            <w:tcBorders>
              <w:top w:val="nil"/>
              <w:left w:val="nil"/>
              <w:bottom w:val="single" w:sz="4" w:space="0" w:color="auto"/>
              <w:right w:val="single" w:sz="4" w:space="0" w:color="auto"/>
            </w:tcBorders>
            <w:shd w:val="clear" w:color="auto" w:fill="auto"/>
            <w:hideMark/>
          </w:tcPr>
          <w:p w14:paraId="1C9D7FA5"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100 м3</w:t>
            </w:r>
          </w:p>
        </w:tc>
        <w:tc>
          <w:tcPr>
            <w:tcW w:w="1533" w:type="dxa"/>
            <w:tcBorders>
              <w:top w:val="nil"/>
              <w:left w:val="nil"/>
              <w:bottom w:val="single" w:sz="4" w:space="0" w:color="auto"/>
              <w:right w:val="single" w:sz="4" w:space="0" w:color="auto"/>
            </w:tcBorders>
            <w:shd w:val="clear" w:color="auto" w:fill="auto"/>
            <w:hideMark/>
          </w:tcPr>
          <w:p w14:paraId="61369E5A"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0,53</w:t>
            </w:r>
          </w:p>
        </w:tc>
      </w:tr>
      <w:tr w:rsidR="00AB6014" w:rsidRPr="001B07C8" w14:paraId="3828AF6D" w14:textId="77777777" w:rsidTr="00AB6014">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6848DF8C"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10</w:t>
            </w:r>
          </w:p>
        </w:tc>
        <w:tc>
          <w:tcPr>
            <w:tcW w:w="7080" w:type="dxa"/>
            <w:tcBorders>
              <w:top w:val="nil"/>
              <w:left w:val="nil"/>
              <w:bottom w:val="single" w:sz="4" w:space="0" w:color="auto"/>
              <w:right w:val="single" w:sz="4" w:space="0" w:color="auto"/>
            </w:tcBorders>
            <w:shd w:val="clear" w:color="auto" w:fill="auto"/>
            <w:hideMark/>
          </w:tcPr>
          <w:p w14:paraId="4EB4EB67"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Устройство покрытий толщиной 15 см при укатке щебня: однослойных</w:t>
            </w:r>
          </w:p>
        </w:tc>
        <w:tc>
          <w:tcPr>
            <w:tcW w:w="1100" w:type="dxa"/>
            <w:tcBorders>
              <w:top w:val="nil"/>
              <w:left w:val="nil"/>
              <w:bottom w:val="single" w:sz="4" w:space="0" w:color="auto"/>
              <w:right w:val="single" w:sz="4" w:space="0" w:color="auto"/>
            </w:tcBorders>
            <w:shd w:val="clear" w:color="auto" w:fill="auto"/>
            <w:hideMark/>
          </w:tcPr>
          <w:p w14:paraId="0DB7BDB1"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1000 м2</w:t>
            </w:r>
          </w:p>
        </w:tc>
        <w:tc>
          <w:tcPr>
            <w:tcW w:w="1533" w:type="dxa"/>
            <w:tcBorders>
              <w:top w:val="nil"/>
              <w:left w:val="nil"/>
              <w:bottom w:val="single" w:sz="4" w:space="0" w:color="auto"/>
              <w:right w:val="single" w:sz="4" w:space="0" w:color="auto"/>
            </w:tcBorders>
            <w:shd w:val="clear" w:color="auto" w:fill="auto"/>
            <w:hideMark/>
          </w:tcPr>
          <w:p w14:paraId="5CF4D8A9"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0,236</w:t>
            </w:r>
          </w:p>
        </w:tc>
      </w:tr>
      <w:tr w:rsidR="00AB6014" w:rsidRPr="001B07C8" w14:paraId="357088E7" w14:textId="77777777" w:rsidTr="00AB6014">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14:paraId="0BDEAEE2"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11</w:t>
            </w:r>
          </w:p>
        </w:tc>
        <w:tc>
          <w:tcPr>
            <w:tcW w:w="7080" w:type="dxa"/>
            <w:tcBorders>
              <w:top w:val="nil"/>
              <w:left w:val="nil"/>
              <w:bottom w:val="single" w:sz="4" w:space="0" w:color="auto"/>
              <w:right w:val="single" w:sz="4" w:space="0" w:color="auto"/>
            </w:tcBorders>
            <w:shd w:val="clear" w:color="auto" w:fill="auto"/>
            <w:hideMark/>
          </w:tcPr>
          <w:p w14:paraId="78E7D61C"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На каждый 1 см изменения толщины слоя добавлять или исключать к расценке 27-04-012-01</w:t>
            </w:r>
          </w:p>
        </w:tc>
        <w:tc>
          <w:tcPr>
            <w:tcW w:w="1100" w:type="dxa"/>
            <w:tcBorders>
              <w:top w:val="nil"/>
              <w:left w:val="nil"/>
              <w:bottom w:val="single" w:sz="4" w:space="0" w:color="auto"/>
              <w:right w:val="single" w:sz="4" w:space="0" w:color="auto"/>
            </w:tcBorders>
            <w:shd w:val="clear" w:color="auto" w:fill="auto"/>
            <w:hideMark/>
          </w:tcPr>
          <w:p w14:paraId="710DF158"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1000 м2</w:t>
            </w:r>
          </w:p>
        </w:tc>
        <w:tc>
          <w:tcPr>
            <w:tcW w:w="1533" w:type="dxa"/>
            <w:tcBorders>
              <w:top w:val="nil"/>
              <w:left w:val="nil"/>
              <w:bottom w:val="single" w:sz="4" w:space="0" w:color="auto"/>
              <w:right w:val="single" w:sz="4" w:space="0" w:color="auto"/>
            </w:tcBorders>
            <w:shd w:val="clear" w:color="auto" w:fill="auto"/>
            <w:hideMark/>
          </w:tcPr>
          <w:p w14:paraId="3EF0C2DE"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0,236</w:t>
            </w:r>
          </w:p>
        </w:tc>
      </w:tr>
      <w:tr w:rsidR="00AB6014" w:rsidRPr="001B07C8" w14:paraId="15749031" w14:textId="77777777" w:rsidTr="00AB6014">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3940DFFC"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12</w:t>
            </w:r>
          </w:p>
        </w:tc>
        <w:tc>
          <w:tcPr>
            <w:tcW w:w="7080" w:type="dxa"/>
            <w:tcBorders>
              <w:top w:val="nil"/>
              <w:left w:val="nil"/>
              <w:bottom w:val="single" w:sz="4" w:space="0" w:color="auto"/>
              <w:right w:val="single" w:sz="4" w:space="0" w:color="auto"/>
            </w:tcBorders>
            <w:shd w:val="clear" w:color="auto" w:fill="auto"/>
            <w:hideMark/>
          </w:tcPr>
          <w:p w14:paraId="08DD86C4"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Уплотнение грунта при толщине слоя: 25 см</w:t>
            </w:r>
          </w:p>
        </w:tc>
        <w:tc>
          <w:tcPr>
            <w:tcW w:w="1100" w:type="dxa"/>
            <w:tcBorders>
              <w:top w:val="nil"/>
              <w:left w:val="nil"/>
              <w:bottom w:val="single" w:sz="4" w:space="0" w:color="auto"/>
              <w:right w:val="single" w:sz="4" w:space="0" w:color="auto"/>
            </w:tcBorders>
            <w:shd w:val="clear" w:color="auto" w:fill="auto"/>
            <w:hideMark/>
          </w:tcPr>
          <w:p w14:paraId="3587B3DE"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1000 м3</w:t>
            </w:r>
          </w:p>
        </w:tc>
        <w:tc>
          <w:tcPr>
            <w:tcW w:w="1533" w:type="dxa"/>
            <w:tcBorders>
              <w:top w:val="nil"/>
              <w:left w:val="nil"/>
              <w:bottom w:val="single" w:sz="4" w:space="0" w:color="auto"/>
              <w:right w:val="single" w:sz="4" w:space="0" w:color="auto"/>
            </w:tcBorders>
            <w:shd w:val="clear" w:color="auto" w:fill="auto"/>
            <w:hideMark/>
          </w:tcPr>
          <w:p w14:paraId="320C1B00"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0,053</w:t>
            </w:r>
          </w:p>
        </w:tc>
      </w:tr>
      <w:tr w:rsidR="00AB6014" w:rsidRPr="001B07C8" w14:paraId="34102BD4" w14:textId="77777777" w:rsidTr="00AB6014">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14:paraId="33CC5C54"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13</w:t>
            </w:r>
          </w:p>
        </w:tc>
        <w:tc>
          <w:tcPr>
            <w:tcW w:w="7080" w:type="dxa"/>
            <w:tcBorders>
              <w:top w:val="nil"/>
              <w:left w:val="nil"/>
              <w:bottom w:val="single" w:sz="4" w:space="0" w:color="auto"/>
              <w:right w:val="single" w:sz="4" w:space="0" w:color="auto"/>
            </w:tcBorders>
            <w:shd w:val="clear" w:color="auto" w:fill="auto"/>
            <w:hideMark/>
          </w:tcPr>
          <w:p w14:paraId="41FEC2A8"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Устройство бетонных плитных тротуаров с заполнением швов: цементным раствором</w:t>
            </w:r>
          </w:p>
        </w:tc>
        <w:tc>
          <w:tcPr>
            <w:tcW w:w="1100" w:type="dxa"/>
            <w:tcBorders>
              <w:top w:val="nil"/>
              <w:left w:val="nil"/>
              <w:bottom w:val="single" w:sz="4" w:space="0" w:color="auto"/>
              <w:right w:val="single" w:sz="4" w:space="0" w:color="auto"/>
            </w:tcBorders>
            <w:shd w:val="clear" w:color="auto" w:fill="auto"/>
            <w:hideMark/>
          </w:tcPr>
          <w:p w14:paraId="657E6D16"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100 м2</w:t>
            </w:r>
          </w:p>
        </w:tc>
        <w:tc>
          <w:tcPr>
            <w:tcW w:w="1533" w:type="dxa"/>
            <w:tcBorders>
              <w:top w:val="nil"/>
              <w:left w:val="nil"/>
              <w:bottom w:val="single" w:sz="4" w:space="0" w:color="auto"/>
              <w:right w:val="single" w:sz="4" w:space="0" w:color="auto"/>
            </w:tcBorders>
            <w:shd w:val="clear" w:color="auto" w:fill="auto"/>
            <w:hideMark/>
          </w:tcPr>
          <w:p w14:paraId="3E2BDED3"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0,99</w:t>
            </w:r>
          </w:p>
        </w:tc>
      </w:tr>
      <w:tr w:rsidR="00AB6014" w:rsidRPr="001B07C8" w14:paraId="63B486C2" w14:textId="77777777" w:rsidTr="00AB6014">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6B6E426C"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14</w:t>
            </w:r>
          </w:p>
        </w:tc>
        <w:tc>
          <w:tcPr>
            <w:tcW w:w="7080" w:type="dxa"/>
            <w:tcBorders>
              <w:top w:val="nil"/>
              <w:left w:val="nil"/>
              <w:bottom w:val="single" w:sz="4" w:space="0" w:color="auto"/>
              <w:right w:val="single" w:sz="4" w:space="0" w:color="auto"/>
            </w:tcBorders>
            <w:shd w:val="clear" w:color="auto" w:fill="auto"/>
            <w:hideMark/>
          </w:tcPr>
          <w:p w14:paraId="7FF72457"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Установка бортовых камней бетонных: при цементобетонных покрытиях</w:t>
            </w:r>
          </w:p>
        </w:tc>
        <w:tc>
          <w:tcPr>
            <w:tcW w:w="1100" w:type="dxa"/>
            <w:tcBorders>
              <w:top w:val="nil"/>
              <w:left w:val="nil"/>
              <w:bottom w:val="single" w:sz="4" w:space="0" w:color="auto"/>
              <w:right w:val="single" w:sz="4" w:space="0" w:color="auto"/>
            </w:tcBorders>
            <w:shd w:val="clear" w:color="auto" w:fill="auto"/>
            <w:hideMark/>
          </w:tcPr>
          <w:p w14:paraId="473A083A"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100 м</w:t>
            </w:r>
          </w:p>
        </w:tc>
        <w:tc>
          <w:tcPr>
            <w:tcW w:w="1533" w:type="dxa"/>
            <w:tcBorders>
              <w:top w:val="nil"/>
              <w:left w:val="nil"/>
              <w:bottom w:val="single" w:sz="4" w:space="0" w:color="auto"/>
              <w:right w:val="single" w:sz="4" w:space="0" w:color="auto"/>
            </w:tcBorders>
            <w:shd w:val="clear" w:color="auto" w:fill="auto"/>
            <w:hideMark/>
          </w:tcPr>
          <w:p w14:paraId="185A8532"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0,63</w:t>
            </w:r>
          </w:p>
        </w:tc>
      </w:tr>
      <w:tr w:rsidR="00AB6014" w:rsidRPr="001B07C8" w14:paraId="407EF3A0" w14:textId="77777777" w:rsidTr="00AB6014">
        <w:trPr>
          <w:trHeight w:val="255"/>
        </w:trPr>
        <w:tc>
          <w:tcPr>
            <w:tcW w:w="10353" w:type="dxa"/>
            <w:gridSpan w:val="4"/>
            <w:tcBorders>
              <w:top w:val="single" w:sz="4" w:space="0" w:color="auto"/>
              <w:left w:val="single" w:sz="4" w:space="0" w:color="auto"/>
              <w:bottom w:val="single" w:sz="4" w:space="0" w:color="auto"/>
              <w:right w:val="single" w:sz="4" w:space="0" w:color="auto"/>
            </w:tcBorders>
            <w:shd w:val="clear" w:color="auto" w:fill="auto"/>
            <w:hideMark/>
          </w:tcPr>
          <w:p w14:paraId="1FA2B824"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Доставка ПГС</w:t>
            </w:r>
          </w:p>
        </w:tc>
      </w:tr>
      <w:tr w:rsidR="00AB6014" w:rsidRPr="001B07C8" w14:paraId="726DA7A0" w14:textId="77777777" w:rsidTr="00AB6014">
        <w:trPr>
          <w:trHeight w:val="765"/>
        </w:trPr>
        <w:tc>
          <w:tcPr>
            <w:tcW w:w="640" w:type="dxa"/>
            <w:tcBorders>
              <w:top w:val="nil"/>
              <w:left w:val="single" w:sz="4" w:space="0" w:color="auto"/>
              <w:bottom w:val="single" w:sz="4" w:space="0" w:color="auto"/>
              <w:right w:val="single" w:sz="4" w:space="0" w:color="auto"/>
            </w:tcBorders>
            <w:shd w:val="clear" w:color="auto" w:fill="auto"/>
            <w:noWrap/>
            <w:hideMark/>
          </w:tcPr>
          <w:p w14:paraId="615523F4"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15</w:t>
            </w:r>
          </w:p>
        </w:tc>
        <w:tc>
          <w:tcPr>
            <w:tcW w:w="7080" w:type="dxa"/>
            <w:tcBorders>
              <w:top w:val="nil"/>
              <w:left w:val="nil"/>
              <w:bottom w:val="single" w:sz="4" w:space="0" w:color="auto"/>
              <w:right w:val="single" w:sz="4" w:space="0" w:color="auto"/>
            </w:tcBorders>
            <w:shd w:val="clear" w:color="auto" w:fill="auto"/>
            <w:hideMark/>
          </w:tcPr>
          <w:p w14:paraId="1A5137E3"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Разработка песка и щебня с погрузкой в автомобили-самосвалы экскаваторами импортного производства с ковшом вместимостью 0,65 (0,5-1) м3, группа грунтов: 2</w:t>
            </w:r>
          </w:p>
        </w:tc>
        <w:tc>
          <w:tcPr>
            <w:tcW w:w="1100" w:type="dxa"/>
            <w:tcBorders>
              <w:top w:val="nil"/>
              <w:left w:val="nil"/>
              <w:bottom w:val="single" w:sz="4" w:space="0" w:color="auto"/>
              <w:right w:val="single" w:sz="4" w:space="0" w:color="auto"/>
            </w:tcBorders>
            <w:shd w:val="clear" w:color="auto" w:fill="auto"/>
            <w:hideMark/>
          </w:tcPr>
          <w:p w14:paraId="38D9B6B0"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1000 м3</w:t>
            </w:r>
          </w:p>
        </w:tc>
        <w:tc>
          <w:tcPr>
            <w:tcW w:w="1533" w:type="dxa"/>
            <w:tcBorders>
              <w:top w:val="nil"/>
              <w:left w:val="nil"/>
              <w:bottom w:val="single" w:sz="4" w:space="0" w:color="auto"/>
              <w:right w:val="single" w:sz="4" w:space="0" w:color="auto"/>
            </w:tcBorders>
            <w:shd w:val="clear" w:color="auto" w:fill="auto"/>
            <w:hideMark/>
          </w:tcPr>
          <w:p w14:paraId="134252C2"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0,3003</w:t>
            </w:r>
          </w:p>
        </w:tc>
      </w:tr>
      <w:tr w:rsidR="00AB6014" w:rsidRPr="001B07C8" w14:paraId="61730AA0" w14:textId="77777777" w:rsidTr="00AB6014">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14:paraId="73C4AC71"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16</w:t>
            </w:r>
          </w:p>
        </w:tc>
        <w:tc>
          <w:tcPr>
            <w:tcW w:w="7080" w:type="dxa"/>
            <w:tcBorders>
              <w:top w:val="nil"/>
              <w:left w:val="nil"/>
              <w:bottom w:val="single" w:sz="4" w:space="0" w:color="auto"/>
              <w:right w:val="single" w:sz="4" w:space="0" w:color="auto"/>
            </w:tcBorders>
            <w:shd w:val="clear" w:color="auto" w:fill="auto"/>
            <w:hideMark/>
          </w:tcPr>
          <w:p w14:paraId="5B186D0D"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Перевозка грузов автомобилями-самосвалами грузоподъемностью 10 т работающих вне карьера на расстояние: I класс груза до 10 км</w:t>
            </w:r>
          </w:p>
        </w:tc>
        <w:tc>
          <w:tcPr>
            <w:tcW w:w="1100" w:type="dxa"/>
            <w:tcBorders>
              <w:top w:val="nil"/>
              <w:left w:val="nil"/>
              <w:bottom w:val="single" w:sz="4" w:space="0" w:color="auto"/>
              <w:right w:val="single" w:sz="4" w:space="0" w:color="auto"/>
            </w:tcBorders>
            <w:shd w:val="clear" w:color="auto" w:fill="auto"/>
            <w:hideMark/>
          </w:tcPr>
          <w:p w14:paraId="531C6B41"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 т груза</w:t>
            </w:r>
          </w:p>
        </w:tc>
        <w:tc>
          <w:tcPr>
            <w:tcW w:w="1533" w:type="dxa"/>
            <w:tcBorders>
              <w:top w:val="nil"/>
              <w:left w:val="nil"/>
              <w:bottom w:val="single" w:sz="4" w:space="0" w:color="auto"/>
              <w:right w:val="single" w:sz="4" w:space="0" w:color="auto"/>
            </w:tcBorders>
            <w:shd w:val="clear" w:color="auto" w:fill="auto"/>
            <w:hideMark/>
          </w:tcPr>
          <w:p w14:paraId="044B8D29"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448,3633</w:t>
            </w:r>
          </w:p>
        </w:tc>
      </w:tr>
      <w:tr w:rsidR="00AB6014" w:rsidRPr="001B07C8" w14:paraId="0F434861" w14:textId="77777777" w:rsidTr="00AB6014">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156B86D3"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17</w:t>
            </w:r>
          </w:p>
        </w:tc>
        <w:tc>
          <w:tcPr>
            <w:tcW w:w="7080" w:type="dxa"/>
            <w:tcBorders>
              <w:top w:val="nil"/>
              <w:left w:val="nil"/>
              <w:bottom w:val="single" w:sz="4" w:space="0" w:color="auto"/>
              <w:right w:val="single" w:sz="4" w:space="0" w:color="auto"/>
            </w:tcBorders>
            <w:shd w:val="clear" w:color="auto" w:fill="auto"/>
            <w:hideMark/>
          </w:tcPr>
          <w:p w14:paraId="5920194E"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Работа на отвале, группа грунтов: 2-3</w:t>
            </w:r>
          </w:p>
        </w:tc>
        <w:tc>
          <w:tcPr>
            <w:tcW w:w="1100" w:type="dxa"/>
            <w:tcBorders>
              <w:top w:val="nil"/>
              <w:left w:val="nil"/>
              <w:bottom w:val="single" w:sz="4" w:space="0" w:color="auto"/>
              <w:right w:val="single" w:sz="4" w:space="0" w:color="auto"/>
            </w:tcBorders>
            <w:shd w:val="clear" w:color="auto" w:fill="auto"/>
            <w:hideMark/>
          </w:tcPr>
          <w:p w14:paraId="3F779835"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1000 м3</w:t>
            </w:r>
          </w:p>
        </w:tc>
        <w:tc>
          <w:tcPr>
            <w:tcW w:w="1533" w:type="dxa"/>
            <w:tcBorders>
              <w:top w:val="nil"/>
              <w:left w:val="nil"/>
              <w:bottom w:val="single" w:sz="4" w:space="0" w:color="auto"/>
              <w:right w:val="single" w:sz="4" w:space="0" w:color="auto"/>
            </w:tcBorders>
            <w:shd w:val="clear" w:color="auto" w:fill="auto"/>
            <w:hideMark/>
          </w:tcPr>
          <w:p w14:paraId="6A16FF0B"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0,3003</w:t>
            </w:r>
          </w:p>
        </w:tc>
      </w:tr>
      <w:tr w:rsidR="00AB6014" w:rsidRPr="001B07C8" w14:paraId="5DBA201E" w14:textId="77777777" w:rsidTr="00AB6014">
        <w:trPr>
          <w:trHeight w:val="255"/>
        </w:trPr>
        <w:tc>
          <w:tcPr>
            <w:tcW w:w="10353" w:type="dxa"/>
            <w:gridSpan w:val="4"/>
            <w:tcBorders>
              <w:top w:val="single" w:sz="4" w:space="0" w:color="auto"/>
              <w:left w:val="single" w:sz="4" w:space="0" w:color="auto"/>
              <w:bottom w:val="single" w:sz="4" w:space="0" w:color="auto"/>
              <w:right w:val="single" w:sz="4" w:space="0" w:color="auto"/>
            </w:tcBorders>
            <w:shd w:val="clear" w:color="auto" w:fill="auto"/>
            <w:hideMark/>
          </w:tcPr>
          <w:p w14:paraId="233C5CA0"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Дренажная система</w:t>
            </w:r>
          </w:p>
        </w:tc>
      </w:tr>
      <w:tr w:rsidR="00AB6014" w:rsidRPr="001B07C8" w14:paraId="68DF7D95" w14:textId="77777777" w:rsidTr="00AB6014">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14:paraId="486F0F5E"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18</w:t>
            </w:r>
          </w:p>
        </w:tc>
        <w:tc>
          <w:tcPr>
            <w:tcW w:w="7080" w:type="dxa"/>
            <w:tcBorders>
              <w:top w:val="nil"/>
              <w:left w:val="nil"/>
              <w:bottom w:val="single" w:sz="4" w:space="0" w:color="auto"/>
              <w:right w:val="single" w:sz="4" w:space="0" w:color="auto"/>
            </w:tcBorders>
            <w:shd w:val="clear" w:color="auto" w:fill="auto"/>
            <w:hideMark/>
          </w:tcPr>
          <w:p w14:paraId="67AD5546"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Разработка грунта вручную в траншеях глубиной до 2 м без креплений с откосами, группа грунтов: 2</w:t>
            </w:r>
          </w:p>
        </w:tc>
        <w:tc>
          <w:tcPr>
            <w:tcW w:w="1100" w:type="dxa"/>
            <w:tcBorders>
              <w:top w:val="nil"/>
              <w:left w:val="nil"/>
              <w:bottom w:val="single" w:sz="4" w:space="0" w:color="auto"/>
              <w:right w:val="single" w:sz="4" w:space="0" w:color="auto"/>
            </w:tcBorders>
            <w:shd w:val="clear" w:color="auto" w:fill="auto"/>
            <w:hideMark/>
          </w:tcPr>
          <w:p w14:paraId="7FAD4D3F"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100 м3</w:t>
            </w:r>
          </w:p>
        </w:tc>
        <w:tc>
          <w:tcPr>
            <w:tcW w:w="1533" w:type="dxa"/>
            <w:tcBorders>
              <w:top w:val="nil"/>
              <w:left w:val="nil"/>
              <w:bottom w:val="single" w:sz="4" w:space="0" w:color="auto"/>
              <w:right w:val="single" w:sz="4" w:space="0" w:color="auto"/>
            </w:tcBorders>
            <w:shd w:val="clear" w:color="auto" w:fill="auto"/>
            <w:hideMark/>
          </w:tcPr>
          <w:p w14:paraId="36795C87"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1,356</w:t>
            </w:r>
          </w:p>
        </w:tc>
      </w:tr>
      <w:tr w:rsidR="00AB6014" w:rsidRPr="001B07C8" w14:paraId="20F4BE5A" w14:textId="77777777" w:rsidTr="00AB6014">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60E1B576"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lastRenderedPageBreak/>
              <w:t>19</w:t>
            </w:r>
          </w:p>
        </w:tc>
        <w:tc>
          <w:tcPr>
            <w:tcW w:w="7080" w:type="dxa"/>
            <w:tcBorders>
              <w:top w:val="nil"/>
              <w:left w:val="nil"/>
              <w:bottom w:val="single" w:sz="4" w:space="0" w:color="auto"/>
              <w:right w:val="single" w:sz="4" w:space="0" w:color="auto"/>
            </w:tcBorders>
            <w:shd w:val="clear" w:color="auto" w:fill="auto"/>
            <w:hideMark/>
          </w:tcPr>
          <w:p w14:paraId="4DFB6521"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Погрузка грунта вручную в автомобили-самосвалы с выгрузкой</w:t>
            </w:r>
          </w:p>
        </w:tc>
        <w:tc>
          <w:tcPr>
            <w:tcW w:w="1100" w:type="dxa"/>
            <w:tcBorders>
              <w:top w:val="nil"/>
              <w:left w:val="nil"/>
              <w:bottom w:val="single" w:sz="4" w:space="0" w:color="auto"/>
              <w:right w:val="single" w:sz="4" w:space="0" w:color="auto"/>
            </w:tcBorders>
            <w:shd w:val="clear" w:color="auto" w:fill="auto"/>
            <w:hideMark/>
          </w:tcPr>
          <w:p w14:paraId="40638718"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100 м3</w:t>
            </w:r>
          </w:p>
        </w:tc>
        <w:tc>
          <w:tcPr>
            <w:tcW w:w="1533" w:type="dxa"/>
            <w:tcBorders>
              <w:top w:val="nil"/>
              <w:left w:val="nil"/>
              <w:bottom w:val="single" w:sz="4" w:space="0" w:color="auto"/>
              <w:right w:val="single" w:sz="4" w:space="0" w:color="auto"/>
            </w:tcBorders>
            <w:shd w:val="clear" w:color="auto" w:fill="auto"/>
            <w:hideMark/>
          </w:tcPr>
          <w:p w14:paraId="454270F8"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1,356</w:t>
            </w:r>
          </w:p>
        </w:tc>
      </w:tr>
      <w:tr w:rsidR="00AB6014" w:rsidRPr="001B07C8" w14:paraId="5F026169" w14:textId="77777777" w:rsidTr="00AB6014">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14:paraId="68373785"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20</w:t>
            </w:r>
          </w:p>
        </w:tc>
        <w:tc>
          <w:tcPr>
            <w:tcW w:w="7080" w:type="dxa"/>
            <w:tcBorders>
              <w:top w:val="nil"/>
              <w:left w:val="nil"/>
              <w:bottom w:val="single" w:sz="4" w:space="0" w:color="auto"/>
              <w:right w:val="single" w:sz="4" w:space="0" w:color="auto"/>
            </w:tcBorders>
            <w:shd w:val="clear" w:color="auto" w:fill="auto"/>
            <w:hideMark/>
          </w:tcPr>
          <w:p w14:paraId="2959C554"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Перевозка грузов автомобилями-самосвалами грузоподъемностью 10 т работающих вне карьера на расстояние: I класс груза до 10 км</w:t>
            </w:r>
          </w:p>
        </w:tc>
        <w:tc>
          <w:tcPr>
            <w:tcW w:w="1100" w:type="dxa"/>
            <w:tcBorders>
              <w:top w:val="nil"/>
              <w:left w:val="nil"/>
              <w:bottom w:val="single" w:sz="4" w:space="0" w:color="auto"/>
              <w:right w:val="single" w:sz="4" w:space="0" w:color="auto"/>
            </w:tcBorders>
            <w:shd w:val="clear" w:color="auto" w:fill="auto"/>
            <w:hideMark/>
          </w:tcPr>
          <w:p w14:paraId="73F40373"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 т груза</w:t>
            </w:r>
          </w:p>
        </w:tc>
        <w:tc>
          <w:tcPr>
            <w:tcW w:w="1533" w:type="dxa"/>
            <w:tcBorders>
              <w:top w:val="nil"/>
              <w:left w:val="nil"/>
              <w:bottom w:val="single" w:sz="4" w:space="0" w:color="auto"/>
              <w:right w:val="single" w:sz="4" w:space="0" w:color="auto"/>
            </w:tcBorders>
            <w:shd w:val="clear" w:color="auto" w:fill="auto"/>
            <w:hideMark/>
          </w:tcPr>
          <w:p w14:paraId="73354E1B"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189,84</w:t>
            </w:r>
          </w:p>
        </w:tc>
      </w:tr>
      <w:tr w:rsidR="00AB6014" w:rsidRPr="001B07C8" w14:paraId="1393598E" w14:textId="77777777" w:rsidTr="00AB6014">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795FDFDE"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21</w:t>
            </w:r>
          </w:p>
        </w:tc>
        <w:tc>
          <w:tcPr>
            <w:tcW w:w="7080" w:type="dxa"/>
            <w:tcBorders>
              <w:top w:val="nil"/>
              <w:left w:val="nil"/>
              <w:bottom w:val="single" w:sz="4" w:space="0" w:color="auto"/>
              <w:right w:val="single" w:sz="4" w:space="0" w:color="auto"/>
            </w:tcBorders>
            <w:shd w:val="clear" w:color="auto" w:fill="auto"/>
            <w:hideMark/>
          </w:tcPr>
          <w:p w14:paraId="6E1C48F9"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Засыпка вручную траншей, пазух котлованов и ям, группа грунтов: 2</w:t>
            </w:r>
          </w:p>
        </w:tc>
        <w:tc>
          <w:tcPr>
            <w:tcW w:w="1100" w:type="dxa"/>
            <w:tcBorders>
              <w:top w:val="nil"/>
              <w:left w:val="nil"/>
              <w:bottom w:val="single" w:sz="4" w:space="0" w:color="auto"/>
              <w:right w:val="single" w:sz="4" w:space="0" w:color="auto"/>
            </w:tcBorders>
            <w:shd w:val="clear" w:color="auto" w:fill="auto"/>
            <w:hideMark/>
          </w:tcPr>
          <w:p w14:paraId="4E286614"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100 м3</w:t>
            </w:r>
          </w:p>
        </w:tc>
        <w:tc>
          <w:tcPr>
            <w:tcW w:w="1533" w:type="dxa"/>
            <w:tcBorders>
              <w:top w:val="nil"/>
              <w:left w:val="nil"/>
              <w:bottom w:val="single" w:sz="4" w:space="0" w:color="auto"/>
              <w:right w:val="single" w:sz="4" w:space="0" w:color="auto"/>
            </w:tcBorders>
            <w:shd w:val="clear" w:color="auto" w:fill="auto"/>
            <w:hideMark/>
          </w:tcPr>
          <w:p w14:paraId="7EE0DD36"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1,356</w:t>
            </w:r>
          </w:p>
        </w:tc>
      </w:tr>
      <w:tr w:rsidR="00AB6014" w:rsidRPr="001B07C8" w14:paraId="110C3C1B" w14:textId="77777777" w:rsidTr="00AB6014">
        <w:trPr>
          <w:trHeight w:val="255"/>
        </w:trPr>
        <w:tc>
          <w:tcPr>
            <w:tcW w:w="10353" w:type="dxa"/>
            <w:gridSpan w:val="4"/>
            <w:tcBorders>
              <w:top w:val="single" w:sz="4" w:space="0" w:color="auto"/>
              <w:left w:val="single" w:sz="4" w:space="0" w:color="auto"/>
              <w:bottom w:val="single" w:sz="4" w:space="0" w:color="auto"/>
              <w:right w:val="single" w:sz="4" w:space="0" w:color="auto"/>
            </w:tcBorders>
            <w:shd w:val="clear" w:color="auto" w:fill="auto"/>
            <w:hideMark/>
          </w:tcPr>
          <w:p w14:paraId="16DF56A9" w14:textId="77777777" w:rsidR="00AB6014" w:rsidRPr="001B07C8" w:rsidRDefault="00AB6014" w:rsidP="00AB6014">
            <w:pPr>
              <w:spacing w:after="0" w:line="240" w:lineRule="auto"/>
              <w:rPr>
                <w:rFonts w:ascii="Times New Roman" w:hAnsi="Times New Roman"/>
                <w:bCs/>
                <w:sz w:val="28"/>
                <w:szCs w:val="28"/>
              </w:rPr>
            </w:pPr>
            <w:r w:rsidRPr="001B07C8">
              <w:rPr>
                <w:rFonts w:ascii="Times New Roman" w:hAnsi="Times New Roman"/>
                <w:bCs/>
                <w:sz w:val="28"/>
                <w:szCs w:val="28"/>
              </w:rPr>
              <w:t>Раздел 2. Благоустройство прилегающей территории</w:t>
            </w:r>
          </w:p>
        </w:tc>
      </w:tr>
      <w:tr w:rsidR="00AB6014" w:rsidRPr="001B07C8" w14:paraId="0020E78E" w14:textId="77777777" w:rsidTr="00AB6014">
        <w:trPr>
          <w:trHeight w:val="765"/>
        </w:trPr>
        <w:tc>
          <w:tcPr>
            <w:tcW w:w="640" w:type="dxa"/>
            <w:tcBorders>
              <w:top w:val="nil"/>
              <w:left w:val="single" w:sz="4" w:space="0" w:color="auto"/>
              <w:bottom w:val="single" w:sz="4" w:space="0" w:color="auto"/>
              <w:right w:val="single" w:sz="4" w:space="0" w:color="auto"/>
            </w:tcBorders>
            <w:shd w:val="clear" w:color="auto" w:fill="auto"/>
            <w:noWrap/>
            <w:hideMark/>
          </w:tcPr>
          <w:p w14:paraId="1D6A9FD1"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22</w:t>
            </w:r>
          </w:p>
        </w:tc>
        <w:tc>
          <w:tcPr>
            <w:tcW w:w="7080" w:type="dxa"/>
            <w:tcBorders>
              <w:top w:val="nil"/>
              <w:left w:val="nil"/>
              <w:bottom w:val="single" w:sz="4" w:space="0" w:color="auto"/>
              <w:right w:val="single" w:sz="4" w:space="0" w:color="auto"/>
            </w:tcBorders>
            <w:shd w:val="clear" w:color="auto" w:fill="auto"/>
            <w:hideMark/>
          </w:tcPr>
          <w:p w14:paraId="1E81DDC2"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Разработка грунта с погрузкой в автомобили-самосвалы экскаваторами импортного производства с ковшом вместимостью 0,65 (0,5-1) м3, группа грунтов: 2</w:t>
            </w:r>
          </w:p>
        </w:tc>
        <w:tc>
          <w:tcPr>
            <w:tcW w:w="1100" w:type="dxa"/>
            <w:tcBorders>
              <w:top w:val="nil"/>
              <w:left w:val="nil"/>
              <w:bottom w:val="single" w:sz="4" w:space="0" w:color="auto"/>
              <w:right w:val="single" w:sz="4" w:space="0" w:color="auto"/>
            </w:tcBorders>
            <w:shd w:val="clear" w:color="auto" w:fill="auto"/>
            <w:hideMark/>
          </w:tcPr>
          <w:p w14:paraId="7725243B"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1000 м3</w:t>
            </w:r>
          </w:p>
        </w:tc>
        <w:tc>
          <w:tcPr>
            <w:tcW w:w="1533" w:type="dxa"/>
            <w:tcBorders>
              <w:top w:val="nil"/>
              <w:left w:val="nil"/>
              <w:bottom w:val="single" w:sz="4" w:space="0" w:color="auto"/>
              <w:right w:val="single" w:sz="4" w:space="0" w:color="auto"/>
            </w:tcBorders>
            <w:shd w:val="clear" w:color="auto" w:fill="auto"/>
            <w:hideMark/>
          </w:tcPr>
          <w:p w14:paraId="66EBD395"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1,765</w:t>
            </w:r>
          </w:p>
        </w:tc>
      </w:tr>
      <w:tr w:rsidR="00AB6014" w:rsidRPr="001B07C8" w14:paraId="1ACD9938" w14:textId="77777777" w:rsidTr="00AB6014">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14:paraId="095FDFB2"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23</w:t>
            </w:r>
          </w:p>
        </w:tc>
        <w:tc>
          <w:tcPr>
            <w:tcW w:w="7080" w:type="dxa"/>
            <w:tcBorders>
              <w:top w:val="nil"/>
              <w:left w:val="nil"/>
              <w:bottom w:val="single" w:sz="4" w:space="0" w:color="auto"/>
              <w:right w:val="single" w:sz="4" w:space="0" w:color="auto"/>
            </w:tcBorders>
            <w:shd w:val="clear" w:color="auto" w:fill="auto"/>
            <w:hideMark/>
          </w:tcPr>
          <w:p w14:paraId="3E15707B"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Перевозка грузов автомобилями-самосвалами грузоподъемностью 10 т работающих вне карьера на расстояние: I класс груза до 10 км</w:t>
            </w:r>
          </w:p>
        </w:tc>
        <w:tc>
          <w:tcPr>
            <w:tcW w:w="1100" w:type="dxa"/>
            <w:tcBorders>
              <w:top w:val="nil"/>
              <w:left w:val="nil"/>
              <w:bottom w:val="single" w:sz="4" w:space="0" w:color="auto"/>
              <w:right w:val="single" w:sz="4" w:space="0" w:color="auto"/>
            </w:tcBorders>
            <w:shd w:val="clear" w:color="auto" w:fill="auto"/>
            <w:hideMark/>
          </w:tcPr>
          <w:p w14:paraId="5788E51B"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 т груза</w:t>
            </w:r>
          </w:p>
        </w:tc>
        <w:tc>
          <w:tcPr>
            <w:tcW w:w="1533" w:type="dxa"/>
            <w:tcBorders>
              <w:top w:val="nil"/>
              <w:left w:val="nil"/>
              <w:bottom w:val="single" w:sz="4" w:space="0" w:color="auto"/>
              <w:right w:val="single" w:sz="4" w:space="0" w:color="auto"/>
            </w:tcBorders>
            <w:shd w:val="clear" w:color="auto" w:fill="auto"/>
            <w:hideMark/>
          </w:tcPr>
          <w:p w14:paraId="39CA23D6"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2471</w:t>
            </w:r>
          </w:p>
        </w:tc>
      </w:tr>
      <w:tr w:rsidR="00AB6014" w:rsidRPr="001B07C8" w14:paraId="2D7839A4" w14:textId="77777777" w:rsidTr="00AB6014">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14:paraId="5C7BAFF7"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24</w:t>
            </w:r>
          </w:p>
        </w:tc>
        <w:tc>
          <w:tcPr>
            <w:tcW w:w="7080" w:type="dxa"/>
            <w:tcBorders>
              <w:top w:val="nil"/>
              <w:left w:val="nil"/>
              <w:bottom w:val="single" w:sz="4" w:space="0" w:color="auto"/>
              <w:right w:val="single" w:sz="4" w:space="0" w:color="auto"/>
            </w:tcBorders>
            <w:shd w:val="clear" w:color="auto" w:fill="auto"/>
            <w:hideMark/>
          </w:tcPr>
          <w:p w14:paraId="101A8088"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Разравнивание при перемещении грунта до 10 м бульдозерами мощностью: 59 кВт (80 л.с.), группа грунтов 2</w:t>
            </w:r>
          </w:p>
        </w:tc>
        <w:tc>
          <w:tcPr>
            <w:tcW w:w="1100" w:type="dxa"/>
            <w:tcBorders>
              <w:top w:val="nil"/>
              <w:left w:val="nil"/>
              <w:bottom w:val="single" w:sz="4" w:space="0" w:color="auto"/>
              <w:right w:val="single" w:sz="4" w:space="0" w:color="auto"/>
            </w:tcBorders>
            <w:shd w:val="clear" w:color="auto" w:fill="auto"/>
            <w:hideMark/>
          </w:tcPr>
          <w:p w14:paraId="63C1A72A"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1000 м3</w:t>
            </w:r>
          </w:p>
        </w:tc>
        <w:tc>
          <w:tcPr>
            <w:tcW w:w="1533" w:type="dxa"/>
            <w:tcBorders>
              <w:top w:val="nil"/>
              <w:left w:val="nil"/>
              <w:bottom w:val="single" w:sz="4" w:space="0" w:color="auto"/>
              <w:right w:val="single" w:sz="4" w:space="0" w:color="auto"/>
            </w:tcBorders>
            <w:shd w:val="clear" w:color="auto" w:fill="auto"/>
            <w:hideMark/>
          </w:tcPr>
          <w:p w14:paraId="1736D439"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1,765</w:t>
            </w:r>
          </w:p>
        </w:tc>
      </w:tr>
      <w:tr w:rsidR="00AB6014" w:rsidRPr="001B07C8" w14:paraId="61FA7426" w14:textId="77777777" w:rsidTr="00AB6014">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7848257C"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25</w:t>
            </w:r>
          </w:p>
        </w:tc>
        <w:tc>
          <w:tcPr>
            <w:tcW w:w="7080" w:type="dxa"/>
            <w:tcBorders>
              <w:top w:val="nil"/>
              <w:left w:val="nil"/>
              <w:bottom w:val="single" w:sz="4" w:space="0" w:color="auto"/>
              <w:right w:val="single" w:sz="4" w:space="0" w:color="auto"/>
            </w:tcBorders>
            <w:shd w:val="clear" w:color="auto" w:fill="auto"/>
            <w:hideMark/>
          </w:tcPr>
          <w:p w14:paraId="02D30F3F"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Работа на отвале, группа грунтов: 2-3</w:t>
            </w:r>
          </w:p>
        </w:tc>
        <w:tc>
          <w:tcPr>
            <w:tcW w:w="1100" w:type="dxa"/>
            <w:tcBorders>
              <w:top w:val="nil"/>
              <w:left w:val="nil"/>
              <w:bottom w:val="single" w:sz="4" w:space="0" w:color="auto"/>
              <w:right w:val="single" w:sz="4" w:space="0" w:color="auto"/>
            </w:tcBorders>
            <w:shd w:val="clear" w:color="auto" w:fill="auto"/>
            <w:hideMark/>
          </w:tcPr>
          <w:p w14:paraId="75FC877A"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1000 м3</w:t>
            </w:r>
          </w:p>
        </w:tc>
        <w:tc>
          <w:tcPr>
            <w:tcW w:w="1533" w:type="dxa"/>
            <w:tcBorders>
              <w:top w:val="nil"/>
              <w:left w:val="nil"/>
              <w:bottom w:val="single" w:sz="4" w:space="0" w:color="auto"/>
              <w:right w:val="single" w:sz="4" w:space="0" w:color="auto"/>
            </w:tcBorders>
            <w:shd w:val="clear" w:color="auto" w:fill="auto"/>
            <w:hideMark/>
          </w:tcPr>
          <w:p w14:paraId="73E637E0"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1,765</w:t>
            </w:r>
          </w:p>
        </w:tc>
      </w:tr>
      <w:tr w:rsidR="00AB6014" w:rsidRPr="001B07C8" w14:paraId="068C6DE5" w14:textId="77777777" w:rsidTr="00AB6014">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6046C5AC"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26</w:t>
            </w:r>
          </w:p>
        </w:tc>
        <w:tc>
          <w:tcPr>
            <w:tcW w:w="7080" w:type="dxa"/>
            <w:tcBorders>
              <w:top w:val="nil"/>
              <w:left w:val="nil"/>
              <w:bottom w:val="single" w:sz="4" w:space="0" w:color="auto"/>
              <w:right w:val="single" w:sz="4" w:space="0" w:color="auto"/>
            </w:tcBorders>
            <w:shd w:val="clear" w:color="auto" w:fill="auto"/>
            <w:hideMark/>
          </w:tcPr>
          <w:p w14:paraId="161A3898"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Планировка участка: механизированным способом</w:t>
            </w:r>
          </w:p>
        </w:tc>
        <w:tc>
          <w:tcPr>
            <w:tcW w:w="1100" w:type="dxa"/>
            <w:tcBorders>
              <w:top w:val="nil"/>
              <w:left w:val="nil"/>
              <w:bottom w:val="single" w:sz="4" w:space="0" w:color="auto"/>
              <w:right w:val="single" w:sz="4" w:space="0" w:color="auto"/>
            </w:tcBorders>
            <w:shd w:val="clear" w:color="auto" w:fill="auto"/>
            <w:hideMark/>
          </w:tcPr>
          <w:p w14:paraId="06F9E249"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100 м2</w:t>
            </w:r>
          </w:p>
        </w:tc>
        <w:tc>
          <w:tcPr>
            <w:tcW w:w="1533" w:type="dxa"/>
            <w:tcBorders>
              <w:top w:val="nil"/>
              <w:left w:val="nil"/>
              <w:bottom w:val="single" w:sz="4" w:space="0" w:color="auto"/>
              <w:right w:val="single" w:sz="4" w:space="0" w:color="auto"/>
            </w:tcBorders>
            <w:shd w:val="clear" w:color="auto" w:fill="auto"/>
            <w:hideMark/>
          </w:tcPr>
          <w:p w14:paraId="3B6AAD70"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88,25</w:t>
            </w:r>
          </w:p>
        </w:tc>
      </w:tr>
      <w:tr w:rsidR="00AB6014" w:rsidRPr="001B07C8" w14:paraId="5C2FE403" w14:textId="77777777" w:rsidTr="00AB6014">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14:paraId="54609340"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27</w:t>
            </w:r>
          </w:p>
        </w:tc>
        <w:tc>
          <w:tcPr>
            <w:tcW w:w="7080" w:type="dxa"/>
            <w:tcBorders>
              <w:top w:val="nil"/>
              <w:left w:val="nil"/>
              <w:bottom w:val="single" w:sz="4" w:space="0" w:color="auto"/>
              <w:right w:val="single" w:sz="4" w:space="0" w:color="auto"/>
            </w:tcBorders>
            <w:shd w:val="clear" w:color="auto" w:fill="auto"/>
            <w:hideMark/>
          </w:tcPr>
          <w:p w14:paraId="17FDECC6"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Уничтожение сорняков на набивных дорожках и площадках ядохимикатами</w:t>
            </w:r>
          </w:p>
        </w:tc>
        <w:tc>
          <w:tcPr>
            <w:tcW w:w="1100" w:type="dxa"/>
            <w:tcBorders>
              <w:top w:val="nil"/>
              <w:left w:val="nil"/>
              <w:bottom w:val="single" w:sz="4" w:space="0" w:color="auto"/>
              <w:right w:val="single" w:sz="4" w:space="0" w:color="auto"/>
            </w:tcBorders>
            <w:shd w:val="clear" w:color="auto" w:fill="auto"/>
            <w:hideMark/>
          </w:tcPr>
          <w:p w14:paraId="03711856"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1000 м2</w:t>
            </w:r>
          </w:p>
        </w:tc>
        <w:tc>
          <w:tcPr>
            <w:tcW w:w="1533" w:type="dxa"/>
            <w:tcBorders>
              <w:top w:val="nil"/>
              <w:left w:val="nil"/>
              <w:bottom w:val="single" w:sz="4" w:space="0" w:color="auto"/>
              <w:right w:val="single" w:sz="4" w:space="0" w:color="auto"/>
            </w:tcBorders>
            <w:shd w:val="clear" w:color="auto" w:fill="auto"/>
            <w:hideMark/>
          </w:tcPr>
          <w:p w14:paraId="24BF5BC2"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8,825</w:t>
            </w:r>
          </w:p>
        </w:tc>
      </w:tr>
      <w:tr w:rsidR="00AB6014" w:rsidRPr="001B07C8" w14:paraId="42F0087A" w14:textId="77777777" w:rsidTr="00AB6014">
        <w:trPr>
          <w:trHeight w:val="255"/>
        </w:trPr>
        <w:tc>
          <w:tcPr>
            <w:tcW w:w="10353" w:type="dxa"/>
            <w:gridSpan w:val="4"/>
            <w:tcBorders>
              <w:top w:val="single" w:sz="4" w:space="0" w:color="auto"/>
              <w:left w:val="single" w:sz="4" w:space="0" w:color="auto"/>
              <w:bottom w:val="single" w:sz="4" w:space="0" w:color="auto"/>
              <w:right w:val="single" w:sz="4" w:space="0" w:color="auto"/>
            </w:tcBorders>
            <w:shd w:val="clear" w:color="auto" w:fill="auto"/>
            <w:hideMark/>
          </w:tcPr>
          <w:p w14:paraId="344B2C52"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Противопожарная минерализованная полоса</w:t>
            </w:r>
          </w:p>
        </w:tc>
      </w:tr>
      <w:tr w:rsidR="00AB6014" w:rsidRPr="001B07C8" w14:paraId="29E2B6F8" w14:textId="77777777" w:rsidTr="00AB6014">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14:paraId="0D81FD20"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28</w:t>
            </w:r>
          </w:p>
        </w:tc>
        <w:tc>
          <w:tcPr>
            <w:tcW w:w="7080" w:type="dxa"/>
            <w:tcBorders>
              <w:top w:val="nil"/>
              <w:left w:val="nil"/>
              <w:bottom w:val="single" w:sz="4" w:space="0" w:color="auto"/>
              <w:right w:val="single" w:sz="4" w:space="0" w:color="auto"/>
            </w:tcBorders>
            <w:shd w:val="clear" w:color="auto" w:fill="auto"/>
            <w:hideMark/>
          </w:tcPr>
          <w:p w14:paraId="4ED86F12"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Вспашка старопахотных земель с одновременным боронованием: на глубину до 30 см на почвах средних</w:t>
            </w:r>
          </w:p>
        </w:tc>
        <w:tc>
          <w:tcPr>
            <w:tcW w:w="1100" w:type="dxa"/>
            <w:tcBorders>
              <w:top w:val="nil"/>
              <w:left w:val="nil"/>
              <w:bottom w:val="single" w:sz="4" w:space="0" w:color="auto"/>
              <w:right w:val="single" w:sz="4" w:space="0" w:color="auto"/>
            </w:tcBorders>
            <w:shd w:val="clear" w:color="auto" w:fill="auto"/>
            <w:hideMark/>
          </w:tcPr>
          <w:p w14:paraId="6029D317"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га</w:t>
            </w:r>
          </w:p>
        </w:tc>
        <w:tc>
          <w:tcPr>
            <w:tcW w:w="1533" w:type="dxa"/>
            <w:tcBorders>
              <w:top w:val="nil"/>
              <w:left w:val="nil"/>
              <w:bottom w:val="single" w:sz="4" w:space="0" w:color="auto"/>
              <w:right w:val="single" w:sz="4" w:space="0" w:color="auto"/>
            </w:tcBorders>
            <w:shd w:val="clear" w:color="auto" w:fill="auto"/>
            <w:hideMark/>
          </w:tcPr>
          <w:p w14:paraId="3F93F31F"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0,0406</w:t>
            </w:r>
          </w:p>
        </w:tc>
      </w:tr>
      <w:tr w:rsidR="00AB6014" w:rsidRPr="001B07C8" w14:paraId="3B0CF1BC" w14:textId="77777777" w:rsidTr="00AB6014">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7991FF3D"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29</w:t>
            </w:r>
          </w:p>
        </w:tc>
        <w:tc>
          <w:tcPr>
            <w:tcW w:w="7080" w:type="dxa"/>
            <w:tcBorders>
              <w:top w:val="nil"/>
              <w:left w:val="nil"/>
              <w:bottom w:val="single" w:sz="4" w:space="0" w:color="auto"/>
              <w:right w:val="single" w:sz="4" w:space="0" w:color="auto"/>
            </w:tcBorders>
            <w:shd w:val="clear" w:color="auto" w:fill="auto"/>
            <w:hideMark/>
          </w:tcPr>
          <w:p w14:paraId="70F9BB5F"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Культивация почвы: с одновременным боронованием</w:t>
            </w:r>
          </w:p>
        </w:tc>
        <w:tc>
          <w:tcPr>
            <w:tcW w:w="1100" w:type="dxa"/>
            <w:tcBorders>
              <w:top w:val="nil"/>
              <w:left w:val="nil"/>
              <w:bottom w:val="single" w:sz="4" w:space="0" w:color="auto"/>
              <w:right w:val="single" w:sz="4" w:space="0" w:color="auto"/>
            </w:tcBorders>
            <w:shd w:val="clear" w:color="auto" w:fill="auto"/>
            <w:hideMark/>
          </w:tcPr>
          <w:p w14:paraId="3796213A"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га</w:t>
            </w:r>
          </w:p>
        </w:tc>
        <w:tc>
          <w:tcPr>
            <w:tcW w:w="1533" w:type="dxa"/>
            <w:tcBorders>
              <w:top w:val="nil"/>
              <w:left w:val="nil"/>
              <w:bottom w:val="single" w:sz="4" w:space="0" w:color="auto"/>
              <w:right w:val="single" w:sz="4" w:space="0" w:color="auto"/>
            </w:tcBorders>
            <w:shd w:val="clear" w:color="auto" w:fill="auto"/>
            <w:hideMark/>
          </w:tcPr>
          <w:p w14:paraId="15856F56"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0,0406</w:t>
            </w:r>
          </w:p>
        </w:tc>
      </w:tr>
      <w:tr w:rsidR="00AB6014" w:rsidRPr="001B07C8" w14:paraId="4B3B28A5" w14:textId="77777777" w:rsidTr="00AB6014">
        <w:trPr>
          <w:trHeight w:val="255"/>
        </w:trPr>
        <w:tc>
          <w:tcPr>
            <w:tcW w:w="10353" w:type="dxa"/>
            <w:gridSpan w:val="4"/>
            <w:tcBorders>
              <w:top w:val="single" w:sz="4" w:space="0" w:color="auto"/>
              <w:left w:val="single" w:sz="4" w:space="0" w:color="auto"/>
              <w:bottom w:val="single" w:sz="4" w:space="0" w:color="auto"/>
              <w:right w:val="single" w:sz="4" w:space="0" w:color="auto"/>
            </w:tcBorders>
            <w:shd w:val="clear" w:color="auto" w:fill="auto"/>
            <w:hideMark/>
          </w:tcPr>
          <w:p w14:paraId="7AA29BAD" w14:textId="77777777" w:rsidR="00AB6014" w:rsidRPr="001B07C8" w:rsidRDefault="00AB6014" w:rsidP="00AB6014">
            <w:pPr>
              <w:spacing w:after="0" w:line="240" w:lineRule="auto"/>
              <w:rPr>
                <w:rFonts w:ascii="Times New Roman" w:hAnsi="Times New Roman"/>
                <w:bCs/>
                <w:sz w:val="28"/>
                <w:szCs w:val="28"/>
              </w:rPr>
            </w:pPr>
            <w:r w:rsidRPr="001B07C8">
              <w:rPr>
                <w:rFonts w:ascii="Times New Roman" w:hAnsi="Times New Roman"/>
                <w:bCs/>
                <w:sz w:val="28"/>
                <w:szCs w:val="28"/>
              </w:rPr>
              <w:t>Раздел 3. Замена оснований, ограждений</w:t>
            </w:r>
          </w:p>
        </w:tc>
      </w:tr>
      <w:tr w:rsidR="00AB6014" w:rsidRPr="001B07C8" w14:paraId="61AC6845" w14:textId="77777777" w:rsidTr="00AB6014">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379311E4"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30</w:t>
            </w:r>
          </w:p>
        </w:tc>
        <w:tc>
          <w:tcPr>
            <w:tcW w:w="7080" w:type="dxa"/>
            <w:tcBorders>
              <w:top w:val="nil"/>
              <w:left w:val="nil"/>
              <w:bottom w:val="single" w:sz="4" w:space="0" w:color="auto"/>
              <w:right w:val="single" w:sz="4" w:space="0" w:color="auto"/>
            </w:tcBorders>
            <w:shd w:val="clear" w:color="auto" w:fill="auto"/>
            <w:hideMark/>
          </w:tcPr>
          <w:p w14:paraId="20222A67"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Демонтаж барьеров безопасности: спиральных</w:t>
            </w:r>
          </w:p>
        </w:tc>
        <w:tc>
          <w:tcPr>
            <w:tcW w:w="1100" w:type="dxa"/>
            <w:tcBorders>
              <w:top w:val="nil"/>
              <w:left w:val="nil"/>
              <w:bottom w:val="single" w:sz="4" w:space="0" w:color="auto"/>
              <w:right w:val="single" w:sz="4" w:space="0" w:color="auto"/>
            </w:tcBorders>
            <w:shd w:val="clear" w:color="auto" w:fill="auto"/>
            <w:hideMark/>
          </w:tcPr>
          <w:p w14:paraId="59C16B56"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100 м</w:t>
            </w:r>
          </w:p>
        </w:tc>
        <w:tc>
          <w:tcPr>
            <w:tcW w:w="1533" w:type="dxa"/>
            <w:tcBorders>
              <w:top w:val="nil"/>
              <w:left w:val="nil"/>
              <w:bottom w:val="single" w:sz="4" w:space="0" w:color="auto"/>
              <w:right w:val="single" w:sz="4" w:space="0" w:color="auto"/>
            </w:tcBorders>
            <w:shd w:val="clear" w:color="auto" w:fill="auto"/>
            <w:hideMark/>
          </w:tcPr>
          <w:p w14:paraId="6C3FABBD"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0,53</w:t>
            </w:r>
          </w:p>
        </w:tc>
      </w:tr>
      <w:tr w:rsidR="00AB6014" w:rsidRPr="001B07C8" w14:paraId="4257EDE5" w14:textId="77777777" w:rsidTr="00AB6014">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2E290D96"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31</w:t>
            </w:r>
          </w:p>
        </w:tc>
        <w:tc>
          <w:tcPr>
            <w:tcW w:w="7080" w:type="dxa"/>
            <w:tcBorders>
              <w:top w:val="nil"/>
              <w:left w:val="nil"/>
              <w:bottom w:val="single" w:sz="4" w:space="0" w:color="auto"/>
              <w:right w:val="single" w:sz="4" w:space="0" w:color="auto"/>
            </w:tcBorders>
            <w:shd w:val="clear" w:color="auto" w:fill="auto"/>
            <w:hideMark/>
          </w:tcPr>
          <w:p w14:paraId="77FB0A42"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Демонтаж ограждений</w:t>
            </w:r>
          </w:p>
        </w:tc>
        <w:tc>
          <w:tcPr>
            <w:tcW w:w="1100" w:type="dxa"/>
            <w:tcBorders>
              <w:top w:val="nil"/>
              <w:left w:val="nil"/>
              <w:bottom w:val="single" w:sz="4" w:space="0" w:color="auto"/>
              <w:right w:val="single" w:sz="4" w:space="0" w:color="auto"/>
            </w:tcBorders>
            <w:shd w:val="clear" w:color="auto" w:fill="auto"/>
            <w:hideMark/>
          </w:tcPr>
          <w:p w14:paraId="74C56CDA"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т</w:t>
            </w:r>
          </w:p>
        </w:tc>
        <w:tc>
          <w:tcPr>
            <w:tcW w:w="1533" w:type="dxa"/>
            <w:tcBorders>
              <w:top w:val="nil"/>
              <w:left w:val="nil"/>
              <w:bottom w:val="single" w:sz="4" w:space="0" w:color="auto"/>
              <w:right w:val="single" w:sz="4" w:space="0" w:color="auto"/>
            </w:tcBorders>
            <w:shd w:val="clear" w:color="auto" w:fill="auto"/>
            <w:hideMark/>
          </w:tcPr>
          <w:p w14:paraId="54EDD02B"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2,2967</w:t>
            </w:r>
          </w:p>
        </w:tc>
      </w:tr>
      <w:tr w:rsidR="00AB6014" w:rsidRPr="001B07C8" w14:paraId="0055143C" w14:textId="77777777" w:rsidTr="00AB6014">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14:paraId="424E2FBA"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32</w:t>
            </w:r>
          </w:p>
        </w:tc>
        <w:tc>
          <w:tcPr>
            <w:tcW w:w="7080" w:type="dxa"/>
            <w:tcBorders>
              <w:top w:val="nil"/>
              <w:left w:val="nil"/>
              <w:bottom w:val="single" w:sz="4" w:space="0" w:color="auto"/>
              <w:right w:val="single" w:sz="4" w:space="0" w:color="auto"/>
            </w:tcBorders>
            <w:shd w:val="clear" w:color="auto" w:fill="auto"/>
            <w:hideMark/>
          </w:tcPr>
          <w:p w14:paraId="4C89BBA0"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Разработка грунта вручную в траншеях глубиной до 2 м без креплений с откосами, группа грунтов: 2</w:t>
            </w:r>
          </w:p>
        </w:tc>
        <w:tc>
          <w:tcPr>
            <w:tcW w:w="1100" w:type="dxa"/>
            <w:tcBorders>
              <w:top w:val="nil"/>
              <w:left w:val="nil"/>
              <w:bottom w:val="single" w:sz="4" w:space="0" w:color="auto"/>
              <w:right w:val="single" w:sz="4" w:space="0" w:color="auto"/>
            </w:tcBorders>
            <w:shd w:val="clear" w:color="auto" w:fill="auto"/>
            <w:hideMark/>
          </w:tcPr>
          <w:p w14:paraId="5AEFC6C9"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100 м3</w:t>
            </w:r>
          </w:p>
        </w:tc>
        <w:tc>
          <w:tcPr>
            <w:tcW w:w="1533" w:type="dxa"/>
            <w:tcBorders>
              <w:top w:val="nil"/>
              <w:left w:val="nil"/>
              <w:bottom w:val="single" w:sz="4" w:space="0" w:color="auto"/>
              <w:right w:val="single" w:sz="4" w:space="0" w:color="auto"/>
            </w:tcBorders>
            <w:shd w:val="clear" w:color="auto" w:fill="auto"/>
            <w:hideMark/>
          </w:tcPr>
          <w:p w14:paraId="3BA9E8CF"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0,0912</w:t>
            </w:r>
          </w:p>
        </w:tc>
      </w:tr>
      <w:tr w:rsidR="00AB6014" w:rsidRPr="001B07C8" w14:paraId="003442C2" w14:textId="77777777" w:rsidTr="00AB6014">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5AF5FCC4"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33</w:t>
            </w:r>
          </w:p>
        </w:tc>
        <w:tc>
          <w:tcPr>
            <w:tcW w:w="7080" w:type="dxa"/>
            <w:tcBorders>
              <w:top w:val="nil"/>
              <w:left w:val="nil"/>
              <w:bottom w:val="single" w:sz="4" w:space="0" w:color="auto"/>
              <w:right w:val="single" w:sz="4" w:space="0" w:color="auto"/>
            </w:tcBorders>
            <w:shd w:val="clear" w:color="auto" w:fill="auto"/>
            <w:hideMark/>
          </w:tcPr>
          <w:p w14:paraId="29EEC32C"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Разборка: бетонных фундаментов</w:t>
            </w:r>
          </w:p>
        </w:tc>
        <w:tc>
          <w:tcPr>
            <w:tcW w:w="1100" w:type="dxa"/>
            <w:tcBorders>
              <w:top w:val="nil"/>
              <w:left w:val="nil"/>
              <w:bottom w:val="single" w:sz="4" w:space="0" w:color="auto"/>
              <w:right w:val="single" w:sz="4" w:space="0" w:color="auto"/>
            </w:tcBorders>
            <w:shd w:val="clear" w:color="auto" w:fill="auto"/>
            <w:hideMark/>
          </w:tcPr>
          <w:p w14:paraId="47C23A4A"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м3</w:t>
            </w:r>
          </w:p>
        </w:tc>
        <w:tc>
          <w:tcPr>
            <w:tcW w:w="1533" w:type="dxa"/>
            <w:tcBorders>
              <w:top w:val="nil"/>
              <w:left w:val="nil"/>
              <w:bottom w:val="single" w:sz="4" w:space="0" w:color="auto"/>
              <w:right w:val="single" w:sz="4" w:space="0" w:color="auto"/>
            </w:tcBorders>
            <w:shd w:val="clear" w:color="auto" w:fill="auto"/>
            <w:hideMark/>
          </w:tcPr>
          <w:p w14:paraId="0142F16B"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2,34</w:t>
            </w:r>
          </w:p>
        </w:tc>
      </w:tr>
      <w:tr w:rsidR="00AB6014" w:rsidRPr="001B07C8" w14:paraId="1560401E" w14:textId="77777777" w:rsidTr="00AB6014">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14:paraId="6FF1B862"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34</w:t>
            </w:r>
          </w:p>
        </w:tc>
        <w:tc>
          <w:tcPr>
            <w:tcW w:w="7080" w:type="dxa"/>
            <w:tcBorders>
              <w:top w:val="nil"/>
              <w:left w:val="nil"/>
              <w:bottom w:val="single" w:sz="4" w:space="0" w:color="auto"/>
              <w:right w:val="single" w:sz="4" w:space="0" w:color="auto"/>
            </w:tcBorders>
            <w:shd w:val="clear" w:color="auto" w:fill="auto"/>
            <w:hideMark/>
          </w:tcPr>
          <w:p w14:paraId="273B7DE0"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Укладка трубопроводов из стальных труб при электросварном соединении, диаметр труб: 150 мм</w:t>
            </w:r>
          </w:p>
        </w:tc>
        <w:tc>
          <w:tcPr>
            <w:tcW w:w="1100" w:type="dxa"/>
            <w:tcBorders>
              <w:top w:val="nil"/>
              <w:left w:val="nil"/>
              <w:bottom w:val="single" w:sz="4" w:space="0" w:color="auto"/>
              <w:right w:val="single" w:sz="4" w:space="0" w:color="auto"/>
            </w:tcBorders>
            <w:shd w:val="clear" w:color="auto" w:fill="auto"/>
            <w:hideMark/>
          </w:tcPr>
          <w:p w14:paraId="3058C887"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100 м</w:t>
            </w:r>
          </w:p>
        </w:tc>
        <w:tc>
          <w:tcPr>
            <w:tcW w:w="1533" w:type="dxa"/>
            <w:tcBorders>
              <w:top w:val="nil"/>
              <w:left w:val="nil"/>
              <w:bottom w:val="single" w:sz="4" w:space="0" w:color="auto"/>
              <w:right w:val="single" w:sz="4" w:space="0" w:color="auto"/>
            </w:tcBorders>
            <w:shd w:val="clear" w:color="auto" w:fill="auto"/>
            <w:hideMark/>
          </w:tcPr>
          <w:p w14:paraId="5911A7D3"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0,53</w:t>
            </w:r>
          </w:p>
        </w:tc>
      </w:tr>
      <w:tr w:rsidR="00AB6014" w:rsidRPr="001B07C8" w14:paraId="67A92EFC" w14:textId="77777777" w:rsidTr="00AB6014">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2888790B"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35</w:t>
            </w:r>
          </w:p>
        </w:tc>
        <w:tc>
          <w:tcPr>
            <w:tcW w:w="7080" w:type="dxa"/>
            <w:tcBorders>
              <w:top w:val="nil"/>
              <w:left w:val="nil"/>
              <w:bottom w:val="single" w:sz="4" w:space="0" w:color="auto"/>
              <w:right w:val="single" w:sz="4" w:space="0" w:color="auto"/>
            </w:tcBorders>
            <w:shd w:val="clear" w:color="auto" w:fill="auto"/>
            <w:hideMark/>
          </w:tcPr>
          <w:p w14:paraId="1698730A"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Монтаж столбов ограждения</w:t>
            </w:r>
          </w:p>
        </w:tc>
        <w:tc>
          <w:tcPr>
            <w:tcW w:w="1100" w:type="dxa"/>
            <w:tcBorders>
              <w:top w:val="nil"/>
              <w:left w:val="nil"/>
              <w:bottom w:val="single" w:sz="4" w:space="0" w:color="auto"/>
              <w:right w:val="single" w:sz="4" w:space="0" w:color="auto"/>
            </w:tcBorders>
            <w:shd w:val="clear" w:color="auto" w:fill="auto"/>
            <w:hideMark/>
          </w:tcPr>
          <w:p w14:paraId="71820A84"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т</w:t>
            </w:r>
          </w:p>
        </w:tc>
        <w:tc>
          <w:tcPr>
            <w:tcW w:w="1533" w:type="dxa"/>
            <w:tcBorders>
              <w:top w:val="nil"/>
              <w:left w:val="nil"/>
              <w:bottom w:val="single" w:sz="4" w:space="0" w:color="auto"/>
              <w:right w:val="single" w:sz="4" w:space="0" w:color="auto"/>
            </w:tcBorders>
            <w:shd w:val="clear" w:color="auto" w:fill="auto"/>
            <w:hideMark/>
          </w:tcPr>
          <w:p w14:paraId="24DA5986"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0,8986</w:t>
            </w:r>
          </w:p>
        </w:tc>
      </w:tr>
      <w:tr w:rsidR="00AB6014" w:rsidRPr="001B07C8" w14:paraId="4E9786D8" w14:textId="77777777" w:rsidTr="00AB6014">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607C7A6C"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36</w:t>
            </w:r>
          </w:p>
        </w:tc>
        <w:tc>
          <w:tcPr>
            <w:tcW w:w="7080" w:type="dxa"/>
            <w:tcBorders>
              <w:top w:val="nil"/>
              <w:left w:val="nil"/>
              <w:bottom w:val="single" w:sz="4" w:space="0" w:color="auto"/>
              <w:right w:val="single" w:sz="4" w:space="0" w:color="auto"/>
            </w:tcBorders>
            <w:shd w:val="clear" w:color="auto" w:fill="auto"/>
            <w:hideMark/>
          </w:tcPr>
          <w:p w14:paraId="22716B43"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Монтаж: ограждений</w:t>
            </w:r>
          </w:p>
        </w:tc>
        <w:tc>
          <w:tcPr>
            <w:tcW w:w="1100" w:type="dxa"/>
            <w:tcBorders>
              <w:top w:val="nil"/>
              <w:left w:val="nil"/>
              <w:bottom w:val="single" w:sz="4" w:space="0" w:color="auto"/>
              <w:right w:val="single" w:sz="4" w:space="0" w:color="auto"/>
            </w:tcBorders>
            <w:shd w:val="clear" w:color="auto" w:fill="auto"/>
            <w:hideMark/>
          </w:tcPr>
          <w:p w14:paraId="742C9DA3"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т</w:t>
            </w:r>
          </w:p>
        </w:tc>
        <w:tc>
          <w:tcPr>
            <w:tcW w:w="1533" w:type="dxa"/>
            <w:tcBorders>
              <w:top w:val="nil"/>
              <w:left w:val="nil"/>
              <w:bottom w:val="single" w:sz="4" w:space="0" w:color="auto"/>
              <w:right w:val="single" w:sz="4" w:space="0" w:color="auto"/>
            </w:tcBorders>
            <w:shd w:val="clear" w:color="auto" w:fill="auto"/>
            <w:hideMark/>
          </w:tcPr>
          <w:p w14:paraId="6EA86E2C"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2,2967</w:t>
            </w:r>
          </w:p>
        </w:tc>
      </w:tr>
      <w:tr w:rsidR="00AB6014" w:rsidRPr="001B07C8" w14:paraId="103111FC" w14:textId="77777777" w:rsidTr="00AB6014">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261CE5DC"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37</w:t>
            </w:r>
          </w:p>
        </w:tc>
        <w:tc>
          <w:tcPr>
            <w:tcW w:w="7080" w:type="dxa"/>
            <w:tcBorders>
              <w:top w:val="nil"/>
              <w:left w:val="nil"/>
              <w:bottom w:val="single" w:sz="4" w:space="0" w:color="auto"/>
              <w:right w:val="single" w:sz="4" w:space="0" w:color="auto"/>
            </w:tcBorders>
            <w:shd w:val="clear" w:color="auto" w:fill="auto"/>
            <w:hideMark/>
          </w:tcPr>
          <w:p w14:paraId="3DAAF726"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Засыпка вручную траншей, пазух котлованов и ям, группа грунтов: 2</w:t>
            </w:r>
          </w:p>
        </w:tc>
        <w:tc>
          <w:tcPr>
            <w:tcW w:w="1100" w:type="dxa"/>
            <w:tcBorders>
              <w:top w:val="nil"/>
              <w:left w:val="nil"/>
              <w:bottom w:val="single" w:sz="4" w:space="0" w:color="auto"/>
              <w:right w:val="single" w:sz="4" w:space="0" w:color="auto"/>
            </w:tcBorders>
            <w:shd w:val="clear" w:color="auto" w:fill="auto"/>
            <w:hideMark/>
          </w:tcPr>
          <w:p w14:paraId="62D8388E"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100 м3</w:t>
            </w:r>
          </w:p>
        </w:tc>
        <w:tc>
          <w:tcPr>
            <w:tcW w:w="1533" w:type="dxa"/>
            <w:tcBorders>
              <w:top w:val="nil"/>
              <w:left w:val="nil"/>
              <w:bottom w:val="single" w:sz="4" w:space="0" w:color="auto"/>
              <w:right w:val="single" w:sz="4" w:space="0" w:color="auto"/>
            </w:tcBorders>
            <w:shd w:val="clear" w:color="auto" w:fill="auto"/>
            <w:hideMark/>
          </w:tcPr>
          <w:p w14:paraId="1BFE91EE"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0,0912</w:t>
            </w:r>
          </w:p>
        </w:tc>
      </w:tr>
      <w:tr w:rsidR="00AB6014" w:rsidRPr="001B07C8" w14:paraId="5377E679" w14:textId="77777777" w:rsidTr="00AB6014">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458B9EB4"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38</w:t>
            </w:r>
          </w:p>
        </w:tc>
        <w:tc>
          <w:tcPr>
            <w:tcW w:w="7080" w:type="dxa"/>
            <w:tcBorders>
              <w:top w:val="nil"/>
              <w:left w:val="nil"/>
              <w:bottom w:val="single" w:sz="4" w:space="0" w:color="auto"/>
              <w:right w:val="single" w:sz="4" w:space="0" w:color="auto"/>
            </w:tcBorders>
            <w:shd w:val="clear" w:color="auto" w:fill="auto"/>
            <w:hideMark/>
          </w:tcPr>
          <w:p w14:paraId="18543509"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Устройство барьеров безопасности: спиральных</w:t>
            </w:r>
          </w:p>
        </w:tc>
        <w:tc>
          <w:tcPr>
            <w:tcW w:w="1100" w:type="dxa"/>
            <w:tcBorders>
              <w:top w:val="nil"/>
              <w:left w:val="nil"/>
              <w:bottom w:val="single" w:sz="4" w:space="0" w:color="auto"/>
              <w:right w:val="single" w:sz="4" w:space="0" w:color="auto"/>
            </w:tcBorders>
            <w:shd w:val="clear" w:color="auto" w:fill="auto"/>
            <w:hideMark/>
          </w:tcPr>
          <w:p w14:paraId="71836558"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100 м</w:t>
            </w:r>
          </w:p>
        </w:tc>
        <w:tc>
          <w:tcPr>
            <w:tcW w:w="1533" w:type="dxa"/>
            <w:tcBorders>
              <w:top w:val="nil"/>
              <w:left w:val="nil"/>
              <w:bottom w:val="single" w:sz="4" w:space="0" w:color="auto"/>
              <w:right w:val="single" w:sz="4" w:space="0" w:color="auto"/>
            </w:tcBorders>
            <w:shd w:val="clear" w:color="auto" w:fill="auto"/>
            <w:hideMark/>
          </w:tcPr>
          <w:p w14:paraId="58D3E152"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0,53</w:t>
            </w:r>
          </w:p>
        </w:tc>
      </w:tr>
      <w:tr w:rsidR="00AB6014" w:rsidRPr="001B07C8" w14:paraId="49E388C2" w14:textId="77777777" w:rsidTr="00AB6014">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39D18813"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39</w:t>
            </w:r>
          </w:p>
        </w:tc>
        <w:tc>
          <w:tcPr>
            <w:tcW w:w="7080" w:type="dxa"/>
            <w:tcBorders>
              <w:top w:val="nil"/>
              <w:left w:val="nil"/>
              <w:bottom w:val="single" w:sz="4" w:space="0" w:color="auto"/>
              <w:right w:val="single" w:sz="4" w:space="0" w:color="auto"/>
            </w:tcBorders>
            <w:shd w:val="clear" w:color="auto" w:fill="auto"/>
            <w:hideMark/>
          </w:tcPr>
          <w:p w14:paraId="365E0BC2"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Ремонт металлических ограждений: средний</w:t>
            </w:r>
          </w:p>
        </w:tc>
        <w:tc>
          <w:tcPr>
            <w:tcW w:w="1100" w:type="dxa"/>
            <w:tcBorders>
              <w:top w:val="nil"/>
              <w:left w:val="nil"/>
              <w:bottom w:val="single" w:sz="4" w:space="0" w:color="auto"/>
              <w:right w:val="single" w:sz="4" w:space="0" w:color="auto"/>
            </w:tcBorders>
            <w:shd w:val="clear" w:color="auto" w:fill="auto"/>
            <w:hideMark/>
          </w:tcPr>
          <w:p w14:paraId="50F5D68F"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м2</w:t>
            </w:r>
          </w:p>
        </w:tc>
        <w:tc>
          <w:tcPr>
            <w:tcW w:w="1533" w:type="dxa"/>
            <w:tcBorders>
              <w:top w:val="nil"/>
              <w:left w:val="nil"/>
              <w:bottom w:val="single" w:sz="4" w:space="0" w:color="auto"/>
              <w:right w:val="single" w:sz="4" w:space="0" w:color="auto"/>
            </w:tcBorders>
            <w:shd w:val="clear" w:color="auto" w:fill="auto"/>
            <w:hideMark/>
          </w:tcPr>
          <w:p w14:paraId="023517ED"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21,12</w:t>
            </w:r>
          </w:p>
        </w:tc>
      </w:tr>
      <w:tr w:rsidR="00AB6014" w:rsidRPr="001B07C8" w14:paraId="3FC88C9A" w14:textId="77777777" w:rsidTr="00AB6014">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39025405"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40</w:t>
            </w:r>
          </w:p>
        </w:tc>
        <w:tc>
          <w:tcPr>
            <w:tcW w:w="7080" w:type="dxa"/>
            <w:tcBorders>
              <w:top w:val="nil"/>
              <w:left w:val="nil"/>
              <w:bottom w:val="single" w:sz="4" w:space="0" w:color="auto"/>
              <w:right w:val="single" w:sz="4" w:space="0" w:color="auto"/>
            </w:tcBorders>
            <w:shd w:val="clear" w:color="auto" w:fill="auto"/>
            <w:hideMark/>
          </w:tcPr>
          <w:p w14:paraId="295E109F"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Смена отдельных частей металлического ограждения: стойки</w:t>
            </w:r>
          </w:p>
        </w:tc>
        <w:tc>
          <w:tcPr>
            <w:tcW w:w="1100" w:type="dxa"/>
            <w:tcBorders>
              <w:top w:val="nil"/>
              <w:left w:val="nil"/>
              <w:bottom w:val="single" w:sz="4" w:space="0" w:color="auto"/>
              <w:right w:val="single" w:sz="4" w:space="0" w:color="auto"/>
            </w:tcBorders>
            <w:shd w:val="clear" w:color="auto" w:fill="auto"/>
            <w:hideMark/>
          </w:tcPr>
          <w:p w14:paraId="18B05E35"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стойка</w:t>
            </w:r>
          </w:p>
        </w:tc>
        <w:tc>
          <w:tcPr>
            <w:tcW w:w="1533" w:type="dxa"/>
            <w:tcBorders>
              <w:top w:val="nil"/>
              <w:left w:val="nil"/>
              <w:bottom w:val="single" w:sz="4" w:space="0" w:color="auto"/>
              <w:right w:val="single" w:sz="4" w:space="0" w:color="auto"/>
            </w:tcBorders>
            <w:shd w:val="clear" w:color="auto" w:fill="auto"/>
            <w:hideMark/>
          </w:tcPr>
          <w:p w14:paraId="411AE4CE"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7</w:t>
            </w:r>
          </w:p>
        </w:tc>
      </w:tr>
      <w:tr w:rsidR="00AB6014" w:rsidRPr="001B07C8" w14:paraId="4E49D2C7" w14:textId="77777777" w:rsidTr="00AB6014">
        <w:trPr>
          <w:trHeight w:val="255"/>
        </w:trPr>
        <w:tc>
          <w:tcPr>
            <w:tcW w:w="10353" w:type="dxa"/>
            <w:gridSpan w:val="4"/>
            <w:tcBorders>
              <w:top w:val="single" w:sz="4" w:space="0" w:color="auto"/>
              <w:left w:val="single" w:sz="4" w:space="0" w:color="auto"/>
              <w:bottom w:val="single" w:sz="4" w:space="0" w:color="auto"/>
              <w:right w:val="single" w:sz="4" w:space="0" w:color="auto"/>
            </w:tcBorders>
            <w:shd w:val="clear" w:color="auto" w:fill="auto"/>
            <w:hideMark/>
          </w:tcPr>
          <w:p w14:paraId="0BC6BAA7" w14:textId="77777777" w:rsidR="00AB6014" w:rsidRPr="001B07C8" w:rsidRDefault="00AB6014" w:rsidP="00AB6014">
            <w:pPr>
              <w:spacing w:after="0" w:line="240" w:lineRule="auto"/>
              <w:rPr>
                <w:rFonts w:ascii="Times New Roman" w:hAnsi="Times New Roman"/>
                <w:bCs/>
                <w:sz w:val="28"/>
                <w:szCs w:val="28"/>
              </w:rPr>
            </w:pPr>
            <w:r w:rsidRPr="001B07C8">
              <w:rPr>
                <w:rFonts w:ascii="Times New Roman" w:hAnsi="Times New Roman"/>
                <w:bCs/>
                <w:sz w:val="28"/>
                <w:szCs w:val="28"/>
              </w:rPr>
              <w:t>Раздел 4. Покраска ограждения и технологического оборудования газопровода</w:t>
            </w:r>
          </w:p>
          <w:p w14:paraId="61F34FD0" w14:textId="77777777" w:rsidR="00AB6014" w:rsidRPr="001B07C8" w:rsidRDefault="00AB6014" w:rsidP="00AB6014">
            <w:pPr>
              <w:spacing w:after="0" w:line="240" w:lineRule="auto"/>
              <w:jc w:val="center"/>
              <w:rPr>
                <w:rFonts w:ascii="Times New Roman" w:hAnsi="Times New Roman"/>
                <w:bCs/>
                <w:sz w:val="28"/>
                <w:szCs w:val="28"/>
              </w:rPr>
            </w:pPr>
          </w:p>
        </w:tc>
      </w:tr>
      <w:tr w:rsidR="00AB6014" w:rsidRPr="001B07C8" w14:paraId="065FFB84" w14:textId="77777777" w:rsidTr="00AB6014">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0127EB92"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41</w:t>
            </w:r>
          </w:p>
        </w:tc>
        <w:tc>
          <w:tcPr>
            <w:tcW w:w="7080" w:type="dxa"/>
            <w:tcBorders>
              <w:top w:val="nil"/>
              <w:left w:val="nil"/>
              <w:bottom w:val="single" w:sz="4" w:space="0" w:color="auto"/>
              <w:right w:val="single" w:sz="4" w:space="0" w:color="auto"/>
            </w:tcBorders>
            <w:shd w:val="clear" w:color="auto" w:fill="auto"/>
            <w:hideMark/>
          </w:tcPr>
          <w:p w14:paraId="7384FA41"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Очистка кварцевым песком: решетчатых поверхностей</w:t>
            </w:r>
          </w:p>
        </w:tc>
        <w:tc>
          <w:tcPr>
            <w:tcW w:w="1100" w:type="dxa"/>
            <w:tcBorders>
              <w:top w:val="nil"/>
              <w:left w:val="nil"/>
              <w:bottom w:val="single" w:sz="4" w:space="0" w:color="auto"/>
              <w:right w:val="single" w:sz="4" w:space="0" w:color="auto"/>
            </w:tcBorders>
            <w:shd w:val="clear" w:color="auto" w:fill="auto"/>
            <w:hideMark/>
          </w:tcPr>
          <w:p w14:paraId="4F8194FC"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м2</w:t>
            </w:r>
          </w:p>
        </w:tc>
        <w:tc>
          <w:tcPr>
            <w:tcW w:w="1533" w:type="dxa"/>
            <w:tcBorders>
              <w:top w:val="nil"/>
              <w:left w:val="nil"/>
              <w:bottom w:val="single" w:sz="4" w:space="0" w:color="auto"/>
              <w:right w:val="single" w:sz="4" w:space="0" w:color="auto"/>
            </w:tcBorders>
            <w:shd w:val="clear" w:color="auto" w:fill="auto"/>
            <w:hideMark/>
          </w:tcPr>
          <w:p w14:paraId="393D7937"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116,6</w:t>
            </w:r>
          </w:p>
        </w:tc>
      </w:tr>
      <w:tr w:rsidR="00AB6014" w:rsidRPr="001B07C8" w14:paraId="0227AC09" w14:textId="77777777" w:rsidTr="00AB6014">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2B40A3D6"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42</w:t>
            </w:r>
          </w:p>
        </w:tc>
        <w:tc>
          <w:tcPr>
            <w:tcW w:w="7080" w:type="dxa"/>
            <w:tcBorders>
              <w:top w:val="nil"/>
              <w:left w:val="nil"/>
              <w:bottom w:val="single" w:sz="4" w:space="0" w:color="auto"/>
              <w:right w:val="single" w:sz="4" w:space="0" w:color="auto"/>
            </w:tcBorders>
            <w:shd w:val="clear" w:color="auto" w:fill="auto"/>
            <w:hideMark/>
          </w:tcPr>
          <w:p w14:paraId="69DA1B03"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Очистка поверхности щетками</w:t>
            </w:r>
          </w:p>
        </w:tc>
        <w:tc>
          <w:tcPr>
            <w:tcW w:w="1100" w:type="dxa"/>
            <w:tcBorders>
              <w:top w:val="nil"/>
              <w:left w:val="nil"/>
              <w:bottom w:val="single" w:sz="4" w:space="0" w:color="auto"/>
              <w:right w:val="single" w:sz="4" w:space="0" w:color="auto"/>
            </w:tcBorders>
            <w:shd w:val="clear" w:color="auto" w:fill="auto"/>
            <w:hideMark/>
          </w:tcPr>
          <w:p w14:paraId="6F4B2CDC"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м2</w:t>
            </w:r>
          </w:p>
        </w:tc>
        <w:tc>
          <w:tcPr>
            <w:tcW w:w="1533" w:type="dxa"/>
            <w:tcBorders>
              <w:top w:val="nil"/>
              <w:left w:val="nil"/>
              <w:bottom w:val="single" w:sz="4" w:space="0" w:color="auto"/>
              <w:right w:val="single" w:sz="4" w:space="0" w:color="auto"/>
            </w:tcBorders>
            <w:shd w:val="clear" w:color="auto" w:fill="auto"/>
            <w:hideMark/>
          </w:tcPr>
          <w:p w14:paraId="3204EDE8"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116,6</w:t>
            </w:r>
          </w:p>
        </w:tc>
      </w:tr>
      <w:tr w:rsidR="00AB6014" w:rsidRPr="001B07C8" w14:paraId="3FFF8EFC" w14:textId="77777777" w:rsidTr="00AB6014">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46FF8513"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43</w:t>
            </w:r>
          </w:p>
        </w:tc>
        <w:tc>
          <w:tcPr>
            <w:tcW w:w="7080" w:type="dxa"/>
            <w:tcBorders>
              <w:top w:val="nil"/>
              <w:left w:val="nil"/>
              <w:bottom w:val="single" w:sz="4" w:space="0" w:color="auto"/>
              <w:right w:val="single" w:sz="4" w:space="0" w:color="auto"/>
            </w:tcBorders>
            <w:shd w:val="clear" w:color="auto" w:fill="auto"/>
            <w:hideMark/>
          </w:tcPr>
          <w:p w14:paraId="53A0FF66"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Обеспыливание поверхности</w:t>
            </w:r>
          </w:p>
        </w:tc>
        <w:tc>
          <w:tcPr>
            <w:tcW w:w="1100" w:type="dxa"/>
            <w:tcBorders>
              <w:top w:val="nil"/>
              <w:left w:val="nil"/>
              <w:bottom w:val="single" w:sz="4" w:space="0" w:color="auto"/>
              <w:right w:val="single" w:sz="4" w:space="0" w:color="auto"/>
            </w:tcBorders>
            <w:shd w:val="clear" w:color="auto" w:fill="auto"/>
            <w:hideMark/>
          </w:tcPr>
          <w:p w14:paraId="6272C033"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м2</w:t>
            </w:r>
          </w:p>
        </w:tc>
        <w:tc>
          <w:tcPr>
            <w:tcW w:w="1533" w:type="dxa"/>
            <w:tcBorders>
              <w:top w:val="nil"/>
              <w:left w:val="nil"/>
              <w:bottom w:val="single" w:sz="4" w:space="0" w:color="auto"/>
              <w:right w:val="single" w:sz="4" w:space="0" w:color="auto"/>
            </w:tcBorders>
            <w:shd w:val="clear" w:color="auto" w:fill="auto"/>
            <w:hideMark/>
          </w:tcPr>
          <w:p w14:paraId="67443DB1"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116,6</w:t>
            </w:r>
          </w:p>
        </w:tc>
      </w:tr>
      <w:tr w:rsidR="00AB6014" w:rsidRPr="001B07C8" w14:paraId="2F44BE1D" w14:textId="77777777" w:rsidTr="00AB6014">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14:paraId="4A1D31AA"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lastRenderedPageBreak/>
              <w:t>44</w:t>
            </w:r>
          </w:p>
        </w:tc>
        <w:tc>
          <w:tcPr>
            <w:tcW w:w="7080" w:type="dxa"/>
            <w:tcBorders>
              <w:top w:val="nil"/>
              <w:left w:val="nil"/>
              <w:bottom w:val="single" w:sz="4" w:space="0" w:color="auto"/>
              <w:right w:val="single" w:sz="4" w:space="0" w:color="auto"/>
            </w:tcBorders>
            <w:shd w:val="clear" w:color="auto" w:fill="auto"/>
            <w:hideMark/>
          </w:tcPr>
          <w:p w14:paraId="5D07119C"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Обезжиривание поверхностей аппаратов и трубопроводов диаметром до 500 мм: уайт-спиритом</w:t>
            </w:r>
          </w:p>
        </w:tc>
        <w:tc>
          <w:tcPr>
            <w:tcW w:w="1100" w:type="dxa"/>
            <w:tcBorders>
              <w:top w:val="nil"/>
              <w:left w:val="nil"/>
              <w:bottom w:val="single" w:sz="4" w:space="0" w:color="auto"/>
              <w:right w:val="single" w:sz="4" w:space="0" w:color="auto"/>
            </w:tcBorders>
            <w:shd w:val="clear" w:color="auto" w:fill="auto"/>
            <w:hideMark/>
          </w:tcPr>
          <w:p w14:paraId="733B791E"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100 м2</w:t>
            </w:r>
          </w:p>
        </w:tc>
        <w:tc>
          <w:tcPr>
            <w:tcW w:w="1533" w:type="dxa"/>
            <w:tcBorders>
              <w:top w:val="nil"/>
              <w:left w:val="nil"/>
              <w:bottom w:val="single" w:sz="4" w:space="0" w:color="auto"/>
              <w:right w:val="single" w:sz="4" w:space="0" w:color="auto"/>
            </w:tcBorders>
            <w:shd w:val="clear" w:color="auto" w:fill="auto"/>
            <w:hideMark/>
          </w:tcPr>
          <w:p w14:paraId="4BA25FDF"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1,166</w:t>
            </w:r>
          </w:p>
        </w:tc>
      </w:tr>
      <w:tr w:rsidR="00AB6014" w:rsidRPr="001B07C8" w14:paraId="7D5181E0" w14:textId="77777777" w:rsidTr="00AB6014">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7B3E18AD"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45</w:t>
            </w:r>
          </w:p>
        </w:tc>
        <w:tc>
          <w:tcPr>
            <w:tcW w:w="7080" w:type="dxa"/>
            <w:tcBorders>
              <w:top w:val="nil"/>
              <w:left w:val="nil"/>
              <w:bottom w:val="single" w:sz="4" w:space="0" w:color="auto"/>
              <w:right w:val="single" w:sz="4" w:space="0" w:color="auto"/>
            </w:tcBorders>
            <w:shd w:val="clear" w:color="auto" w:fill="auto"/>
            <w:hideMark/>
          </w:tcPr>
          <w:p w14:paraId="1845A341"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Огрунтовка металлических поверхностей за два раза: грунтовкой ГФ-021</w:t>
            </w:r>
          </w:p>
        </w:tc>
        <w:tc>
          <w:tcPr>
            <w:tcW w:w="1100" w:type="dxa"/>
            <w:tcBorders>
              <w:top w:val="nil"/>
              <w:left w:val="nil"/>
              <w:bottom w:val="single" w:sz="4" w:space="0" w:color="auto"/>
              <w:right w:val="single" w:sz="4" w:space="0" w:color="auto"/>
            </w:tcBorders>
            <w:shd w:val="clear" w:color="auto" w:fill="auto"/>
            <w:hideMark/>
          </w:tcPr>
          <w:p w14:paraId="4294B893"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100 м2</w:t>
            </w:r>
          </w:p>
        </w:tc>
        <w:tc>
          <w:tcPr>
            <w:tcW w:w="1533" w:type="dxa"/>
            <w:tcBorders>
              <w:top w:val="nil"/>
              <w:left w:val="nil"/>
              <w:bottom w:val="single" w:sz="4" w:space="0" w:color="auto"/>
              <w:right w:val="single" w:sz="4" w:space="0" w:color="auto"/>
            </w:tcBorders>
            <w:shd w:val="clear" w:color="auto" w:fill="auto"/>
            <w:hideMark/>
          </w:tcPr>
          <w:p w14:paraId="5E79AF93"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1,166</w:t>
            </w:r>
          </w:p>
        </w:tc>
      </w:tr>
      <w:tr w:rsidR="00AB6014" w:rsidRPr="001B07C8" w14:paraId="6BF9AB73" w14:textId="77777777" w:rsidTr="00AB6014">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3AF068A9"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46</w:t>
            </w:r>
          </w:p>
        </w:tc>
        <w:tc>
          <w:tcPr>
            <w:tcW w:w="7080" w:type="dxa"/>
            <w:tcBorders>
              <w:top w:val="nil"/>
              <w:left w:val="nil"/>
              <w:bottom w:val="single" w:sz="4" w:space="0" w:color="auto"/>
              <w:right w:val="single" w:sz="4" w:space="0" w:color="auto"/>
            </w:tcBorders>
            <w:shd w:val="clear" w:color="auto" w:fill="auto"/>
            <w:hideMark/>
          </w:tcPr>
          <w:p w14:paraId="33EBDFA8"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Окраска металлических огрунтованных поверхностей: эмалью ПФ-115</w:t>
            </w:r>
          </w:p>
        </w:tc>
        <w:tc>
          <w:tcPr>
            <w:tcW w:w="1100" w:type="dxa"/>
            <w:tcBorders>
              <w:top w:val="nil"/>
              <w:left w:val="nil"/>
              <w:bottom w:val="single" w:sz="4" w:space="0" w:color="auto"/>
              <w:right w:val="single" w:sz="4" w:space="0" w:color="auto"/>
            </w:tcBorders>
            <w:shd w:val="clear" w:color="auto" w:fill="auto"/>
            <w:hideMark/>
          </w:tcPr>
          <w:p w14:paraId="7AEFF5B6"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100 м2</w:t>
            </w:r>
          </w:p>
        </w:tc>
        <w:tc>
          <w:tcPr>
            <w:tcW w:w="1533" w:type="dxa"/>
            <w:tcBorders>
              <w:top w:val="nil"/>
              <w:left w:val="nil"/>
              <w:bottom w:val="single" w:sz="4" w:space="0" w:color="auto"/>
              <w:right w:val="single" w:sz="4" w:space="0" w:color="auto"/>
            </w:tcBorders>
            <w:shd w:val="clear" w:color="auto" w:fill="auto"/>
            <w:hideMark/>
          </w:tcPr>
          <w:p w14:paraId="62B24478"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1,166</w:t>
            </w:r>
          </w:p>
        </w:tc>
      </w:tr>
      <w:tr w:rsidR="00AB6014" w:rsidRPr="001B07C8" w14:paraId="1CE93264" w14:textId="77777777" w:rsidTr="00AB6014">
        <w:trPr>
          <w:trHeight w:val="255"/>
        </w:trPr>
        <w:tc>
          <w:tcPr>
            <w:tcW w:w="10353" w:type="dxa"/>
            <w:gridSpan w:val="4"/>
            <w:tcBorders>
              <w:top w:val="single" w:sz="4" w:space="0" w:color="auto"/>
              <w:left w:val="single" w:sz="4" w:space="0" w:color="auto"/>
              <w:bottom w:val="single" w:sz="4" w:space="0" w:color="auto"/>
              <w:right w:val="single" w:sz="4" w:space="0" w:color="auto"/>
            </w:tcBorders>
            <w:shd w:val="clear" w:color="auto" w:fill="auto"/>
            <w:hideMark/>
          </w:tcPr>
          <w:p w14:paraId="64333E48" w14:textId="77777777" w:rsidR="00AB6014" w:rsidRPr="001B07C8" w:rsidRDefault="00AB6014" w:rsidP="00AB6014">
            <w:pPr>
              <w:spacing w:after="0" w:line="240" w:lineRule="auto"/>
              <w:rPr>
                <w:rFonts w:ascii="Times New Roman" w:hAnsi="Times New Roman"/>
                <w:bCs/>
                <w:sz w:val="28"/>
                <w:szCs w:val="28"/>
              </w:rPr>
            </w:pPr>
            <w:r w:rsidRPr="001B07C8">
              <w:rPr>
                <w:rFonts w:ascii="Times New Roman" w:hAnsi="Times New Roman"/>
                <w:bCs/>
                <w:sz w:val="28"/>
                <w:szCs w:val="28"/>
              </w:rPr>
              <w:t>Раздел 5. Очистка участка от мусора</w:t>
            </w:r>
          </w:p>
        </w:tc>
      </w:tr>
      <w:tr w:rsidR="00AB6014" w:rsidRPr="001B07C8" w14:paraId="531E5F99" w14:textId="77777777" w:rsidTr="00AB6014">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393EDED3"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47</w:t>
            </w:r>
          </w:p>
        </w:tc>
        <w:tc>
          <w:tcPr>
            <w:tcW w:w="7080" w:type="dxa"/>
            <w:tcBorders>
              <w:top w:val="nil"/>
              <w:left w:val="nil"/>
              <w:bottom w:val="single" w:sz="4" w:space="0" w:color="auto"/>
              <w:right w:val="single" w:sz="4" w:space="0" w:color="auto"/>
            </w:tcBorders>
            <w:shd w:val="clear" w:color="auto" w:fill="auto"/>
            <w:hideMark/>
          </w:tcPr>
          <w:p w14:paraId="3BF71CD8"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Очистка участка от мусора</w:t>
            </w:r>
          </w:p>
        </w:tc>
        <w:tc>
          <w:tcPr>
            <w:tcW w:w="1100" w:type="dxa"/>
            <w:tcBorders>
              <w:top w:val="nil"/>
              <w:left w:val="nil"/>
              <w:bottom w:val="single" w:sz="4" w:space="0" w:color="auto"/>
              <w:right w:val="single" w:sz="4" w:space="0" w:color="auto"/>
            </w:tcBorders>
            <w:shd w:val="clear" w:color="auto" w:fill="auto"/>
            <w:hideMark/>
          </w:tcPr>
          <w:p w14:paraId="121A5C4B"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100 м2</w:t>
            </w:r>
          </w:p>
        </w:tc>
        <w:tc>
          <w:tcPr>
            <w:tcW w:w="1533" w:type="dxa"/>
            <w:tcBorders>
              <w:top w:val="nil"/>
              <w:left w:val="nil"/>
              <w:bottom w:val="single" w:sz="4" w:space="0" w:color="auto"/>
              <w:right w:val="single" w:sz="4" w:space="0" w:color="auto"/>
            </w:tcBorders>
            <w:shd w:val="clear" w:color="auto" w:fill="auto"/>
            <w:hideMark/>
          </w:tcPr>
          <w:p w14:paraId="18536A36"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88,25</w:t>
            </w:r>
          </w:p>
        </w:tc>
      </w:tr>
      <w:tr w:rsidR="00AB6014" w:rsidRPr="001B07C8" w14:paraId="6A018243" w14:textId="77777777" w:rsidTr="00AB6014">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14:paraId="4F466372"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48</w:t>
            </w:r>
          </w:p>
        </w:tc>
        <w:tc>
          <w:tcPr>
            <w:tcW w:w="7080" w:type="dxa"/>
            <w:tcBorders>
              <w:top w:val="nil"/>
              <w:left w:val="nil"/>
              <w:bottom w:val="single" w:sz="4" w:space="0" w:color="auto"/>
              <w:right w:val="single" w:sz="4" w:space="0" w:color="auto"/>
            </w:tcBorders>
            <w:shd w:val="clear" w:color="auto" w:fill="auto"/>
            <w:hideMark/>
          </w:tcPr>
          <w:p w14:paraId="5A61F7B6"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Погрузка мусора строительного с погрузкой вручную</w:t>
            </w:r>
          </w:p>
        </w:tc>
        <w:tc>
          <w:tcPr>
            <w:tcW w:w="1100" w:type="dxa"/>
            <w:tcBorders>
              <w:top w:val="nil"/>
              <w:left w:val="nil"/>
              <w:bottom w:val="single" w:sz="4" w:space="0" w:color="auto"/>
              <w:right w:val="single" w:sz="4" w:space="0" w:color="auto"/>
            </w:tcBorders>
            <w:shd w:val="clear" w:color="auto" w:fill="auto"/>
            <w:hideMark/>
          </w:tcPr>
          <w:p w14:paraId="7B68DF26"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 т груза</w:t>
            </w:r>
          </w:p>
        </w:tc>
        <w:tc>
          <w:tcPr>
            <w:tcW w:w="1533" w:type="dxa"/>
            <w:tcBorders>
              <w:top w:val="nil"/>
              <w:left w:val="nil"/>
              <w:bottom w:val="single" w:sz="4" w:space="0" w:color="auto"/>
              <w:right w:val="single" w:sz="4" w:space="0" w:color="auto"/>
            </w:tcBorders>
            <w:shd w:val="clear" w:color="auto" w:fill="auto"/>
            <w:hideMark/>
          </w:tcPr>
          <w:p w14:paraId="0145B370"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5,38</w:t>
            </w:r>
          </w:p>
        </w:tc>
      </w:tr>
      <w:tr w:rsidR="00AB6014" w:rsidRPr="001B07C8" w14:paraId="0172070A" w14:textId="77777777" w:rsidTr="00AB6014">
        <w:trPr>
          <w:trHeight w:val="510"/>
        </w:trPr>
        <w:tc>
          <w:tcPr>
            <w:tcW w:w="640" w:type="dxa"/>
            <w:tcBorders>
              <w:top w:val="nil"/>
              <w:left w:val="single" w:sz="4" w:space="0" w:color="auto"/>
              <w:bottom w:val="single" w:sz="4" w:space="0" w:color="auto"/>
              <w:right w:val="single" w:sz="4" w:space="0" w:color="auto"/>
            </w:tcBorders>
            <w:shd w:val="clear" w:color="auto" w:fill="auto"/>
            <w:noWrap/>
            <w:hideMark/>
          </w:tcPr>
          <w:p w14:paraId="56EF357B"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49</w:t>
            </w:r>
          </w:p>
        </w:tc>
        <w:tc>
          <w:tcPr>
            <w:tcW w:w="7080" w:type="dxa"/>
            <w:tcBorders>
              <w:top w:val="nil"/>
              <w:left w:val="nil"/>
              <w:bottom w:val="single" w:sz="4" w:space="0" w:color="auto"/>
              <w:right w:val="single" w:sz="4" w:space="0" w:color="auto"/>
            </w:tcBorders>
            <w:shd w:val="clear" w:color="auto" w:fill="auto"/>
            <w:hideMark/>
          </w:tcPr>
          <w:p w14:paraId="31E39FA1" w14:textId="77777777" w:rsidR="00AB6014" w:rsidRPr="001B07C8" w:rsidRDefault="00AB6014" w:rsidP="00AB6014">
            <w:pPr>
              <w:spacing w:after="0" w:line="240" w:lineRule="auto"/>
              <w:rPr>
                <w:rFonts w:ascii="Times New Roman" w:hAnsi="Times New Roman"/>
                <w:sz w:val="28"/>
                <w:szCs w:val="28"/>
              </w:rPr>
            </w:pPr>
            <w:r w:rsidRPr="001B07C8">
              <w:rPr>
                <w:rFonts w:ascii="Times New Roman" w:hAnsi="Times New Roman"/>
                <w:sz w:val="28"/>
                <w:szCs w:val="28"/>
              </w:rPr>
              <w:t>Перевозка грузов автомобилями-самосвалами грузоподъемностью 10 т работающих вне карьера на расстояние: I класс груза до 10 км</w:t>
            </w:r>
          </w:p>
        </w:tc>
        <w:tc>
          <w:tcPr>
            <w:tcW w:w="1100" w:type="dxa"/>
            <w:tcBorders>
              <w:top w:val="nil"/>
              <w:left w:val="nil"/>
              <w:bottom w:val="single" w:sz="4" w:space="0" w:color="auto"/>
              <w:right w:val="single" w:sz="4" w:space="0" w:color="auto"/>
            </w:tcBorders>
            <w:shd w:val="clear" w:color="auto" w:fill="auto"/>
            <w:hideMark/>
          </w:tcPr>
          <w:p w14:paraId="046FA534" w14:textId="77777777" w:rsidR="00AB6014" w:rsidRPr="001B07C8" w:rsidRDefault="00AB6014" w:rsidP="00AB6014">
            <w:pPr>
              <w:spacing w:after="0" w:line="240" w:lineRule="auto"/>
              <w:jc w:val="center"/>
              <w:rPr>
                <w:rFonts w:ascii="Times New Roman" w:hAnsi="Times New Roman"/>
                <w:sz w:val="28"/>
                <w:szCs w:val="28"/>
              </w:rPr>
            </w:pPr>
            <w:r w:rsidRPr="001B07C8">
              <w:rPr>
                <w:rFonts w:ascii="Times New Roman" w:hAnsi="Times New Roman"/>
                <w:sz w:val="28"/>
                <w:szCs w:val="28"/>
              </w:rPr>
              <w:t>1 т груза</w:t>
            </w:r>
          </w:p>
        </w:tc>
        <w:tc>
          <w:tcPr>
            <w:tcW w:w="1533" w:type="dxa"/>
            <w:tcBorders>
              <w:top w:val="nil"/>
              <w:left w:val="nil"/>
              <w:bottom w:val="single" w:sz="4" w:space="0" w:color="auto"/>
              <w:right w:val="single" w:sz="4" w:space="0" w:color="auto"/>
            </w:tcBorders>
            <w:shd w:val="clear" w:color="auto" w:fill="auto"/>
            <w:hideMark/>
          </w:tcPr>
          <w:p w14:paraId="4A217AD5" w14:textId="77777777" w:rsidR="00AB6014" w:rsidRPr="001B07C8" w:rsidRDefault="00AB6014" w:rsidP="00AB6014">
            <w:pPr>
              <w:spacing w:after="0" w:line="240" w:lineRule="auto"/>
              <w:jc w:val="right"/>
              <w:rPr>
                <w:rFonts w:ascii="Times New Roman" w:hAnsi="Times New Roman"/>
                <w:sz w:val="28"/>
                <w:szCs w:val="28"/>
              </w:rPr>
            </w:pPr>
            <w:r w:rsidRPr="001B07C8">
              <w:rPr>
                <w:rFonts w:ascii="Times New Roman" w:hAnsi="Times New Roman"/>
                <w:sz w:val="28"/>
                <w:szCs w:val="28"/>
              </w:rPr>
              <w:t>5,38</w:t>
            </w:r>
          </w:p>
        </w:tc>
      </w:tr>
    </w:tbl>
    <w:p w14:paraId="0E84ACF4" w14:textId="77777777" w:rsidR="00AB6014" w:rsidRPr="001B07C8" w:rsidRDefault="00AB6014" w:rsidP="00E16289">
      <w:pPr>
        <w:pStyle w:val="a3"/>
        <w:spacing w:after="0" w:line="240" w:lineRule="auto"/>
        <w:ind w:left="709"/>
        <w:jc w:val="center"/>
        <w:rPr>
          <w:rFonts w:ascii="Times New Roman" w:hAnsi="Times New Roman"/>
          <w:bCs/>
          <w:sz w:val="28"/>
          <w:szCs w:val="28"/>
        </w:rPr>
      </w:pPr>
    </w:p>
    <w:p w14:paraId="12EBC777" w14:textId="77777777" w:rsidR="00F17E28" w:rsidRPr="001B07C8" w:rsidRDefault="00F17E28" w:rsidP="00E16289">
      <w:pPr>
        <w:pStyle w:val="a3"/>
        <w:spacing w:after="0" w:line="240" w:lineRule="auto"/>
        <w:ind w:left="709"/>
        <w:jc w:val="center"/>
        <w:rPr>
          <w:rFonts w:ascii="Times New Roman" w:hAnsi="Times New Roman"/>
          <w:bCs/>
          <w:sz w:val="28"/>
          <w:szCs w:val="28"/>
        </w:rPr>
      </w:pPr>
    </w:p>
    <w:p w14:paraId="7A4FCF65" w14:textId="77777777" w:rsidR="00294759" w:rsidRPr="001B07C8" w:rsidRDefault="00294759" w:rsidP="00E16289">
      <w:pPr>
        <w:pStyle w:val="a3"/>
        <w:spacing w:after="0" w:line="240" w:lineRule="auto"/>
        <w:ind w:left="709"/>
        <w:jc w:val="center"/>
        <w:rPr>
          <w:rFonts w:ascii="Times New Roman" w:hAnsi="Times New Roman"/>
          <w:bCs/>
          <w:sz w:val="27"/>
          <w:szCs w:val="27"/>
        </w:rPr>
      </w:pPr>
    </w:p>
    <w:p w14:paraId="62D44FDC" w14:textId="77777777" w:rsidR="00294759" w:rsidRPr="001B07C8" w:rsidRDefault="00294759" w:rsidP="00E16289">
      <w:pPr>
        <w:pStyle w:val="a3"/>
        <w:spacing w:after="0" w:line="240" w:lineRule="auto"/>
        <w:ind w:left="709"/>
        <w:jc w:val="center"/>
        <w:rPr>
          <w:rFonts w:ascii="Times New Roman" w:hAnsi="Times New Roman"/>
          <w:bCs/>
          <w:sz w:val="28"/>
          <w:szCs w:val="28"/>
        </w:rPr>
      </w:pPr>
    </w:p>
    <w:p w14:paraId="06089E64" w14:textId="77777777" w:rsidR="00AB6014" w:rsidRPr="001B07C8" w:rsidRDefault="00AB6014" w:rsidP="00E16289">
      <w:pPr>
        <w:pStyle w:val="a3"/>
        <w:spacing w:after="0" w:line="240" w:lineRule="auto"/>
        <w:ind w:left="709"/>
        <w:jc w:val="center"/>
        <w:rPr>
          <w:rFonts w:ascii="Times New Roman" w:hAnsi="Times New Roman"/>
          <w:bCs/>
          <w:sz w:val="28"/>
          <w:szCs w:val="28"/>
        </w:rPr>
      </w:pPr>
    </w:p>
    <w:p w14:paraId="13B11249" w14:textId="77777777" w:rsidR="00AB6014" w:rsidRPr="001B07C8" w:rsidRDefault="00AB6014" w:rsidP="00E16289">
      <w:pPr>
        <w:pStyle w:val="a3"/>
        <w:spacing w:after="0" w:line="240" w:lineRule="auto"/>
        <w:ind w:left="709"/>
        <w:jc w:val="center"/>
        <w:rPr>
          <w:rFonts w:ascii="Times New Roman" w:hAnsi="Times New Roman"/>
          <w:bCs/>
          <w:sz w:val="28"/>
          <w:szCs w:val="28"/>
        </w:rPr>
      </w:pPr>
    </w:p>
    <w:p w14:paraId="0B173797" w14:textId="77777777" w:rsidR="00AB6014" w:rsidRPr="001B07C8" w:rsidRDefault="00AB6014" w:rsidP="00E16289">
      <w:pPr>
        <w:pStyle w:val="a3"/>
        <w:spacing w:after="0" w:line="240" w:lineRule="auto"/>
        <w:ind w:left="709"/>
        <w:jc w:val="center"/>
        <w:rPr>
          <w:rFonts w:ascii="Times New Roman" w:hAnsi="Times New Roman"/>
          <w:bCs/>
          <w:sz w:val="28"/>
          <w:szCs w:val="28"/>
        </w:rPr>
      </w:pPr>
    </w:p>
    <w:p w14:paraId="14BC50C2" w14:textId="77777777" w:rsidR="00AB6014" w:rsidRPr="001B07C8" w:rsidRDefault="00AB6014" w:rsidP="00E16289">
      <w:pPr>
        <w:pStyle w:val="a3"/>
        <w:spacing w:after="0" w:line="240" w:lineRule="auto"/>
        <w:ind w:left="709"/>
        <w:jc w:val="center"/>
        <w:rPr>
          <w:rFonts w:ascii="Times New Roman" w:hAnsi="Times New Roman"/>
          <w:bCs/>
          <w:sz w:val="28"/>
          <w:szCs w:val="28"/>
        </w:rPr>
      </w:pPr>
    </w:p>
    <w:p w14:paraId="1772DF19" w14:textId="77777777" w:rsidR="00AB6014" w:rsidRPr="001B07C8" w:rsidRDefault="00AB6014" w:rsidP="00E16289">
      <w:pPr>
        <w:pStyle w:val="a3"/>
        <w:spacing w:after="0" w:line="240" w:lineRule="auto"/>
        <w:ind w:left="709"/>
        <w:jc w:val="center"/>
        <w:rPr>
          <w:rFonts w:ascii="Times New Roman" w:hAnsi="Times New Roman"/>
          <w:bCs/>
          <w:sz w:val="28"/>
          <w:szCs w:val="28"/>
        </w:rPr>
      </w:pPr>
    </w:p>
    <w:p w14:paraId="2CE57389" w14:textId="77777777" w:rsidR="00AB6014" w:rsidRPr="001B07C8" w:rsidRDefault="00AB6014" w:rsidP="00E16289">
      <w:pPr>
        <w:pStyle w:val="a3"/>
        <w:spacing w:after="0" w:line="240" w:lineRule="auto"/>
        <w:ind w:left="709"/>
        <w:jc w:val="center"/>
        <w:rPr>
          <w:rFonts w:ascii="Times New Roman" w:hAnsi="Times New Roman"/>
          <w:bCs/>
          <w:sz w:val="28"/>
          <w:szCs w:val="28"/>
        </w:rPr>
      </w:pPr>
    </w:p>
    <w:p w14:paraId="798E241C" w14:textId="77777777" w:rsidR="00AB6014" w:rsidRPr="001B07C8" w:rsidRDefault="00AB6014" w:rsidP="00E16289">
      <w:pPr>
        <w:pStyle w:val="a3"/>
        <w:spacing w:after="0" w:line="240" w:lineRule="auto"/>
        <w:ind w:left="709"/>
        <w:jc w:val="center"/>
        <w:rPr>
          <w:rFonts w:ascii="Times New Roman" w:hAnsi="Times New Roman"/>
          <w:bCs/>
          <w:sz w:val="28"/>
          <w:szCs w:val="28"/>
        </w:rPr>
      </w:pPr>
    </w:p>
    <w:p w14:paraId="5D0C421A" w14:textId="77777777" w:rsidR="00AB6014" w:rsidRPr="001B07C8" w:rsidRDefault="00AB6014" w:rsidP="00E16289">
      <w:pPr>
        <w:pStyle w:val="a3"/>
        <w:spacing w:after="0" w:line="240" w:lineRule="auto"/>
        <w:ind w:left="709"/>
        <w:jc w:val="center"/>
        <w:rPr>
          <w:rFonts w:ascii="Times New Roman" w:hAnsi="Times New Roman"/>
          <w:bCs/>
          <w:sz w:val="28"/>
          <w:szCs w:val="28"/>
        </w:rPr>
      </w:pPr>
    </w:p>
    <w:p w14:paraId="3A50CA12" w14:textId="77777777" w:rsidR="00AB6014" w:rsidRPr="001B07C8" w:rsidRDefault="00AB6014" w:rsidP="00E16289">
      <w:pPr>
        <w:pStyle w:val="a3"/>
        <w:spacing w:after="0" w:line="240" w:lineRule="auto"/>
        <w:ind w:left="709"/>
        <w:jc w:val="center"/>
        <w:rPr>
          <w:rFonts w:ascii="Times New Roman" w:hAnsi="Times New Roman"/>
          <w:bCs/>
          <w:sz w:val="28"/>
          <w:szCs w:val="28"/>
        </w:rPr>
      </w:pPr>
    </w:p>
    <w:p w14:paraId="4864DA39" w14:textId="77777777" w:rsidR="00AB6014" w:rsidRPr="001B07C8" w:rsidRDefault="00AB6014" w:rsidP="00E16289">
      <w:pPr>
        <w:pStyle w:val="a3"/>
        <w:spacing w:after="0" w:line="240" w:lineRule="auto"/>
        <w:ind w:left="709"/>
        <w:jc w:val="center"/>
        <w:rPr>
          <w:rFonts w:ascii="Times New Roman" w:hAnsi="Times New Roman"/>
          <w:bCs/>
          <w:sz w:val="28"/>
          <w:szCs w:val="28"/>
        </w:rPr>
      </w:pPr>
    </w:p>
    <w:p w14:paraId="601493B2" w14:textId="77777777" w:rsidR="00AB6014" w:rsidRPr="001B07C8" w:rsidRDefault="00AB6014" w:rsidP="00E16289">
      <w:pPr>
        <w:pStyle w:val="a3"/>
        <w:spacing w:after="0" w:line="240" w:lineRule="auto"/>
        <w:ind w:left="709"/>
        <w:jc w:val="center"/>
        <w:rPr>
          <w:rFonts w:ascii="Times New Roman" w:hAnsi="Times New Roman"/>
          <w:bCs/>
          <w:sz w:val="28"/>
          <w:szCs w:val="28"/>
        </w:rPr>
      </w:pPr>
    </w:p>
    <w:p w14:paraId="10730F73" w14:textId="77777777" w:rsidR="00AB6014" w:rsidRPr="001B07C8" w:rsidRDefault="00AB6014" w:rsidP="00E16289">
      <w:pPr>
        <w:pStyle w:val="a3"/>
        <w:spacing w:after="0" w:line="240" w:lineRule="auto"/>
        <w:ind w:left="709"/>
        <w:jc w:val="center"/>
        <w:rPr>
          <w:rFonts w:ascii="Times New Roman" w:hAnsi="Times New Roman"/>
          <w:bCs/>
          <w:sz w:val="28"/>
          <w:szCs w:val="28"/>
        </w:rPr>
      </w:pPr>
    </w:p>
    <w:p w14:paraId="292464F4" w14:textId="77777777" w:rsidR="00AB6014" w:rsidRPr="001B07C8" w:rsidRDefault="00AB6014" w:rsidP="00E16289">
      <w:pPr>
        <w:pStyle w:val="a3"/>
        <w:spacing w:after="0" w:line="240" w:lineRule="auto"/>
        <w:ind w:left="709"/>
        <w:jc w:val="center"/>
        <w:rPr>
          <w:rFonts w:ascii="Times New Roman" w:hAnsi="Times New Roman"/>
          <w:bCs/>
          <w:sz w:val="28"/>
          <w:szCs w:val="28"/>
        </w:rPr>
      </w:pPr>
    </w:p>
    <w:p w14:paraId="7441A4A0" w14:textId="77777777" w:rsidR="00AB6014" w:rsidRPr="001B07C8" w:rsidRDefault="00AB6014" w:rsidP="00E16289">
      <w:pPr>
        <w:pStyle w:val="a3"/>
        <w:spacing w:after="0" w:line="240" w:lineRule="auto"/>
        <w:ind w:left="709"/>
        <w:jc w:val="center"/>
        <w:rPr>
          <w:rFonts w:ascii="Times New Roman" w:hAnsi="Times New Roman"/>
          <w:bCs/>
          <w:sz w:val="28"/>
          <w:szCs w:val="28"/>
        </w:rPr>
      </w:pPr>
    </w:p>
    <w:p w14:paraId="155592FA" w14:textId="77777777" w:rsidR="00AB6014" w:rsidRPr="001B07C8" w:rsidRDefault="00AB6014" w:rsidP="00E16289">
      <w:pPr>
        <w:pStyle w:val="a3"/>
        <w:spacing w:after="0" w:line="240" w:lineRule="auto"/>
        <w:ind w:left="709"/>
        <w:jc w:val="center"/>
        <w:rPr>
          <w:rFonts w:ascii="Times New Roman" w:hAnsi="Times New Roman"/>
          <w:bCs/>
          <w:sz w:val="28"/>
          <w:szCs w:val="28"/>
        </w:rPr>
      </w:pPr>
    </w:p>
    <w:p w14:paraId="0EF4363F" w14:textId="77777777" w:rsidR="00AB6014" w:rsidRPr="001B07C8" w:rsidRDefault="00AB6014" w:rsidP="00E16289">
      <w:pPr>
        <w:pStyle w:val="a3"/>
        <w:spacing w:after="0" w:line="240" w:lineRule="auto"/>
        <w:ind w:left="709"/>
        <w:jc w:val="center"/>
        <w:rPr>
          <w:rFonts w:ascii="Times New Roman" w:hAnsi="Times New Roman"/>
          <w:bCs/>
          <w:sz w:val="28"/>
          <w:szCs w:val="28"/>
        </w:rPr>
      </w:pPr>
    </w:p>
    <w:p w14:paraId="49D1D5EB" w14:textId="77777777" w:rsidR="00AB6014" w:rsidRPr="001B07C8" w:rsidRDefault="00AB6014" w:rsidP="00E16289">
      <w:pPr>
        <w:pStyle w:val="a3"/>
        <w:spacing w:after="0" w:line="240" w:lineRule="auto"/>
        <w:ind w:left="709"/>
        <w:jc w:val="center"/>
        <w:rPr>
          <w:rFonts w:ascii="Times New Roman" w:hAnsi="Times New Roman"/>
          <w:bCs/>
          <w:sz w:val="28"/>
          <w:szCs w:val="28"/>
        </w:rPr>
      </w:pPr>
    </w:p>
    <w:p w14:paraId="120879B5" w14:textId="77777777" w:rsidR="00AB6014" w:rsidRPr="001B07C8" w:rsidRDefault="00AB6014" w:rsidP="00E16289">
      <w:pPr>
        <w:pStyle w:val="a3"/>
        <w:spacing w:after="0" w:line="240" w:lineRule="auto"/>
        <w:ind w:left="709"/>
        <w:jc w:val="center"/>
        <w:rPr>
          <w:rFonts w:ascii="Times New Roman" w:hAnsi="Times New Roman"/>
          <w:bCs/>
          <w:sz w:val="28"/>
          <w:szCs w:val="28"/>
        </w:rPr>
      </w:pPr>
    </w:p>
    <w:p w14:paraId="6A31C65B" w14:textId="77777777" w:rsidR="00AB6014" w:rsidRPr="001B07C8" w:rsidRDefault="00AB6014" w:rsidP="00E16289">
      <w:pPr>
        <w:pStyle w:val="a3"/>
        <w:spacing w:after="0" w:line="240" w:lineRule="auto"/>
        <w:ind w:left="709"/>
        <w:jc w:val="center"/>
        <w:rPr>
          <w:rFonts w:ascii="Times New Roman" w:hAnsi="Times New Roman"/>
          <w:bCs/>
          <w:sz w:val="28"/>
          <w:szCs w:val="28"/>
        </w:rPr>
      </w:pPr>
    </w:p>
    <w:p w14:paraId="12937457" w14:textId="77777777" w:rsidR="00AB6014" w:rsidRPr="001B07C8" w:rsidRDefault="00AB6014" w:rsidP="00E16289">
      <w:pPr>
        <w:pStyle w:val="a3"/>
        <w:spacing w:after="0" w:line="240" w:lineRule="auto"/>
        <w:ind w:left="709"/>
        <w:jc w:val="center"/>
        <w:rPr>
          <w:rFonts w:ascii="Times New Roman" w:hAnsi="Times New Roman"/>
          <w:bCs/>
          <w:sz w:val="28"/>
          <w:szCs w:val="28"/>
        </w:rPr>
      </w:pPr>
    </w:p>
    <w:p w14:paraId="3DE2FAEF" w14:textId="77777777" w:rsidR="00AB6014" w:rsidRPr="001B07C8" w:rsidRDefault="00AB6014" w:rsidP="00E16289">
      <w:pPr>
        <w:pStyle w:val="a3"/>
        <w:spacing w:after="0" w:line="240" w:lineRule="auto"/>
        <w:ind w:left="709"/>
        <w:jc w:val="center"/>
        <w:rPr>
          <w:rFonts w:ascii="Times New Roman" w:hAnsi="Times New Roman"/>
          <w:bCs/>
          <w:sz w:val="28"/>
          <w:szCs w:val="28"/>
        </w:rPr>
      </w:pPr>
    </w:p>
    <w:p w14:paraId="47C167AF" w14:textId="77777777" w:rsidR="00AB6014" w:rsidRPr="001B07C8" w:rsidRDefault="00AB6014" w:rsidP="00E16289">
      <w:pPr>
        <w:pStyle w:val="a3"/>
        <w:spacing w:after="0" w:line="240" w:lineRule="auto"/>
        <w:ind w:left="709"/>
        <w:jc w:val="center"/>
        <w:rPr>
          <w:rFonts w:ascii="Times New Roman" w:hAnsi="Times New Roman"/>
          <w:bCs/>
          <w:sz w:val="28"/>
          <w:szCs w:val="28"/>
        </w:rPr>
      </w:pPr>
    </w:p>
    <w:p w14:paraId="61B37BA4" w14:textId="77777777" w:rsidR="00AB6014" w:rsidRPr="001B07C8" w:rsidRDefault="00AB6014" w:rsidP="00E16289">
      <w:pPr>
        <w:pStyle w:val="a3"/>
        <w:spacing w:after="0" w:line="240" w:lineRule="auto"/>
        <w:ind w:left="709"/>
        <w:jc w:val="center"/>
        <w:rPr>
          <w:rFonts w:ascii="Times New Roman" w:hAnsi="Times New Roman"/>
          <w:bCs/>
          <w:sz w:val="28"/>
          <w:szCs w:val="28"/>
        </w:rPr>
      </w:pPr>
    </w:p>
    <w:p w14:paraId="3D9B1EF7" w14:textId="77777777" w:rsidR="00AB6014" w:rsidRPr="001B07C8" w:rsidRDefault="00AB6014" w:rsidP="00E16289">
      <w:pPr>
        <w:pStyle w:val="a3"/>
        <w:spacing w:after="0" w:line="240" w:lineRule="auto"/>
        <w:ind w:left="709"/>
        <w:jc w:val="center"/>
        <w:rPr>
          <w:rFonts w:ascii="Times New Roman" w:hAnsi="Times New Roman"/>
          <w:bCs/>
          <w:sz w:val="28"/>
          <w:szCs w:val="28"/>
        </w:rPr>
      </w:pPr>
    </w:p>
    <w:p w14:paraId="02FFC226" w14:textId="77777777" w:rsidR="00AB6014" w:rsidRPr="001B07C8" w:rsidRDefault="00AB6014" w:rsidP="00E16289">
      <w:pPr>
        <w:pStyle w:val="a3"/>
        <w:spacing w:after="0" w:line="240" w:lineRule="auto"/>
        <w:ind w:left="709"/>
        <w:jc w:val="center"/>
        <w:rPr>
          <w:rFonts w:ascii="Times New Roman" w:hAnsi="Times New Roman"/>
          <w:bCs/>
          <w:sz w:val="28"/>
          <w:szCs w:val="28"/>
        </w:rPr>
      </w:pPr>
    </w:p>
    <w:p w14:paraId="28C7EC2B" w14:textId="77777777" w:rsidR="00AB6014" w:rsidRPr="001B07C8" w:rsidRDefault="00AB6014" w:rsidP="00E16289">
      <w:pPr>
        <w:pStyle w:val="a3"/>
        <w:spacing w:after="0" w:line="240" w:lineRule="auto"/>
        <w:ind w:left="709"/>
        <w:jc w:val="center"/>
        <w:rPr>
          <w:rFonts w:ascii="Times New Roman" w:hAnsi="Times New Roman"/>
          <w:bCs/>
          <w:sz w:val="28"/>
          <w:szCs w:val="28"/>
        </w:rPr>
      </w:pPr>
    </w:p>
    <w:p w14:paraId="18BC0897" w14:textId="77777777" w:rsidR="00AB6014" w:rsidRPr="001B07C8" w:rsidRDefault="00AB6014" w:rsidP="00E16289">
      <w:pPr>
        <w:pStyle w:val="a3"/>
        <w:spacing w:after="0" w:line="240" w:lineRule="auto"/>
        <w:ind w:left="709"/>
        <w:jc w:val="center"/>
        <w:rPr>
          <w:rFonts w:ascii="Times New Roman" w:hAnsi="Times New Roman"/>
          <w:bCs/>
          <w:sz w:val="28"/>
          <w:szCs w:val="28"/>
        </w:rPr>
      </w:pPr>
    </w:p>
    <w:p w14:paraId="00A2409B" w14:textId="77777777" w:rsidR="00AB6014" w:rsidRPr="001B07C8" w:rsidRDefault="00AB6014" w:rsidP="00E16289">
      <w:pPr>
        <w:pStyle w:val="a3"/>
        <w:spacing w:after="0" w:line="240" w:lineRule="auto"/>
        <w:ind w:left="709"/>
        <w:jc w:val="center"/>
        <w:rPr>
          <w:rFonts w:ascii="Times New Roman" w:hAnsi="Times New Roman"/>
          <w:bCs/>
          <w:sz w:val="28"/>
          <w:szCs w:val="28"/>
        </w:rPr>
      </w:pPr>
    </w:p>
    <w:p w14:paraId="6B95332D" w14:textId="77777777" w:rsidR="00AB6014" w:rsidRPr="001B07C8" w:rsidRDefault="00AB6014" w:rsidP="00E16289">
      <w:pPr>
        <w:pStyle w:val="a3"/>
        <w:spacing w:after="0" w:line="240" w:lineRule="auto"/>
        <w:ind w:left="709"/>
        <w:jc w:val="center"/>
        <w:rPr>
          <w:rFonts w:ascii="Times New Roman" w:hAnsi="Times New Roman"/>
          <w:bCs/>
          <w:sz w:val="28"/>
          <w:szCs w:val="28"/>
        </w:rPr>
      </w:pPr>
    </w:p>
    <w:p w14:paraId="55D94061" w14:textId="77777777" w:rsidR="00AB6014" w:rsidRPr="001B07C8" w:rsidRDefault="00AB6014" w:rsidP="00E16289">
      <w:pPr>
        <w:pStyle w:val="a3"/>
        <w:spacing w:after="0" w:line="240" w:lineRule="auto"/>
        <w:ind w:left="709"/>
        <w:jc w:val="center"/>
        <w:rPr>
          <w:rFonts w:ascii="Times New Roman" w:hAnsi="Times New Roman"/>
          <w:bCs/>
          <w:sz w:val="28"/>
          <w:szCs w:val="28"/>
        </w:rPr>
      </w:pPr>
    </w:p>
    <w:p w14:paraId="0A87B85C" w14:textId="73EE608C" w:rsidR="00DF71CF" w:rsidRPr="001B07C8" w:rsidRDefault="00DF71CF">
      <w:pPr>
        <w:spacing w:after="0" w:line="240" w:lineRule="auto"/>
        <w:rPr>
          <w:rFonts w:ascii="Times New Roman" w:hAnsi="Times New Roman"/>
          <w:bCs/>
          <w:sz w:val="28"/>
          <w:szCs w:val="28"/>
        </w:rPr>
      </w:pPr>
    </w:p>
    <w:p w14:paraId="1AFADA8A" w14:textId="77777777" w:rsidR="00F13453" w:rsidRPr="001B07C8" w:rsidRDefault="00F13453">
      <w:pPr>
        <w:spacing w:after="0" w:line="240" w:lineRule="auto"/>
        <w:rPr>
          <w:rFonts w:ascii="Times New Roman" w:hAnsi="Times New Roman"/>
          <w:bCs/>
          <w:sz w:val="28"/>
          <w:szCs w:val="28"/>
        </w:rPr>
      </w:pPr>
    </w:p>
    <w:p w14:paraId="13B86336" w14:textId="77777777" w:rsidR="00DF71CF" w:rsidRPr="001B07C8" w:rsidRDefault="00DF71CF" w:rsidP="00DF71CF">
      <w:pPr>
        <w:pStyle w:val="a3"/>
        <w:tabs>
          <w:tab w:val="left" w:pos="993"/>
        </w:tabs>
        <w:spacing w:after="0" w:line="240" w:lineRule="auto"/>
        <w:ind w:left="0"/>
        <w:jc w:val="right"/>
        <w:rPr>
          <w:rFonts w:ascii="Times New Roman" w:hAnsi="Times New Roman"/>
          <w:bCs/>
          <w:sz w:val="28"/>
          <w:szCs w:val="28"/>
        </w:rPr>
      </w:pPr>
      <w:r w:rsidRPr="001B07C8">
        <w:rPr>
          <w:rFonts w:ascii="Times New Roman" w:hAnsi="Times New Roman"/>
          <w:bCs/>
          <w:sz w:val="28"/>
          <w:szCs w:val="28"/>
        </w:rPr>
        <w:t>Приложение №2</w:t>
      </w:r>
    </w:p>
    <w:p w14:paraId="23C2D487" w14:textId="77777777" w:rsidR="00DF71CF" w:rsidRPr="001B07C8" w:rsidRDefault="00DF71CF" w:rsidP="00DF71CF">
      <w:pPr>
        <w:pStyle w:val="a3"/>
        <w:tabs>
          <w:tab w:val="left" w:pos="993"/>
        </w:tabs>
        <w:spacing w:after="0" w:line="240" w:lineRule="auto"/>
        <w:ind w:left="0"/>
        <w:jc w:val="right"/>
        <w:rPr>
          <w:rFonts w:ascii="Times New Roman" w:hAnsi="Times New Roman"/>
          <w:bCs/>
          <w:sz w:val="28"/>
          <w:szCs w:val="28"/>
        </w:rPr>
      </w:pPr>
    </w:p>
    <w:p w14:paraId="04600495" w14:textId="77777777" w:rsidR="00544CFD" w:rsidRPr="001B07C8" w:rsidRDefault="00544CFD" w:rsidP="00544CFD">
      <w:pPr>
        <w:spacing w:after="0" w:line="240" w:lineRule="auto"/>
        <w:contextualSpacing/>
        <w:jc w:val="center"/>
        <w:rPr>
          <w:rFonts w:ascii="Times New Roman" w:hAnsi="Times New Roman"/>
          <w:sz w:val="28"/>
          <w:szCs w:val="28"/>
        </w:rPr>
      </w:pPr>
      <w:r w:rsidRPr="001B07C8">
        <w:rPr>
          <w:rFonts w:ascii="Times New Roman" w:hAnsi="Times New Roman"/>
          <w:spacing w:val="1"/>
          <w:sz w:val="28"/>
          <w:szCs w:val="28"/>
        </w:rPr>
        <w:t>Перечень минимально - необходимых машин и прочего материально-технического оборудования</w:t>
      </w:r>
    </w:p>
    <w:p w14:paraId="729C6AD1" w14:textId="77777777" w:rsidR="00544CFD" w:rsidRPr="001B07C8" w:rsidRDefault="00544CFD" w:rsidP="00544CFD">
      <w:pPr>
        <w:spacing w:after="0" w:line="240" w:lineRule="auto"/>
        <w:contextualSpacing/>
        <w:jc w:val="center"/>
        <w:rPr>
          <w:rFonts w:ascii="Times New Roman" w:hAnsi="Times New Roman"/>
          <w:bCs/>
          <w:sz w:val="28"/>
          <w:szCs w:val="28"/>
        </w:rPr>
      </w:pPr>
    </w:p>
    <w:tbl>
      <w:tblPr>
        <w:tblW w:w="5000" w:type="pct"/>
        <w:tblLook w:val="04A0" w:firstRow="1" w:lastRow="0" w:firstColumn="1" w:lastColumn="0" w:noHBand="0" w:noVBand="1"/>
      </w:tblPr>
      <w:tblGrid>
        <w:gridCol w:w="803"/>
        <w:gridCol w:w="7763"/>
        <w:gridCol w:w="980"/>
        <w:gridCol w:w="1158"/>
      </w:tblGrid>
      <w:tr w:rsidR="007148DA" w:rsidRPr="001B07C8" w14:paraId="5CBEB6C1" w14:textId="77777777" w:rsidTr="007C7E13">
        <w:trPr>
          <w:trHeight w:val="540"/>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BAD7F2" w14:textId="77777777" w:rsidR="007148DA" w:rsidRPr="001B07C8" w:rsidRDefault="007148DA" w:rsidP="007148DA">
            <w:pPr>
              <w:spacing w:after="0" w:line="240" w:lineRule="auto"/>
              <w:jc w:val="center"/>
              <w:rPr>
                <w:rFonts w:ascii="Times New Roman" w:hAnsi="Times New Roman"/>
                <w:bCs/>
                <w:sz w:val="28"/>
                <w:szCs w:val="28"/>
              </w:rPr>
            </w:pPr>
            <w:r w:rsidRPr="001B07C8">
              <w:rPr>
                <w:rFonts w:ascii="Times New Roman" w:hAnsi="Times New Roman"/>
                <w:bCs/>
                <w:sz w:val="28"/>
                <w:szCs w:val="28"/>
              </w:rPr>
              <w:t>№ п/п</w:t>
            </w:r>
          </w:p>
        </w:tc>
        <w:tc>
          <w:tcPr>
            <w:tcW w:w="3626" w:type="pct"/>
            <w:tcBorders>
              <w:top w:val="single" w:sz="4" w:space="0" w:color="auto"/>
              <w:left w:val="nil"/>
              <w:bottom w:val="single" w:sz="4" w:space="0" w:color="auto"/>
              <w:right w:val="single" w:sz="4" w:space="0" w:color="auto"/>
            </w:tcBorders>
            <w:shd w:val="clear" w:color="auto" w:fill="auto"/>
            <w:vAlign w:val="center"/>
            <w:hideMark/>
          </w:tcPr>
          <w:p w14:paraId="1BFB6138" w14:textId="249EA764" w:rsidR="007148DA" w:rsidRPr="001B07C8" w:rsidRDefault="007148DA" w:rsidP="007148DA">
            <w:pPr>
              <w:spacing w:after="0" w:line="240" w:lineRule="auto"/>
              <w:jc w:val="center"/>
              <w:rPr>
                <w:rFonts w:ascii="Times New Roman" w:hAnsi="Times New Roman"/>
                <w:bCs/>
                <w:sz w:val="28"/>
                <w:szCs w:val="28"/>
              </w:rPr>
            </w:pPr>
            <w:r w:rsidRPr="001B07C8">
              <w:rPr>
                <w:rFonts w:ascii="Times New Roman" w:hAnsi="Times New Roman"/>
                <w:bCs/>
                <w:sz w:val="28"/>
                <w:szCs w:val="28"/>
              </w:rPr>
              <w:t>Наименование минимально - необходимых</w:t>
            </w:r>
            <w:r w:rsidRPr="001B07C8">
              <w:rPr>
                <w:rFonts w:ascii="Times New Roman" w:hAnsi="Times New Roman"/>
                <w:bCs/>
                <w:sz w:val="28"/>
                <w:szCs w:val="28"/>
              </w:rPr>
              <w:br/>
              <w:t>машин, механизмов, оборудования</w:t>
            </w:r>
          </w:p>
        </w:tc>
        <w:tc>
          <w:tcPr>
            <w:tcW w:w="458" w:type="pct"/>
            <w:tcBorders>
              <w:top w:val="single" w:sz="4" w:space="0" w:color="auto"/>
              <w:left w:val="nil"/>
              <w:bottom w:val="single" w:sz="4" w:space="0" w:color="auto"/>
              <w:right w:val="single" w:sz="4" w:space="0" w:color="auto"/>
            </w:tcBorders>
            <w:shd w:val="clear" w:color="auto" w:fill="auto"/>
            <w:vAlign w:val="center"/>
            <w:hideMark/>
          </w:tcPr>
          <w:p w14:paraId="15CD5007" w14:textId="77777777" w:rsidR="007148DA" w:rsidRPr="001B07C8" w:rsidRDefault="007148DA" w:rsidP="007148DA">
            <w:pPr>
              <w:spacing w:after="0" w:line="240" w:lineRule="auto"/>
              <w:jc w:val="center"/>
              <w:rPr>
                <w:rFonts w:ascii="Times New Roman" w:hAnsi="Times New Roman"/>
                <w:bCs/>
                <w:sz w:val="28"/>
                <w:szCs w:val="28"/>
              </w:rPr>
            </w:pPr>
            <w:r w:rsidRPr="001B07C8">
              <w:rPr>
                <w:rFonts w:ascii="Times New Roman" w:hAnsi="Times New Roman"/>
                <w:bCs/>
                <w:sz w:val="28"/>
                <w:szCs w:val="28"/>
              </w:rPr>
              <w:t>Ед. изм.</w:t>
            </w:r>
          </w:p>
        </w:tc>
        <w:tc>
          <w:tcPr>
            <w:tcW w:w="541" w:type="pct"/>
            <w:tcBorders>
              <w:top w:val="single" w:sz="4" w:space="0" w:color="auto"/>
              <w:left w:val="nil"/>
              <w:bottom w:val="single" w:sz="4" w:space="0" w:color="auto"/>
              <w:right w:val="single" w:sz="4" w:space="0" w:color="auto"/>
            </w:tcBorders>
            <w:shd w:val="clear" w:color="auto" w:fill="auto"/>
            <w:vAlign w:val="center"/>
            <w:hideMark/>
          </w:tcPr>
          <w:p w14:paraId="0083D63E" w14:textId="77777777" w:rsidR="007148DA" w:rsidRPr="001B07C8" w:rsidRDefault="007148DA" w:rsidP="007148DA">
            <w:pPr>
              <w:spacing w:after="0" w:line="240" w:lineRule="auto"/>
              <w:jc w:val="center"/>
              <w:rPr>
                <w:rFonts w:ascii="Times New Roman" w:hAnsi="Times New Roman"/>
                <w:bCs/>
                <w:sz w:val="28"/>
                <w:szCs w:val="28"/>
              </w:rPr>
            </w:pPr>
            <w:r w:rsidRPr="001B07C8">
              <w:rPr>
                <w:rFonts w:ascii="Times New Roman" w:hAnsi="Times New Roman"/>
                <w:bCs/>
                <w:sz w:val="28"/>
                <w:szCs w:val="28"/>
              </w:rPr>
              <w:t>Кол-во</w:t>
            </w:r>
          </w:p>
        </w:tc>
      </w:tr>
      <w:tr w:rsidR="007148DA" w:rsidRPr="001B07C8" w14:paraId="40A5A494" w14:textId="77777777" w:rsidTr="007C7E13">
        <w:trPr>
          <w:trHeight w:val="375"/>
        </w:trPr>
        <w:tc>
          <w:tcPr>
            <w:tcW w:w="375" w:type="pct"/>
            <w:tcBorders>
              <w:top w:val="nil"/>
              <w:left w:val="single" w:sz="4" w:space="0" w:color="auto"/>
              <w:bottom w:val="single" w:sz="4" w:space="0" w:color="auto"/>
              <w:right w:val="single" w:sz="4" w:space="0" w:color="auto"/>
            </w:tcBorders>
            <w:shd w:val="clear" w:color="auto" w:fill="auto"/>
            <w:vAlign w:val="center"/>
            <w:hideMark/>
          </w:tcPr>
          <w:p w14:paraId="1B75E6BA" w14:textId="77777777" w:rsidR="007148DA" w:rsidRPr="001B07C8" w:rsidRDefault="007148DA" w:rsidP="007148DA">
            <w:pPr>
              <w:spacing w:after="0" w:line="240" w:lineRule="auto"/>
              <w:jc w:val="center"/>
              <w:rPr>
                <w:rFonts w:ascii="Times New Roman" w:hAnsi="Times New Roman"/>
                <w:bCs/>
                <w:sz w:val="28"/>
                <w:szCs w:val="28"/>
              </w:rPr>
            </w:pPr>
            <w:r w:rsidRPr="001B07C8">
              <w:rPr>
                <w:rFonts w:ascii="Times New Roman" w:hAnsi="Times New Roman"/>
                <w:bCs/>
                <w:sz w:val="28"/>
                <w:szCs w:val="28"/>
              </w:rPr>
              <w:t>1</w:t>
            </w:r>
          </w:p>
        </w:tc>
        <w:tc>
          <w:tcPr>
            <w:tcW w:w="3626" w:type="pct"/>
            <w:tcBorders>
              <w:top w:val="nil"/>
              <w:left w:val="nil"/>
              <w:bottom w:val="single" w:sz="4" w:space="0" w:color="auto"/>
              <w:right w:val="single" w:sz="4" w:space="0" w:color="auto"/>
            </w:tcBorders>
            <w:shd w:val="clear" w:color="auto" w:fill="auto"/>
            <w:vAlign w:val="center"/>
            <w:hideMark/>
          </w:tcPr>
          <w:p w14:paraId="15213FFF" w14:textId="77777777" w:rsidR="007148DA" w:rsidRPr="001B07C8" w:rsidRDefault="007148DA" w:rsidP="007148DA">
            <w:pPr>
              <w:spacing w:after="0" w:line="240" w:lineRule="auto"/>
              <w:jc w:val="center"/>
              <w:rPr>
                <w:rFonts w:ascii="Times New Roman" w:hAnsi="Times New Roman"/>
                <w:bCs/>
                <w:sz w:val="28"/>
                <w:szCs w:val="28"/>
              </w:rPr>
            </w:pPr>
            <w:r w:rsidRPr="001B07C8">
              <w:rPr>
                <w:rFonts w:ascii="Times New Roman" w:hAnsi="Times New Roman"/>
                <w:bCs/>
                <w:sz w:val="28"/>
                <w:szCs w:val="28"/>
              </w:rPr>
              <w:t>2</w:t>
            </w:r>
          </w:p>
        </w:tc>
        <w:tc>
          <w:tcPr>
            <w:tcW w:w="458" w:type="pct"/>
            <w:tcBorders>
              <w:top w:val="nil"/>
              <w:left w:val="nil"/>
              <w:bottom w:val="single" w:sz="4" w:space="0" w:color="auto"/>
              <w:right w:val="single" w:sz="4" w:space="0" w:color="auto"/>
            </w:tcBorders>
            <w:shd w:val="clear" w:color="auto" w:fill="auto"/>
            <w:vAlign w:val="center"/>
            <w:hideMark/>
          </w:tcPr>
          <w:p w14:paraId="37A0C59F" w14:textId="77777777" w:rsidR="007148DA" w:rsidRPr="001B07C8" w:rsidRDefault="007148DA" w:rsidP="007148DA">
            <w:pPr>
              <w:spacing w:after="0" w:line="240" w:lineRule="auto"/>
              <w:jc w:val="center"/>
              <w:rPr>
                <w:rFonts w:ascii="Times New Roman" w:hAnsi="Times New Roman"/>
                <w:bCs/>
                <w:sz w:val="28"/>
                <w:szCs w:val="28"/>
              </w:rPr>
            </w:pPr>
            <w:r w:rsidRPr="001B07C8">
              <w:rPr>
                <w:rFonts w:ascii="Times New Roman" w:hAnsi="Times New Roman"/>
                <w:bCs/>
                <w:sz w:val="28"/>
                <w:szCs w:val="28"/>
              </w:rPr>
              <w:t>3</w:t>
            </w:r>
          </w:p>
        </w:tc>
        <w:tc>
          <w:tcPr>
            <w:tcW w:w="541" w:type="pct"/>
            <w:tcBorders>
              <w:top w:val="nil"/>
              <w:left w:val="nil"/>
              <w:bottom w:val="single" w:sz="4" w:space="0" w:color="auto"/>
              <w:right w:val="single" w:sz="4" w:space="0" w:color="auto"/>
            </w:tcBorders>
            <w:shd w:val="clear" w:color="auto" w:fill="auto"/>
            <w:vAlign w:val="center"/>
            <w:hideMark/>
          </w:tcPr>
          <w:p w14:paraId="2DCA3024" w14:textId="77777777" w:rsidR="007148DA" w:rsidRPr="001B07C8" w:rsidRDefault="007148DA" w:rsidP="007148DA">
            <w:pPr>
              <w:spacing w:after="0" w:line="240" w:lineRule="auto"/>
              <w:jc w:val="center"/>
              <w:rPr>
                <w:rFonts w:ascii="Times New Roman" w:hAnsi="Times New Roman"/>
                <w:bCs/>
                <w:sz w:val="28"/>
                <w:szCs w:val="28"/>
              </w:rPr>
            </w:pPr>
            <w:r w:rsidRPr="001B07C8">
              <w:rPr>
                <w:rFonts w:ascii="Times New Roman" w:hAnsi="Times New Roman"/>
                <w:bCs/>
                <w:sz w:val="28"/>
                <w:szCs w:val="28"/>
              </w:rPr>
              <w:t>4</w:t>
            </w:r>
          </w:p>
        </w:tc>
      </w:tr>
      <w:tr w:rsidR="00AB6014" w:rsidRPr="001B07C8" w14:paraId="6ACD678C" w14:textId="77777777" w:rsidTr="00AB6014">
        <w:trPr>
          <w:trHeight w:val="375"/>
        </w:trPr>
        <w:tc>
          <w:tcPr>
            <w:tcW w:w="375" w:type="pct"/>
            <w:tcBorders>
              <w:top w:val="nil"/>
              <w:left w:val="single" w:sz="4" w:space="0" w:color="auto"/>
              <w:bottom w:val="single" w:sz="4" w:space="0" w:color="auto"/>
              <w:right w:val="single" w:sz="4" w:space="0" w:color="auto"/>
            </w:tcBorders>
            <w:shd w:val="clear" w:color="auto" w:fill="auto"/>
            <w:noWrap/>
          </w:tcPr>
          <w:p w14:paraId="2DA790E4" w14:textId="77777777" w:rsidR="00AB6014" w:rsidRPr="001B07C8" w:rsidRDefault="00AB6014">
            <w:pPr>
              <w:jc w:val="center"/>
              <w:rPr>
                <w:rFonts w:ascii="Times New Roman" w:hAnsi="Times New Roman"/>
                <w:color w:val="000000"/>
                <w:sz w:val="28"/>
                <w:szCs w:val="28"/>
              </w:rPr>
            </w:pPr>
            <w:r w:rsidRPr="001B07C8">
              <w:rPr>
                <w:rFonts w:ascii="Times New Roman" w:hAnsi="Times New Roman"/>
                <w:color w:val="000000"/>
                <w:sz w:val="28"/>
                <w:szCs w:val="28"/>
              </w:rPr>
              <w:t>1</w:t>
            </w:r>
          </w:p>
        </w:tc>
        <w:tc>
          <w:tcPr>
            <w:tcW w:w="3626" w:type="pct"/>
            <w:tcBorders>
              <w:top w:val="nil"/>
              <w:left w:val="nil"/>
              <w:bottom w:val="single" w:sz="4" w:space="0" w:color="auto"/>
              <w:right w:val="single" w:sz="4" w:space="0" w:color="auto"/>
            </w:tcBorders>
            <w:shd w:val="clear" w:color="auto" w:fill="auto"/>
          </w:tcPr>
          <w:p w14:paraId="106E4D7A" w14:textId="77777777" w:rsidR="00AB6014" w:rsidRPr="001B07C8" w:rsidRDefault="00AB6014">
            <w:pPr>
              <w:rPr>
                <w:rFonts w:ascii="Times New Roman" w:hAnsi="Times New Roman"/>
                <w:sz w:val="28"/>
                <w:szCs w:val="28"/>
              </w:rPr>
            </w:pPr>
            <w:r w:rsidRPr="001B07C8">
              <w:rPr>
                <w:rFonts w:ascii="Times New Roman" w:hAnsi="Times New Roman"/>
                <w:sz w:val="28"/>
                <w:szCs w:val="28"/>
              </w:rPr>
              <w:t>Бульдозеры, мощность 79 кВт (108 л.с.)</w:t>
            </w:r>
          </w:p>
        </w:tc>
        <w:tc>
          <w:tcPr>
            <w:tcW w:w="458" w:type="pct"/>
            <w:tcBorders>
              <w:top w:val="nil"/>
              <w:left w:val="nil"/>
              <w:bottom w:val="single" w:sz="4" w:space="0" w:color="auto"/>
              <w:right w:val="single" w:sz="4" w:space="0" w:color="auto"/>
            </w:tcBorders>
            <w:shd w:val="clear" w:color="auto" w:fill="auto"/>
          </w:tcPr>
          <w:p w14:paraId="729F0235" w14:textId="77777777" w:rsidR="00AB6014" w:rsidRPr="001B07C8" w:rsidRDefault="00AB6014">
            <w:pPr>
              <w:jc w:val="center"/>
              <w:rPr>
                <w:rFonts w:ascii="Times New Roman" w:hAnsi="Times New Roman"/>
                <w:color w:val="000000"/>
                <w:sz w:val="28"/>
                <w:szCs w:val="28"/>
              </w:rPr>
            </w:pPr>
            <w:r w:rsidRPr="001B07C8">
              <w:rPr>
                <w:rFonts w:ascii="Times New Roman" w:hAnsi="Times New Roman"/>
                <w:color w:val="000000"/>
                <w:sz w:val="28"/>
                <w:szCs w:val="28"/>
              </w:rPr>
              <w:t>шт.</w:t>
            </w:r>
          </w:p>
        </w:tc>
        <w:tc>
          <w:tcPr>
            <w:tcW w:w="541" w:type="pct"/>
            <w:tcBorders>
              <w:top w:val="nil"/>
              <w:left w:val="nil"/>
              <w:bottom w:val="single" w:sz="4" w:space="0" w:color="auto"/>
              <w:right w:val="single" w:sz="4" w:space="0" w:color="auto"/>
            </w:tcBorders>
            <w:shd w:val="clear" w:color="auto" w:fill="auto"/>
            <w:noWrap/>
          </w:tcPr>
          <w:p w14:paraId="592490A1" w14:textId="77777777" w:rsidR="00AB6014" w:rsidRPr="001B07C8" w:rsidRDefault="00AB6014">
            <w:pPr>
              <w:jc w:val="center"/>
              <w:rPr>
                <w:rFonts w:ascii="Times New Roman" w:hAnsi="Times New Roman"/>
                <w:color w:val="000000"/>
                <w:sz w:val="28"/>
                <w:szCs w:val="28"/>
              </w:rPr>
            </w:pPr>
            <w:r w:rsidRPr="001B07C8">
              <w:rPr>
                <w:rFonts w:ascii="Times New Roman" w:hAnsi="Times New Roman"/>
                <w:color w:val="000000"/>
                <w:sz w:val="28"/>
                <w:szCs w:val="28"/>
              </w:rPr>
              <w:t>2</w:t>
            </w:r>
          </w:p>
        </w:tc>
      </w:tr>
      <w:tr w:rsidR="00AB6014" w:rsidRPr="001B07C8" w14:paraId="24E16249" w14:textId="77777777" w:rsidTr="00AB6014">
        <w:trPr>
          <w:trHeight w:val="375"/>
        </w:trPr>
        <w:tc>
          <w:tcPr>
            <w:tcW w:w="375" w:type="pct"/>
            <w:tcBorders>
              <w:top w:val="nil"/>
              <w:left w:val="single" w:sz="4" w:space="0" w:color="auto"/>
              <w:bottom w:val="single" w:sz="4" w:space="0" w:color="auto"/>
              <w:right w:val="single" w:sz="4" w:space="0" w:color="auto"/>
            </w:tcBorders>
            <w:shd w:val="clear" w:color="auto" w:fill="auto"/>
            <w:noWrap/>
          </w:tcPr>
          <w:p w14:paraId="650A57C0" w14:textId="77777777" w:rsidR="00AB6014" w:rsidRPr="001B07C8" w:rsidRDefault="00AB6014">
            <w:pPr>
              <w:jc w:val="center"/>
              <w:rPr>
                <w:rFonts w:ascii="Times New Roman" w:hAnsi="Times New Roman"/>
                <w:color w:val="000000"/>
                <w:sz w:val="28"/>
                <w:szCs w:val="28"/>
              </w:rPr>
            </w:pPr>
            <w:r w:rsidRPr="001B07C8">
              <w:rPr>
                <w:rFonts w:ascii="Times New Roman" w:hAnsi="Times New Roman"/>
                <w:color w:val="000000"/>
                <w:sz w:val="28"/>
                <w:szCs w:val="28"/>
              </w:rPr>
              <w:t>2</w:t>
            </w:r>
          </w:p>
        </w:tc>
        <w:tc>
          <w:tcPr>
            <w:tcW w:w="3626" w:type="pct"/>
            <w:tcBorders>
              <w:top w:val="nil"/>
              <w:left w:val="nil"/>
              <w:bottom w:val="single" w:sz="4" w:space="0" w:color="auto"/>
              <w:right w:val="single" w:sz="4" w:space="0" w:color="auto"/>
            </w:tcBorders>
            <w:shd w:val="clear" w:color="auto" w:fill="auto"/>
          </w:tcPr>
          <w:p w14:paraId="58D53E2F" w14:textId="77777777" w:rsidR="00AB6014" w:rsidRPr="001B07C8" w:rsidRDefault="00AB6014">
            <w:pPr>
              <w:rPr>
                <w:rFonts w:ascii="Times New Roman" w:hAnsi="Times New Roman"/>
                <w:sz w:val="28"/>
                <w:szCs w:val="28"/>
              </w:rPr>
            </w:pPr>
            <w:r w:rsidRPr="001B07C8">
              <w:rPr>
                <w:rFonts w:ascii="Times New Roman" w:hAnsi="Times New Roman"/>
                <w:sz w:val="28"/>
                <w:szCs w:val="28"/>
              </w:rPr>
              <w:t>Экскаваторы на гусеничном ходу импортного производства</w:t>
            </w:r>
          </w:p>
        </w:tc>
        <w:tc>
          <w:tcPr>
            <w:tcW w:w="458" w:type="pct"/>
            <w:tcBorders>
              <w:top w:val="nil"/>
              <w:left w:val="nil"/>
              <w:bottom w:val="single" w:sz="4" w:space="0" w:color="auto"/>
              <w:right w:val="single" w:sz="4" w:space="0" w:color="auto"/>
            </w:tcBorders>
            <w:shd w:val="clear" w:color="auto" w:fill="auto"/>
          </w:tcPr>
          <w:p w14:paraId="07BF7E53" w14:textId="77777777" w:rsidR="00AB6014" w:rsidRPr="001B07C8" w:rsidRDefault="00AB6014">
            <w:pPr>
              <w:jc w:val="center"/>
              <w:rPr>
                <w:rFonts w:ascii="Times New Roman" w:hAnsi="Times New Roman"/>
                <w:color w:val="000000"/>
                <w:sz w:val="28"/>
                <w:szCs w:val="28"/>
              </w:rPr>
            </w:pPr>
            <w:r w:rsidRPr="001B07C8">
              <w:rPr>
                <w:rFonts w:ascii="Times New Roman" w:hAnsi="Times New Roman"/>
                <w:color w:val="000000"/>
                <w:sz w:val="28"/>
                <w:szCs w:val="28"/>
              </w:rPr>
              <w:t>шт.</w:t>
            </w:r>
          </w:p>
        </w:tc>
        <w:tc>
          <w:tcPr>
            <w:tcW w:w="541" w:type="pct"/>
            <w:tcBorders>
              <w:top w:val="nil"/>
              <w:left w:val="nil"/>
              <w:bottom w:val="single" w:sz="4" w:space="0" w:color="auto"/>
              <w:right w:val="single" w:sz="4" w:space="0" w:color="auto"/>
            </w:tcBorders>
            <w:shd w:val="clear" w:color="auto" w:fill="auto"/>
            <w:noWrap/>
          </w:tcPr>
          <w:p w14:paraId="585DE32F" w14:textId="77777777" w:rsidR="00AB6014" w:rsidRPr="001B07C8" w:rsidRDefault="00AB6014">
            <w:pPr>
              <w:jc w:val="center"/>
              <w:rPr>
                <w:rFonts w:ascii="Times New Roman" w:hAnsi="Times New Roman"/>
                <w:color w:val="000000"/>
                <w:sz w:val="28"/>
                <w:szCs w:val="28"/>
              </w:rPr>
            </w:pPr>
            <w:r w:rsidRPr="001B07C8">
              <w:rPr>
                <w:rFonts w:ascii="Times New Roman" w:hAnsi="Times New Roman"/>
                <w:color w:val="000000"/>
                <w:sz w:val="28"/>
                <w:szCs w:val="28"/>
              </w:rPr>
              <w:t>1</w:t>
            </w:r>
          </w:p>
        </w:tc>
      </w:tr>
      <w:tr w:rsidR="007E6D90" w:rsidRPr="001B07C8" w14:paraId="4B0DCF69" w14:textId="77777777" w:rsidTr="00AB6014">
        <w:trPr>
          <w:trHeight w:val="375"/>
        </w:trPr>
        <w:tc>
          <w:tcPr>
            <w:tcW w:w="375" w:type="pct"/>
            <w:tcBorders>
              <w:top w:val="nil"/>
              <w:left w:val="single" w:sz="4" w:space="0" w:color="auto"/>
              <w:bottom w:val="single" w:sz="4" w:space="0" w:color="auto"/>
              <w:right w:val="single" w:sz="4" w:space="0" w:color="auto"/>
            </w:tcBorders>
            <w:shd w:val="clear" w:color="auto" w:fill="auto"/>
            <w:noWrap/>
          </w:tcPr>
          <w:p w14:paraId="758446AF" w14:textId="77777777" w:rsidR="007E6D90" w:rsidRPr="001B07C8" w:rsidRDefault="007E6D90">
            <w:pPr>
              <w:jc w:val="center"/>
              <w:rPr>
                <w:rFonts w:ascii="Times New Roman" w:hAnsi="Times New Roman"/>
                <w:color w:val="000000"/>
                <w:sz w:val="28"/>
                <w:szCs w:val="28"/>
              </w:rPr>
            </w:pPr>
            <w:r w:rsidRPr="001B07C8">
              <w:rPr>
                <w:rFonts w:ascii="Times New Roman" w:hAnsi="Times New Roman"/>
                <w:color w:val="000000"/>
                <w:sz w:val="28"/>
                <w:szCs w:val="28"/>
              </w:rPr>
              <w:t>3</w:t>
            </w:r>
          </w:p>
        </w:tc>
        <w:tc>
          <w:tcPr>
            <w:tcW w:w="3626" w:type="pct"/>
            <w:tcBorders>
              <w:top w:val="nil"/>
              <w:left w:val="nil"/>
              <w:bottom w:val="single" w:sz="4" w:space="0" w:color="auto"/>
              <w:right w:val="single" w:sz="4" w:space="0" w:color="auto"/>
            </w:tcBorders>
            <w:shd w:val="clear" w:color="auto" w:fill="auto"/>
          </w:tcPr>
          <w:p w14:paraId="6E98A24E" w14:textId="77777777" w:rsidR="007E6D90" w:rsidRPr="001B07C8" w:rsidRDefault="007E6D90">
            <w:pPr>
              <w:rPr>
                <w:rFonts w:ascii="Times New Roman" w:hAnsi="Times New Roman"/>
                <w:sz w:val="28"/>
                <w:szCs w:val="28"/>
              </w:rPr>
            </w:pPr>
            <w:r w:rsidRPr="001B07C8">
              <w:rPr>
                <w:rFonts w:ascii="Times New Roman" w:hAnsi="Times New Roman"/>
                <w:sz w:val="28"/>
                <w:szCs w:val="28"/>
              </w:rPr>
              <w:t>Трамбовки пневматические при работе от передвижных компрессорных станций</w:t>
            </w:r>
          </w:p>
        </w:tc>
        <w:tc>
          <w:tcPr>
            <w:tcW w:w="458" w:type="pct"/>
            <w:tcBorders>
              <w:top w:val="nil"/>
              <w:left w:val="nil"/>
              <w:bottom w:val="single" w:sz="4" w:space="0" w:color="auto"/>
              <w:right w:val="single" w:sz="4" w:space="0" w:color="auto"/>
            </w:tcBorders>
            <w:shd w:val="clear" w:color="auto" w:fill="auto"/>
          </w:tcPr>
          <w:p w14:paraId="7097788E" w14:textId="77777777" w:rsidR="007E6D90" w:rsidRPr="001B07C8" w:rsidRDefault="007E6D90" w:rsidP="0090247F">
            <w:pPr>
              <w:jc w:val="center"/>
              <w:rPr>
                <w:rFonts w:ascii="Times New Roman" w:hAnsi="Times New Roman"/>
                <w:color w:val="000000"/>
                <w:sz w:val="28"/>
                <w:szCs w:val="28"/>
              </w:rPr>
            </w:pPr>
            <w:r w:rsidRPr="001B07C8">
              <w:rPr>
                <w:rFonts w:ascii="Times New Roman" w:hAnsi="Times New Roman"/>
                <w:color w:val="000000"/>
                <w:sz w:val="28"/>
                <w:szCs w:val="28"/>
              </w:rPr>
              <w:t>шт.</w:t>
            </w:r>
          </w:p>
        </w:tc>
        <w:tc>
          <w:tcPr>
            <w:tcW w:w="541" w:type="pct"/>
            <w:tcBorders>
              <w:top w:val="nil"/>
              <w:left w:val="nil"/>
              <w:bottom w:val="single" w:sz="4" w:space="0" w:color="auto"/>
              <w:right w:val="single" w:sz="4" w:space="0" w:color="auto"/>
            </w:tcBorders>
            <w:shd w:val="clear" w:color="auto" w:fill="auto"/>
            <w:noWrap/>
          </w:tcPr>
          <w:p w14:paraId="7DF8C0EA" w14:textId="77777777" w:rsidR="007E6D90" w:rsidRPr="001B07C8" w:rsidRDefault="007E6D90" w:rsidP="0090247F">
            <w:pPr>
              <w:jc w:val="center"/>
              <w:rPr>
                <w:rFonts w:ascii="Times New Roman" w:hAnsi="Times New Roman"/>
                <w:color w:val="000000"/>
                <w:sz w:val="28"/>
                <w:szCs w:val="28"/>
              </w:rPr>
            </w:pPr>
            <w:r w:rsidRPr="001B07C8">
              <w:rPr>
                <w:rFonts w:ascii="Times New Roman" w:hAnsi="Times New Roman"/>
                <w:color w:val="000000"/>
                <w:sz w:val="28"/>
                <w:szCs w:val="28"/>
              </w:rPr>
              <w:t>1</w:t>
            </w:r>
          </w:p>
        </w:tc>
      </w:tr>
      <w:tr w:rsidR="00AB6014" w:rsidRPr="001B07C8" w14:paraId="0115B166" w14:textId="77777777" w:rsidTr="00AB6014">
        <w:trPr>
          <w:trHeight w:val="375"/>
        </w:trPr>
        <w:tc>
          <w:tcPr>
            <w:tcW w:w="375" w:type="pct"/>
            <w:tcBorders>
              <w:top w:val="nil"/>
              <w:left w:val="single" w:sz="4" w:space="0" w:color="auto"/>
              <w:bottom w:val="single" w:sz="4" w:space="0" w:color="auto"/>
              <w:right w:val="single" w:sz="4" w:space="0" w:color="auto"/>
            </w:tcBorders>
            <w:shd w:val="clear" w:color="auto" w:fill="auto"/>
            <w:noWrap/>
          </w:tcPr>
          <w:p w14:paraId="6BDAD977" w14:textId="77777777" w:rsidR="00AB6014" w:rsidRPr="001B07C8" w:rsidRDefault="007E6D90">
            <w:pPr>
              <w:jc w:val="center"/>
              <w:rPr>
                <w:rFonts w:ascii="Times New Roman" w:hAnsi="Times New Roman"/>
                <w:color w:val="000000"/>
                <w:sz w:val="28"/>
                <w:szCs w:val="28"/>
              </w:rPr>
            </w:pPr>
            <w:r w:rsidRPr="001B07C8">
              <w:rPr>
                <w:rFonts w:ascii="Times New Roman" w:hAnsi="Times New Roman"/>
                <w:color w:val="000000"/>
                <w:sz w:val="28"/>
                <w:szCs w:val="28"/>
              </w:rPr>
              <w:t>4</w:t>
            </w:r>
          </w:p>
        </w:tc>
        <w:tc>
          <w:tcPr>
            <w:tcW w:w="3626" w:type="pct"/>
            <w:tcBorders>
              <w:top w:val="nil"/>
              <w:left w:val="nil"/>
              <w:bottom w:val="single" w:sz="4" w:space="0" w:color="auto"/>
              <w:right w:val="single" w:sz="4" w:space="0" w:color="auto"/>
            </w:tcBorders>
            <w:shd w:val="clear" w:color="auto" w:fill="auto"/>
          </w:tcPr>
          <w:p w14:paraId="45D5A0C4" w14:textId="77777777" w:rsidR="00AB6014" w:rsidRPr="001B07C8" w:rsidRDefault="00AB6014">
            <w:pPr>
              <w:rPr>
                <w:rFonts w:ascii="Times New Roman" w:hAnsi="Times New Roman"/>
                <w:sz w:val="28"/>
                <w:szCs w:val="28"/>
              </w:rPr>
            </w:pPr>
            <w:r w:rsidRPr="001B07C8">
              <w:rPr>
                <w:rFonts w:ascii="Times New Roman" w:hAnsi="Times New Roman"/>
                <w:sz w:val="28"/>
                <w:szCs w:val="28"/>
              </w:rPr>
              <w:t>Лебедки электрические тяговым усилием до 31,39 кН (3,2 т)</w:t>
            </w:r>
          </w:p>
        </w:tc>
        <w:tc>
          <w:tcPr>
            <w:tcW w:w="458" w:type="pct"/>
            <w:tcBorders>
              <w:top w:val="nil"/>
              <w:left w:val="nil"/>
              <w:bottom w:val="single" w:sz="4" w:space="0" w:color="auto"/>
              <w:right w:val="single" w:sz="4" w:space="0" w:color="auto"/>
            </w:tcBorders>
            <w:shd w:val="clear" w:color="auto" w:fill="auto"/>
          </w:tcPr>
          <w:p w14:paraId="2F8566D5" w14:textId="77777777" w:rsidR="00AB6014" w:rsidRPr="001B07C8" w:rsidRDefault="00AB6014">
            <w:pPr>
              <w:jc w:val="center"/>
              <w:rPr>
                <w:rFonts w:ascii="Times New Roman" w:hAnsi="Times New Roman"/>
                <w:color w:val="000000"/>
                <w:sz w:val="28"/>
                <w:szCs w:val="28"/>
              </w:rPr>
            </w:pPr>
            <w:r w:rsidRPr="001B07C8">
              <w:rPr>
                <w:rFonts w:ascii="Times New Roman" w:hAnsi="Times New Roman"/>
                <w:color w:val="000000"/>
                <w:sz w:val="28"/>
                <w:szCs w:val="28"/>
              </w:rPr>
              <w:t>шт.</w:t>
            </w:r>
          </w:p>
        </w:tc>
        <w:tc>
          <w:tcPr>
            <w:tcW w:w="541" w:type="pct"/>
            <w:tcBorders>
              <w:top w:val="nil"/>
              <w:left w:val="nil"/>
              <w:bottom w:val="single" w:sz="4" w:space="0" w:color="auto"/>
              <w:right w:val="single" w:sz="4" w:space="0" w:color="auto"/>
            </w:tcBorders>
            <w:shd w:val="clear" w:color="auto" w:fill="auto"/>
            <w:noWrap/>
          </w:tcPr>
          <w:p w14:paraId="2BC6B4E0" w14:textId="77777777" w:rsidR="00AB6014" w:rsidRPr="001B07C8" w:rsidRDefault="00AB6014">
            <w:pPr>
              <w:jc w:val="center"/>
              <w:rPr>
                <w:rFonts w:ascii="Times New Roman" w:hAnsi="Times New Roman"/>
                <w:color w:val="000000"/>
                <w:sz w:val="28"/>
                <w:szCs w:val="28"/>
              </w:rPr>
            </w:pPr>
            <w:r w:rsidRPr="001B07C8">
              <w:rPr>
                <w:rFonts w:ascii="Times New Roman" w:hAnsi="Times New Roman"/>
                <w:color w:val="000000"/>
                <w:sz w:val="28"/>
                <w:szCs w:val="28"/>
              </w:rPr>
              <w:t>1</w:t>
            </w:r>
          </w:p>
        </w:tc>
      </w:tr>
      <w:tr w:rsidR="007E6D90" w:rsidRPr="001B07C8" w14:paraId="0A34736F" w14:textId="77777777" w:rsidTr="00AB6014">
        <w:trPr>
          <w:trHeight w:val="375"/>
        </w:trPr>
        <w:tc>
          <w:tcPr>
            <w:tcW w:w="375" w:type="pct"/>
            <w:tcBorders>
              <w:top w:val="nil"/>
              <w:left w:val="single" w:sz="4" w:space="0" w:color="auto"/>
              <w:bottom w:val="single" w:sz="4" w:space="0" w:color="auto"/>
              <w:right w:val="single" w:sz="4" w:space="0" w:color="auto"/>
            </w:tcBorders>
            <w:shd w:val="clear" w:color="auto" w:fill="auto"/>
            <w:noWrap/>
          </w:tcPr>
          <w:p w14:paraId="38433620" w14:textId="77777777" w:rsidR="007E6D90" w:rsidRPr="001B07C8" w:rsidRDefault="007E6D90">
            <w:pPr>
              <w:jc w:val="center"/>
              <w:rPr>
                <w:rFonts w:ascii="Times New Roman" w:hAnsi="Times New Roman"/>
                <w:color w:val="000000"/>
                <w:sz w:val="28"/>
                <w:szCs w:val="28"/>
              </w:rPr>
            </w:pPr>
            <w:r w:rsidRPr="001B07C8">
              <w:rPr>
                <w:rFonts w:ascii="Times New Roman" w:hAnsi="Times New Roman"/>
                <w:color w:val="000000"/>
                <w:sz w:val="28"/>
                <w:szCs w:val="28"/>
              </w:rPr>
              <w:t>5</w:t>
            </w:r>
          </w:p>
        </w:tc>
        <w:tc>
          <w:tcPr>
            <w:tcW w:w="3626" w:type="pct"/>
            <w:tcBorders>
              <w:top w:val="nil"/>
              <w:left w:val="nil"/>
              <w:bottom w:val="single" w:sz="4" w:space="0" w:color="auto"/>
              <w:right w:val="single" w:sz="4" w:space="0" w:color="auto"/>
            </w:tcBorders>
            <w:shd w:val="clear" w:color="auto" w:fill="auto"/>
          </w:tcPr>
          <w:p w14:paraId="05803994" w14:textId="77777777" w:rsidR="007E6D90" w:rsidRPr="001B07C8" w:rsidRDefault="007E6D90">
            <w:pPr>
              <w:rPr>
                <w:rFonts w:ascii="Times New Roman" w:hAnsi="Times New Roman"/>
                <w:sz w:val="28"/>
                <w:szCs w:val="28"/>
              </w:rPr>
            </w:pPr>
            <w:r w:rsidRPr="001B07C8">
              <w:rPr>
                <w:rFonts w:ascii="Times New Roman" w:hAnsi="Times New Roman"/>
                <w:sz w:val="28"/>
                <w:szCs w:val="28"/>
              </w:rPr>
              <w:t>Автомобили бортовые, грузоподъемность до 5 т</w:t>
            </w:r>
          </w:p>
        </w:tc>
        <w:tc>
          <w:tcPr>
            <w:tcW w:w="458" w:type="pct"/>
            <w:tcBorders>
              <w:top w:val="nil"/>
              <w:left w:val="nil"/>
              <w:bottom w:val="single" w:sz="4" w:space="0" w:color="auto"/>
              <w:right w:val="single" w:sz="4" w:space="0" w:color="auto"/>
            </w:tcBorders>
            <w:shd w:val="clear" w:color="auto" w:fill="auto"/>
          </w:tcPr>
          <w:p w14:paraId="232D9A70" w14:textId="77777777" w:rsidR="007E6D90" w:rsidRPr="001B07C8" w:rsidRDefault="007E6D90" w:rsidP="0090247F">
            <w:pPr>
              <w:jc w:val="center"/>
              <w:rPr>
                <w:rFonts w:ascii="Times New Roman" w:hAnsi="Times New Roman"/>
                <w:color w:val="000000"/>
                <w:sz w:val="28"/>
                <w:szCs w:val="28"/>
              </w:rPr>
            </w:pPr>
            <w:r w:rsidRPr="001B07C8">
              <w:rPr>
                <w:rFonts w:ascii="Times New Roman" w:hAnsi="Times New Roman"/>
                <w:color w:val="000000"/>
                <w:sz w:val="28"/>
                <w:szCs w:val="28"/>
              </w:rPr>
              <w:t>шт.</w:t>
            </w:r>
          </w:p>
        </w:tc>
        <w:tc>
          <w:tcPr>
            <w:tcW w:w="541" w:type="pct"/>
            <w:tcBorders>
              <w:top w:val="nil"/>
              <w:left w:val="nil"/>
              <w:bottom w:val="single" w:sz="4" w:space="0" w:color="auto"/>
              <w:right w:val="single" w:sz="4" w:space="0" w:color="auto"/>
            </w:tcBorders>
            <w:shd w:val="clear" w:color="auto" w:fill="auto"/>
            <w:noWrap/>
          </w:tcPr>
          <w:p w14:paraId="278A92F4" w14:textId="77777777" w:rsidR="007E6D90" w:rsidRPr="001B07C8" w:rsidRDefault="007E6D90" w:rsidP="0090247F">
            <w:pPr>
              <w:jc w:val="center"/>
              <w:rPr>
                <w:rFonts w:ascii="Times New Roman" w:hAnsi="Times New Roman"/>
                <w:color w:val="000000"/>
                <w:sz w:val="28"/>
                <w:szCs w:val="28"/>
              </w:rPr>
            </w:pPr>
            <w:r w:rsidRPr="001B07C8">
              <w:rPr>
                <w:rFonts w:ascii="Times New Roman" w:hAnsi="Times New Roman"/>
                <w:color w:val="000000"/>
                <w:sz w:val="28"/>
                <w:szCs w:val="28"/>
              </w:rPr>
              <w:t>1</w:t>
            </w:r>
          </w:p>
        </w:tc>
      </w:tr>
      <w:tr w:rsidR="00AB6014" w:rsidRPr="001B07C8" w14:paraId="4678762F" w14:textId="77777777" w:rsidTr="00AB6014">
        <w:trPr>
          <w:trHeight w:val="375"/>
        </w:trPr>
        <w:tc>
          <w:tcPr>
            <w:tcW w:w="375" w:type="pct"/>
            <w:tcBorders>
              <w:top w:val="nil"/>
              <w:left w:val="single" w:sz="4" w:space="0" w:color="auto"/>
              <w:bottom w:val="single" w:sz="4" w:space="0" w:color="auto"/>
              <w:right w:val="single" w:sz="4" w:space="0" w:color="auto"/>
            </w:tcBorders>
            <w:shd w:val="clear" w:color="auto" w:fill="auto"/>
            <w:noWrap/>
          </w:tcPr>
          <w:p w14:paraId="193D262B" w14:textId="77777777" w:rsidR="00AB6014" w:rsidRPr="001B07C8" w:rsidRDefault="007E6D90">
            <w:pPr>
              <w:jc w:val="center"/>
              <w:rPr>
                <w:rFonts w:ascii="Times New Roman" w:hAnsi="Times New Roman"/>
                <w:color w:val="000000"/>
                <w:sz w:val="28"/>
                <w:szCs w:val="28"/>
              </w:rPr>
            </w:pPr>
            <w:r w:rsidRPr="001B07C8">
              <w:rPr>
                <w:rFonts w:ascii="Times New Roman" w:hAnsi="Times New Roman"/>
                <w:color w:val="000000"/>
                <w:sz w:val="28"/>
                <w:szCs w:val="28"/>
              </w:rPr>
              <w:t>6</w:t>
            </w:r>
          </w:p>
        </w:tc>
        <w:tc>
          <w:tcPr>
            <w:tcW w:w="3626" w:type="pct"/>
            <w:tcBorders>
              <w:top w:val="nil"/>
              <w:left w:val="nil"/>
              <w:bottom w:val="single" w:sz="4" w:space="0" w:color="auto"/>
              <w:right w:val="single" w:sz="4" w:space="0" w:color="auto"/>
            </w:tcBorders>
            <w:shd w:val="clear" w:color="auto" w:fill="auto"/>
          </w:tcPr>
          <w:p w14:paraId="59EE05FA" w14:textId="77777777" w:rsidR="00AB6014" w:rsidRPr="001B07C8" w:rsidRDefault="00AB6014">
            <w:pPr>
              <w:rPr>
                <w:rFonts w:ascii="Times New Roman" w:hAnsi="Times New Roman"/>
                <w:sz w:val="28"/>
                <w:szCs w:val="28"/>
              </w:rPr>
            </w:pPr>
            <w:r w:rsidRPr="001B07C8">
              <w:rPr>
                <w:rFonts w:ascii="Times New Roman" w:hAnsi="Times New Roman"/>
                <w:sz w:val="28"/>
                <w:szCs w:val="28"/>
              </w:rPr>
              <w:t>Автомобили-самосвалы, грузоподъемность до 7 т</w:t>
            </w:r>
          </w:p>
        </w:tc>
        <w:tc>
          <w:tcPr>
            <w:tcW w:w="458" w:type="pct"/>
            <w:tcBorders>
              <w:top w:val="nil"/>
              <w:left w:val="nil"/>
              <w:bottom w:val="single" w:sz="4" w:space="0" w:color="auto"/>
              <w:right w:val="single" w:sz="4" w:space="0" w:color="auto"/>
            </w:tcBorders>
            <w:shd w:val="clear" w:color="auto" w:fill="auto"/>
          </w:tcPr>
          <w:p w14:paraId="1B68372B" w14:textId="77777777" w:rsidR="00AB6014" w:rsidRPr="001B07C8" w:rsidRDefault="00AB6014">
            <w:pPr>
              <w:jc w:val="center"/>
              <w:rPr>
                <w:rFonts w:ascii="Times New Roman" w:hAnsi="Times New Roman"/>
                <w:color w:val="000000"/>
                <w:sz w:val="28"/>
                <w:szCs w:val="28"/>
              </w:rPr>
            </w:pPr>
            <w:r w:rsidRPr="001B07C8">
              <w:rPr>
                <w:rFonts w:ascii="Times New Roman" w:hAnsi="Times New Roman"/>
                <w:color w:val="000000"/>
                <w:sz w:val="28"/>
                <w:szCs w:val="28"/>
              </w:rPr>
              <w:t>шт.</w:t>
            </w:r>
          </w:p>
        </w:tc>
        <w:tc>
          <w:tcPr>
            <w:tcW w:w="541" w:type="pct"/>
            <w:tcBorders>
              <w:top w:val="nil"/>
              <w:left w:val="nil"/>
              <w:bottom w:val="single" w:sz="4" w:space="0" w:color="auto"/>
              <w:right w:val="single" w:sz="4" w:space="0" w:color="auto"/>
            </w:tcBorders>
            <w:shd w:val="clear" w:color="auto" w:fill="auto"/>
            <w:noWrap/>
          </w:tcPr>
          <w:p w14:paraId="08191CF4" w14:textId="77777777" w:rsidR="00AB6014" w:rsidRPr="001B07C8" w:rsidRDefault="007E6D90">
            <w:pPr>
              <w:jc w:val="center"/>
              <w:rPr>
                <w:rFonts w:ascii="Times New Roman" w:hAnsi="Times New Roman"/>
                <w:color w:val="000000"/>
                <w:sz w:val="28"/>
                <w:szCs w:val="28"/>
              </w:rPr>
            </w:pPr>
            <w:r w:rsidRPr="001B07C8">
              <w:rPr>
                <w:rFonts w:ascii="Times New Roman" w:hAnsi="Times New Roman"/>
                <w:color w:val="000000"/>
                <w:sz w:val="28"/>
                <w:szCs w:val="28"/>
              </w:rPr>
              <w:t>2</w:t>
            </w:r>
          </w:p>
        </w:tc>
      </w:tr>
      <w:tr w:rsidR="00AB6014" w:rsidRPr="001B07C8" w14:paraId="47F0F433" w14:textId="77777777" w:rsidTr="00AB6014">
        <w:trPr>
          <w:trHeight w:val="375"/>
        </w:trPr>
        <w:tc>
          <w:tcPr>
            <w:tcW w:w="375" w:type="pct"/>
            <w:tcBorders>
              <w:top w:val="nil"/>
              <w:left w:val="single" w:sz="4" w:space="0" w:color="auto"/>
              <w:bottom w:val="single" w:sz="4" w:space="0" w:color="auto"/>
              <w:right w:val="single" w:sz="4" w:space="0" w:color="auto"/>
            </w:tcBorders>
            <w:shd w:val="clear" w:color="auto" w:fill="auto"/>
            <w:noWrap/>
          </w:tcPr>
          <w:p w14:paraId="165AD619" w14:textId="77777777" w:rsidR="00AB6014" w:rsidRPr="001B07C8" w:rsidRDefault="007E6D90">
            <w:pPr>
              <w:jc w:val="center"/>
              <w:rPr>
                <w:rFonts w:ascii="Times New Roman" w:hAnsi="Times New Roman"/>
                <w:color w:val="000000"/>
                <w:sz w:val="28"/>
                <w:szCs w:val="28"/>
              </w:rPr>
            </w:pPr>
            <w:r w:rsidRPr="001B07C8">
              <w:rPr>
                <w:rFonts w:ascii="Times New Roman" w:hAnsi="Times New Roman"/>
                <w:color w:val="000000"/>
                <w:sz w:val="28"/>
                <w:szCs w:val="28"/>
              </w:rPr>
              <w:t>7</w:t>
            </w:r>
          </w:p>
        </w:tc>
        <w:tc>
          <w:tcPr>
            <w:tcW w:w="3626" w:type="pct"/>
            <w:tcBorders>
              <w:top w:val="nil"/>
              <w:left w:val="nil"/>
              <w:bottom w:val="single" w:sz="4" w:space="0" w:color="auto"/>
              <w:right w:val="single" w:sz="4" w:space="0" w:color="auto"/>
            </w:tcBorders>
            <w:shd w:val="clear" w:color="auto" w:fill="auto"/>
          </w:tcPr>
          <w:p w14:paraId="35D43B93" w14:textId="77777777" w:rsidR="00AB6014" w:rsidRPr="001B07C8" w:rsidRDefault="00AB6014">
            <w:pPr>
              <w:rPr>
                <w:rFonts w:ascii="Times New Roman" w:hAnsi="Times New Roman"/>
                <w:sz w:val="28"/>
                <w:szCs w:val="28"/>
              </w:rPr>
            </w:pPr>
            <w:r w:rsidRPr="001B07C8">
              <w:rPr>
                <w:rFonts w:ascii="Times New Roman" w:hAnsi="Times New Roman"/>
                <w:sz w:val="28"/>
                <w:szCs w:val="28"/>
              </w:rPr>
              <w:t>Тракторы на гусеничном ходу, мощность 79 кВт (108 л.с.)</w:t>
            </w:r>
          </w:p>
        </w:tc>
        <w:tc>
          <w:tcPr>
            <w:tcW w:w="458" w:type="pct"/>
            <w:tcBorders>
              <w:top w:val="nil"/>
              <w:left w:val="nil"/>
              <w:bottom w:val="single" w:sz="4" w:space="0" w:color="auto"/>
              <w:right w:val="single" w:sz="4" w:space="0" w:color="auto"/>
            </w:tcBorders>
            <w:shd w:val="clear" w:color="auto" w:fill="auto"/>
          </w:tcPr>
          <w:p w14:paraId="29FE3C9D" w14:textId="77777777" w:rsidR="00AB6014" w:rsidRPr="001B07C8" w:rsidRDefault="00AB6014">
            <w:pPr>
              <w:jc w:val="center"/>
              <w:rPr>
                <w:rFonts w:ascii="Times New Roman" w:hAnsi="Times New Roman"/>
                <w:color w:val="000000"/>
                <w:sz w:val="28"/>
                <w:szCs w:val="28"/>
              </w:rPr>
            </w:pPr>
            <w:r w:rsidRPr="001B07C8">
              <w:rPr>
                <w:rFonts w:ascii="Times New Roman" w:hAnsi="Times New Roman"/>
                <w:color w:val="000000"/>
                <w:sz w:val="28"/>
                <w:szCs w:val="28"/>
              </w:rPr>
              <w:t>шт.</w:t>
            </w:r>
          </w:p>
        </w:tc>
        <w:tc>
          <w:tcPr>
            <w:tcW w:w="541" w:type="pct"/>
            <w:tcBorders>
              <w:top w:val="nil"/>
              <w:left w:val="nil"/>
              <w:bottom w:val="single" w:sz="4" w:space="0" w:color="auto"/>
              <w:right w:val="single" w:sz="4" w:space="0" w:color="auto"/>
            </w:tcBorders>
            <w:shd w:val="clear" w:color="auto" w:fill="auto"/>
            <w:noWrap/>
          </w:tcPr>
          <w:p w14:paraId="19680E15" w14:textId="77777777" w:rsidR="00AB6014" w:rsidRPr="001B07C8" w:rsidRDefault="007E6D90">
            <w:pPr>
              <w:jc w:val="center"/>
              <w:rPr>
                <w:rFonts w:ascii="Times New Roman" w:hAnsi="Times New Roman"/>
                <w:color w:val="000000"/>
                <w:sz w:val="28"/>
                <w:szCs w:val="28"/>
              </w:rPr>
            </w:pPr>
            <w:r w:rsidRPr="001B07C8">
              <w:rPr>
                <w:rFonts w:ascii="Times New Roman" w:hAnsi="Times New Roman"/>
                <w:color w:val="000000"/>
                <w:sz w:val="28"/>
                <w:szCs w:val="28"/>
              </w:rPr>
              <w:t>2</w:t>
            </w:r>
          </w:p>
        </w:tc>
      </w:tr>
      <w:tr w:rsidR="00AB6014" w:rsidRPr="001B07C8" w14:paraId="04F762F1" w14:textId="77777777" w:rsidTr="00AB6014">
        <w:trPr>
          <w:trHeight w:val="375"/>
        </w:trPr>
        <w:tc>
          <w:tcPr>
            <w:tcW w:w="375" w:type="pct"/>
            <w:tcBorders>
              <w:top w:val="nil"/>
              <w:left w:val="single" w:sz="4" w:space="0" w:color="auto"/>
              <w:bottom w:val="single" w:sz="4" w:space="0" w:color="auto"/>
              <w:right w:val="single" w:sz="4" w:space="0" w:color="auto"/>
            </w:tcBorders>
            <w:shd w:val="clear" w:color="auto" w:fill="auto"/>
            <w:noWrap/>
          </w:tcPr>
          <w:p w14:paraId="01D527B1" w14:textId="77777777" w:rsidR="00AB6014" w:rsidRPr="001B07C8" w:rsidRDefault="007E6D90">
            <w:pPr>
              <w:jc w:val="center"/>
              <w:rPr>
                <w:rFonts w:ascii="Times New Roman" w:hAnsi="Times New Roman"/>
                <w:color w:val="000000"/>
                <w:sz w:val="28"/>
                <w:szCs w:val="28"/>
              </w:rPr>
            </w:pPr>
            <w:r w:rsidRPr="001B07C8">
              <w:rPr>
                <w:rFonts w:ascii="Times New Roman" w:hAnsi="Times New Roman"/>
                <w:color w:val="000000"/>
                <w:sz w:val="28"/>
                <w:szCs w:val="28"/>
              </w:rPr>
              <w:t>8</w:t>
            </w:r>
          </w:p>
        </w:tc>
        <w:tc>
          <w:tcPr>
            <w:tcW w:w="3626" w:type="pct"/>
            <w:tcBorders>
              <w:top w:val="nil"/>
              <w:left w:val="nil"/>
              <w:bottom w:val="single" w:sz="4" w:space="0" w:color="auto"/>
              <w:right w:val="single" w:sz="4" w:space="0" w:color="auto"/>
            </w:tcBorders>
            <w:shd w:val="clear" w:color="auto" w:fill="auto"/>
          </w:tcPr>
          <w:p w14:paraId="696058A3" w14:textId="77777777" w:rsidR="00AB6014" w:rsidRPr="001B07C8" w:rsidRDefault="00AB6014">
            <w:pPr>
              <w:rPr>
                <w:rFonts w:ascii="Times New Roman" w:hAnsi="Times New Roman"/>
                <w:sz w:val="28"/>
                <w:szCs w:val="28"/>
              </w:rPr>
            </w:pPr>
            <w:r w:rsidRPr="001B07C8">
              <w:rPr>
                <w:rFonts w:ascii="Times New Roman" w:hAnsi="Times New Roman"/>
                <w:sz w:val="28"/>
                <w:szCs w:val="28"/>
              </w:rPr>
              <w:t>Установки для сварки ручной дуговой (постоянного тока)</w:t>
            </w:r>
          </w:p>
        </w:tc>
        <w:tc>
          <w:tcPr>
            <w:tcW w:w="458" w:type="pct"/>
            <w:tcBorders>
              <w:top w:val="nil"/>
              <w:left w:val="nil"/>
              <w:bottom w:val="single" w:sz="4" w:space="0" w:color="auto"/>
              <w:right w:val="single" w:sz="4" w:space="0" w:color="auto"/>
            </w:tcBorders>
            <w:shd w:val="clear" w:color="auto" w:fill="auto"/>
          </w:tcPr>
          <w:p w14:paraId="30354CEB" w14:textId="77777777" w:rsidR="00AB6014" w:rsidRPr="001B07C8" w:rsidRDefault="00AB6014">
            <w:pPr>
              <w:jc w:val="center"/>
              <w:rPr>
                <w:rFonts w:ascii="Times New Roman" w:hAnsi="Times New Roman"/>
                <w:color w:val="000000"/>
                <w:sz w:val="28"/>
                <w:szCs w:val="28"/>
              </w:rPr>
            </w:pPr>
            <w:r w:rsidRPr="001B07C8">
              <w:rPr>
                <w:rFonts w:ascii="Times New Roman" w:hAnsi="Times New Roman"/>
                <w:color w:val="000000"/>
                <w:sz w:val="28"/>
                <w:szCs w:val="28"/>
              </w:rPr>
              <w:t>шт.</w:t>
            </w:r>
          </w:p>
        </w:tc>
        <w:tc>
          <w:tcPr>
            <w:tcW w:w="541" w:type="pct"/>
            <w:tcBorders>
              <w:top w:val="nil"/>
              <w:left w:val="nil"/>
              <w:bottom w:val="single" w:sz="4" w:space="0" w:color="auto"/>
              <w:right w:val="single" w:sz="4" w:space="0" w:color="auto"/>
            </w:tcBorders>
            <w:shd w:val="clear" w:color="auto" w:fill="auto"/>
            <w:noWrap/>
          </w:tcPr>
          <w:p w14:paraId="07D4ACD7" w14:textId="77777777" w:rsidR="00AB6014" w:rsidRPr="001B07C8" w:rsidRDefault="00AB6014">
            <w:pPr>
              <w:jc w:val="center"/>
              <w:rPr>
                <w:rFonts w:ascii="Times New Roman" w:hAnsi="Times New Roman"/>
                <w:color w:val="000000"/>
                <w:sz w:val="28"/>
                <w:szCs w:val="28"/>
              </w:rPr>
            </w:pPr>
            <w:r w:rsidRPr="001B07C8">
              <w:rPr>
                <w:rFonts w:ascii="Times New Roman" w:hAnsi="Times New Roman"/>
                <w:color w:val="000000"/>
                <w:sz w:val="28"/>
                <w:szCs w:val="28"/>
              </w:rPr>
              <w:t>1</w:t>
            </w:r>
          </w:p>
        </w:tc>
      </w:tr>
      <w:tr w:rsidR="00AB6014" w:rsidRPr="001B07C8" w14:paraId="59FA11BF" w14:textId="77777777" w:rsidTr="00AB6014">
        <w:trPr>
          <w:trHeight w:val="375"/>
        </w:trPr>
        <w:tc>
          <w:tcPr>
            <w:tcW w:w="375" w:type="pct"/>
            <w:tcBorders>
              <w:top w:val="nil"/>
              <w:left w:val="single" w:sz="4" w:space="0" w:color="auto"/>
              <w:bottom w:val="single" w:sz="4" w:space="0" w:color="auto"/>
              <w:right w:val="single" w:sz="4" w:space="0" w:color="auto"/>
            </w:tcBorders>
            <w:shd w:val="clear" w:color="auto" w:fill="auto"/>
            <w:noWrap/>
          </w:tcPr>
          <w:p w14:paraId="219B58D2" w14:textId="77777777" w:rsidR="00AB6014" w:rsidRPr="001B07C8" w:rsidRDefault="007E6D90">
            <w:pPr>
              <w:jc w:val="center"/>
              <w:rPr>
                <w:rFonts w:ascii="Times New Roman" w:hAnsi="Times New Roman"/>
                <w:color w:val="000000"/>
                <w:sz w:val="28"/>
                <w:szCs w:val="28"/>
              </w:rPr>
            </w:pPr>
            <w:r w:rsidRPr="001B07C8">
              <w:rPr>
                <w:rFonts w:ascii="Times New Roman" w:hAnsi="Times New Roman"/>
                <w:color w:val="000000"/>
                <w:sz w:val="28"/>
                <w:szCs w:val="28"/>
              </w:rPr>
              <w:t>9</w:t>
            </w:r>
          </w:p>
        </w:tc>
        <w:tc>
          <w:tcPr>
            <w:tcW w:w="3626" w:type="pct"/>
            <w:tcBorders>
              <w:top w:val="nil"/>
              <w:left w:val="nil"/>
              <w:bottom w:val="single" w:sz="4" w:space="0" w:color="auto"/>
              <w:right w:val="single" w:sz="4" w:space="0" w:color="auto"/>
            </w:tcBorders>
            <w:shd w:val="clear" w:color="auto" w:fill="auto"/>
          </w:tcPr>
          <w:p w14:paraId="5FAB3CA4" w14:textId="77777777" w:rsidR="00AB6014" w:rsidRPr="001B07C8" w:rsidRDefault="00AB6014">
            <w:pPr>
              <w:rPr>
                <w:rFonts w:ascii="Times New Roman" w:hAnsi="Times New Roman"/>
                <w:sz w:val="28"/>
                <w:szCs w:val="28"/>
              </w:rPr>
            </w:pPr>
            <w:r w:rsidRPr="001B07C8">
              <w:rPr>
                <w:rFonts w:ascii="Times New Roman" w:hAnsi="Times New Roman"/>
                <w:sz w:val="28"/>
                <w:szCs w:val="28"/>
              </w:rPr>
              <w:t>Компрессоры передвижные с двигателем внутреннего сгорания, давление до 686 кПа (7 ат), производительность до 5 м3/мин</w:t>
            </w:r>
          </w:p>
        </w:tc>
        <w:tc>
          <w:tcPr>
            <w:tcW w:w="458" w:type="pct"/>
            <w:tcBorders>
              <w:top w:val="nil"/>
              <w:left w:val="nil"/>
              <w:bottom w:val="single" w:sz="4" w:space="0" w:color="auto"/>
              <w:right w:val="single" w:sz="4" w:space="0" w:color="auto"/>
            </w:tcBorders>
            <w:shd w:val="clear" w:color="auto" w:fill="auto"/>
          </w:tcPr>
          <w:p w14:paraId="47423CF0" w14:textId="77777777" w:rsidR="00AB6014" w:rsidRPr="001B07C8" w:rsidRDefault="00AB6014">
            <w:pPr>
              <w:jc w:val="center"/>
              <w:rPr>
                <w:rFonts w:ascii="Times New Roman" w:hAnsi="Times New Roman"/>
                <w:color w:val="000000"/>
                <w:sz w:val="28"/>
                <w:szCs w:val="28"/>
              </w:rPr>
            </w:pPr>
            <w:r w:rsidRPr="001B07C8">
              <w:rPr>
                <w:rFonts w:ascii="Times New Roman" w:hAnsi="Times New Roman"/>
                <w:color w:val="000000"/>
                <w:sz w:val="28"/>
                <w:szCs w:val="28"/>
              </w:rPr>
              <w:t>шт.</w:t>
            </w:r>
          </w:p>
        </w:tc>
        <w:tc>
          <w:tcPr>
            <w:tcW w:w="541" w:type="pct"/>
            <w:tcBorders>
              <w:top w:val="nil"/>
              <w:left w:val="nil"/>
              <w:bottom w:val="single" w:sz="4" w:space="0" w:color="auto"/>
              <w:right w:val="single" w:sz="4" w:space="0" w:color="auto"/>
            </w:tcBorders>
            <w:shd w:val="clear" w:color="auto" w:fill="auto"/>
            <w:noWrap/>
          </w:tcPr>
          <w:p w14:paraId="5328A977" w14:textId="77777777" w:rsidR="00AB6014" w:rsidRPr="001B07C8" w:rsidRDefault="00AB6014">
            <w:pPr>
              <w:jc w:val="center"/>
              <w:rPr>
                <w:rFonts w:ascii="Times New Roman" w:hAnsi="Times New Roman"/>
                <w:color w:val="000000"/>
                <w:sz w:val="28"/>
                <w:szCs w:val="28"/>
              </w:rPr>
            </w:pPr>
            <w:r w:rsidRPr="001B07C8">
              <w:rPr>
                <w:rFonts w:ascii="Times New Roman" w:hAnsi="Times New Roman"/>
                <w:color w:val="000000"/>
                <w:sz w:val="28"/>
                <w:szCs w:val="28"/>
              </w:rPr>
              <w:t>1</w:t>
            </w:r>
          </w:p>
        </w:tc>
      </w:tr>
      <w:tr w:rsidR="00AB6014" w:rsidRPr="001B07C8" w14:paraId="4277A792" w14:textId="77777777" w:rsidTr="00AB6014">
        <w:trPr>
          <w:trHeight w:val="375"/>
        </w:trPr>
        <w:tc>
          <w:tcPr>
            <w:tcW w:w="375" w:type="pct"/>
            <w:tcBorders>
              <w:top w:val="nil"/>
              <w:left w:val="single" w:sz="4" w:space="0" w:color="auto"/>
              <w:bottom w:val="single" w:sz="4" w:space="0" w:color="auto"/>
              <w:right w:val="single" w:sz="4" w:space="0" w:color="auto"/>
            </w:tcBorders>
            <w:shd w:val="clear" w:color="auto" w:fill="auto"/>
            <w:noWrap/>
          </w:tcPr>
          <w:p w14:paraId="6987AC38" w14:textId="77777777" w:rsidR="00AB6014" w:rsidRPr="001B07C8" w:rsidRDefault="007E6D90">
            <w:pPr>
              <w:jc w:val="center"/>
              <w:rPr>
                <w:rFonts w:ascii="Times New Roman" w:hAnsi="Times New Roman"/>
                <w:color w:val="000000"/>
                <w:sz w:val="28"/>
                <w:szCs w:val="28"/>
              </w:rPr>
            </w:pPr>
            <w:r w:rsidRPr="001B07C8">
              <w:rPr>
                <w:rFonts w:ascii="Times New Roman" w:hAnsi="Times New Roman"/>
                <w:color w:val="000000"/>
                <w:sz w:val="28"/>
                <w:szCs w:val="28"/>
              </w:rPr>
              <w:t>10</w:t>
            </w:r>
          </w:p>
        </w:tc>
        <w:tc>
          <w:tcPr>
            <w:tcW w:w="3626" w:type="pct"/>
            <w:tcBorders>
              <w:top w:val="nil"/>
              <w:left w:val="nil"/>
              <w:bottom w:val="single" w:sz="4" w:space="0" w:color="auto"/>
              <w:right w:val="single" w:sz="4" w:space="0" w:color="auto"/>
            </w:tcBorders>
            <w:shd w:val="clear" w:color="auto" w:fill="auto"/>
          </w:tcPr>
          <w:p w14:paraId="14E6C666" w14:textId="77777777" w:rsidR="00AB6014" w:rsidRPr="001B07C8" w:rsidRDefault="00AB6014">
            <w:pPr>
              <w:rPr>
                <w:rFonts w:ascii="Times New Roman" w:hAnsi="Times New Roman"/>
                <w:sz w:val="28"/>
                <w:szCs w:val="28"/>
              </w:rPr>
            </w:pPr>
            <w:r w:rsidRPr="001B07C8">
              <w:rPr>
                <w:rFonts w:ascii="Times New Roman" w:hAnsi="Times New Roman"/>
                <w:sz w:val="28"/>
                <w:szCs w:val="28"/>
              </w:rPr>
              <w:t>Аппараты пескоструйные, объем до 19 л, расход воздуха 270-700 л/мин</w:t>
            </w:r>
          </w:p>
        </w:tc>
        <w:tc>
          <w:tcPr>
            <w:tcW w:w="458" w:type="pct"/>
            <w:tcBorders>
              <w:top w:val="nil"/>
              <w:left w:val="nil"/>
              <w:bottom w:val="single" w:sz="4" w:space="0" w:color="auto"/>
              <w:right w:val="single" w:sz="4" w:space="0" w:color="auto"/>
            </w:tcBorders>
            <w:shd w:val="clear" w:color="auto" w:fill="auto"/>
          </w:tcPr>
          <w:p w14:paraId="7455F9AA" w14:textId="77777777" w:rsidR="00AB6014" w:rsidRPr="001B07C8" w:rsidRDefault="00AB6014">
            <w:pPr>
              <w:jc w:val="center"/>
              <w:rPr>
                <w:rFonts w:ascii="Times New Roman" w:hAnsi="Times New Roman"/>
                <w:color w:val="000000"/>
                <w:sz w:val="28"/>
                <w:szCs w:val="28"/>
              </w:rPr>
            </w:pPr>
            <w:r w:rsidRPr="001B07C8">
              <w:rPr>
                <w:rFonts w:ascii="Times New Roman" w:hAnsi="Times New Roman"/>
                <w:color w:val="000000"/>
                <w:sz w:val="28"/>
                <w:szCs w:val="28"/>
              </w:rPr>
              <w:t>шт.</w:t>
            </w:r>
          </w:p>
        </w:tc>
        <w:tc>
          <w:tcPr>
            <w:tcW w:w="541" w:type="pct"/>
            <w:tcBorders>
              <w:top w:val="nil"/>
              <w:left w:val="nil"/>
              <w:bottom w:val="single" w:sz="4" w:space="0" w:color="auto"/>
              <w:right w:val="single" w:sz="4" w:space="0" w:color="auto"/>
            </w:tcBorders>
            <w:shd w:val="clear" w:color="auto" w:fill="auto"/>
            <w:noWrap/>
          </w:tcPr>
          <w:p w14:paraId="2157DAF5" w14:textId="77777777" w:rsidR="00AB6014" w:rsidRPr="001B07C8" w:rsidRDefault="00AB6014">
            <w:pPr>
              <w:jc w:val="center"/>
              <w:rPr>
                <w:rFonts w:ascii="Times New Roman" w:hAnsi="Times New Roman"/>
                <w:color w:val="000000"/>
                <w:sz w:val="28"/>
                <w:szCs w:val="28"/>
              </w:rPr>
            </w:pPr>
            <w:r w:rsidRPr="001B07C8">
              <w:rPr>
                <w:rFonts w:ascii="Times New Roman" w:hAnsi="Times New Roman"/>
                <w:color w:val="000000"/>
                <w:sz w:val="28"/>
                <w:szCs w:val="28"/>
              </w:rPr>
              <w:t>1</w:t>
            </w:r>
          </w:p>
        </w:tc>
      </w:tr>
      <w:tr w:rsidR="007E6D90" w:rsidRPr="001B07C8" w14:paraId="2EBAD508" w14:textId="77777777" w:rsidTr="00AB6014">
        <w:trPr>
          <w:trHeight w:val="375"/>
        </w:trPr>
        <w:tc>
          <w:tcPr>
            <w:tcW w:w="375" w:type="pct"/>
            <w:tcBorders>
              <w:top w:val="nil"/>
              <w:left w:val="single" w:sz="4" w:space="0" w:color="auto"/>
              <w:bottom w:val="single" w:sz="4" w:space="0" w:color="auto"/>
              <w:right w:val="single" w:sz="4" w:space="0" w:color="auto"/>
            </w:tcBorders>
            <w:shd w:val="clear" w:color="auto" w:fill="auto"/>
            <w:noWrap/>
          </w:tcPr>
          <w:p w14:paraId="03645938" w14:textId="77777777" w:rsidR="007E6D90" w:rsidRPr="001B07C8" w:rsidRDefault="007E6D90">
            <w:pPr>
              <w:jc w:val="center"/>
              <w:rPr>
                <w:rFonts w:ascii="Times New Roman" w:hAnsi="Times New Roman"/>
                <w:color w:val="000000"/>
                <w:sz w:val="28"/>
                <w:szCs w:val="28"/>
              </w:rPr>
            </w:pPr>
            <w:r w:rsidRPr="001B07C8">
              <w:rPr>
                <w:rFonts w:ascii="Times New Roman" w:hAnsi="Times New Roman"/>
                <w:color w:val="000000"/>
                <w:sz w:val="28"/>
                <w:szCs w:val="28"/>
              </w:rPr>
              <w:t>11</w:t>
            </w:r>
          </w:p>
        </w:tc>
        <w:tc>
          <w:tcPr>
            <w:tcW w:w="3626" w:type="pct"/>
            <w:tcBorders>
              <w:top w:val="nil"/>
              <w:left w:val="nil"/>
              <w:bottom w:val="single" w:sz="4" w:space="0" w:color="auto"/>
              <w:right w:val="single" w:sz="4" w:space="0" w:color="auto"/>
            </w:tcBorders>
            <w:shd w:val="clear" w:color="auto" w:fill="auto"/>
          </w:tcPr>
          <w:p w14:paraId="3BBF7044" w14:textId="77777777" w:rsidR="007E6D90" w:rsidRPr="001B07C8" w:rsidRDefault="007E6D90">
            <w:pPr>
              <w:rPr>
                <w:rFonts w:ascii="Times New Roman" w:hAnsi="Times New Roman"/>
                <w:sz w:val="28"/>
                <w:szCs w:val="28"/>
              </w:rPr>
            </w:pPr>
            <w:r w:rsidRPr="001B07C8">
              <w:rPr>
                <w:rFonts w:ascii="Times New Roman" w:hAnsi="Times New Roman"/>
                <w:sz w:val="28"/>
                <w:szCs w:val="28"/>
              </w:rPr>
              <w:t>Агрегаты окрасочные высокого давления для окраски поверхностей конструкций, мощность 1 кВт</w:t>
            </w:r>
          </w:p>
        </w:tc>
        <w:tc>
          <w:tcPr>
            <w:tcW w:w="458" w:type="pct"/>
            <w:tcBorders>
              <w:top w:val="nil"/>
              <w:left w:val="nil"/>
              <w:bottom w:val="single" w:sz="4" w:space="0" w:color="auto"/>
              <w:right w:val="single" w:sz="4" w:space="0" w:color="auto"/>
            </w:tcBorders>
            <w:shd w:val="clear" w:color="auto" w:fill="auto"/>
          </w:tcPr>
          <w:p w14:paraId="3A42C003" w14:textId="77777777" w:rsidR="007E6D90" w:rsidRPr="001B07C8" w:rsidRDefault="007E6D90" w:rsidP="0090247F">
            <w:pPr>
              <w:jc w:val="center"/>
              <w:rPr>
                <w:rFonts w:ascii="Times New Roman" w:hAnsi="Times New Roman"/>
                <w:color w:val="000000"/>
                <w:sz w:val="28"/>
                <w:szCs w:val="28"/>
              </w:rPr>
            </w:pPr>
            <w:r w:rsidRPr="001B07C8">
              <w:rPr>
                <w:rFonts w:ascii="Times New Roman" w:hAnsi="Times New Roman"/>
                <w:color w:val="000000"/>
                <w:sz w:val="28"/>
                <w:szCs w:val="28"/>
              </w:rPr>
              <w:t>шт.</w:t>
            </w:r>
          </w:p>
        </w:tc>
        <w:tc>
          <w:tcPr>
            <w:tcW w:w="541" w:type="pct"/>
            <w:tcBorders>
              <w:top w:val="nil"/>
              <w:left w:val="nil"/>
              <w:bottom w:val="single" w:sz="4" w:space="0" w:color="auto"/>
              <w:right w:val="single" w:sz="4" w:space="0" w:color="auto"/>
            </w:tcBorders>
            <w:shd w:val="clear" w:color="auto" w:fill="auto"/>
            <w:noWrap/>
          </w:tcPr>
          <w:p w14:paraId="2DCD0EBB" w14:textId="77777777" w:rsidR="007E6D90" w:rsidRPr="001B07C8" w:rsidRDefault="007E6D90" w:rsidP="0090247F">
            <w:pPr>
              <w:jc w:val="center"/>
              <w:rPr>
                <w:rFonts w:ascii="Times New Roman" w:hAnsi="Times New Roman"/>
                <w:color w:val="000000"/>
                <w:sz w:val="28"/>
                <w:szCs w:val="28"/>
              </w:rPr>
            </w:pPr>
            <w:r w:rsidRPr="001B07C8">
              <w:rPr>
                <w:rFonts w:ascii="Times New Roman" w:hAnsi="Times New Roman"/>
                <w:color w:val="000000"/>
                <w:sz w:val="28"/>
                <w:szCs w:val="28"/>
              </w:rPr>
              <w:t>1</w:t>
            </w:r>
          </w:p>
        </w:tc>
      </w:tr>
      <w:tr w:rsidR="00AB6014" w:rsidRPr="001B07C8" w14:paraId="28F2AF32" w14:textId="77777777" w:rsidTr="00AB6014">
        <w:trPr>
          <w:trHeight w:val="375"/>
        </w:trPr>
        <w:tc>
          <w:tcPr>
            <w:tcW w:w="375" w:type="pct"/>
            <w:tcBorders>
              <w:top w:val="nil"/>
              <w:left w:val="single" w:sz="4" w:space="0" w:color="auto"/>
              <w:bottom w:val="single" w:sz="4" w:space="0" w:color="auto"/>
              <w:right w:val="single" w:sz="4" w:space="0" w:color="auto"/>
            </w:tcBorders>
            <w:shd w:val="clear" w:color="auto" w:fill="auto"/>
            <w:noWrap/>
          </w:tcPr>
          <w:p w14:paraId="508B571E" w14:textId="77777777" w:rsidR="00AB6014" w:rsidRPr="001B07C8" w:rsidRDefault="007E6D90">
            <w:pPr>
              <w:jc w:val="center"/>
              <w:rPr>
                <w:rFonts w:ascii="Times New Roman" w:hAnsi="Times New Roman"/>
                <w:color w:val="000000"/>
                <w:sz w:val="28"/>
                <w:szCs w:val="28"/>
              </w:rPr>
            </w:pPr>
            <w:r w:rsidRPr="001B07C8">
              <w:rPr>
                <w:rFonts w:ascii="Times New Roman" w:hAnsi="Times New Roman"/>
                <w:color w:val="000000"/>
                <w:sz w:val="28"/>
                <w:szCs w:val="28"/>
              </w:rPr>
              <w:t>12</w:t>
            </w:r>
          </w:p>
        </w:tc>
        <w:tc>
          <w:tcPr>
            <w:tcW w:w="3626" w:type="pct"/>
            <w:tcBorders>
              <w:top w:val="nil"/>
              <w:left w:val="nil"/>
              <w:bottom w:val="single" w:sz="4" w:space="0" w:color="auto"/>
              <w:right w:val="single" w:sz="4" w:space="0" w:color="auto"/>
            </w:tcBorders>
            <w:shd w:val="clear" w:color="auto" w:fill="auto"/>
          </w:tcPr>
          <w:p w14:paraId="0C99F11E" w14:textId="77777777" w:rsidR="00AB6014" w:rsidRPr="001B07C8" w:rsidRDefault="00AB6014">
            <w:pPr>
              <w:rPr>
                <w:rFonts w:ascii="Times New Roman" w:hAnsi="Times New Roman"/>
                <w:sz w:val="28"/>
                <w:szCs w:val="28"/>
              </w:rPr>
            </w:pPr>
            <w:r w:rsidRPr="001B07C8">
              <w:rPr>
                <w:rFonts w:ascii="Times New Roman" w:hAnsi="Times New Roman"/>
                <w:sz w:val="28"/>
                <w:szCs w:val="28"/>
              </w:rPr>
              <w:t>Молотки при работе от передвижных компрессорных станций отбойные пневматические</w:t>
            </w:r>
          </w:p>
        </w:tc>
        <w:tc>
          <w:tcPr>
            <w:tcW w:w="458" w:type="pct"/>
            <w:tcBorders>
              <w:top w:val="nil"/>
              <w:left w:val="nil"/>
              <w:bottom w:val="single" w:sz="4" w:space="0" w:color="auto"/>
              <w:right w:val="single" w:sz="4" w:space="0" w:color="auto"/>
            </w:tcBorders>
            <w:shd w:val="clear" w:color="auto" w:fill="auto"/>
          </w:tcPr>
          <w:p w14:paraId="08C3CFDD" w14:textId="77777777" w:rsidR="00AB6014" w:rsidRPr="001B07C8" w:rsidRDefault="00AB6014">
            <w:pPr>
              <w:jc w:val="center"/>
              <w:rPr>
                <w:rFonts w:ascii="Times New Roman" w:hAnsi="Times New Roman"/>
                <w:color w:val="000000"/>
                <w:sz w:val="28"/>
                <w:szCs w:val="28"/>
              </w:rPr>
            </w:pPr>
            <w:r w:rsidRPr="001B07C8">
              <w:rPr>
                <w:rFonts w:ascii="Times New Roman" w:hAnsi="Times New Roman"/>
                <w:color w:val="000000"/>
                <w:sz w:val="28"/>
                <w:szCs w:val="28"/>
              </w:rPr>
              <w:t>шт.</w:t>
            </w:r>
          </w:p>
        </w:tc>
        <w:tc>
          <w:tcPr>
            <w:tcW w:w="541" w:type="pct"/>
            <w:tcBorders>
              <w:top w:val="nil"/>
              <w:left w:val="nil"/>
              <w:bottom w:val="single" w:sz="4" w:space="0" w:color="auto"/>
              <w:right w:val="single" w:sz="4" w:space="0" w:color="auto"/>
            </w:tcBorders>
            <w:shd w:val="clear" w:color="auto" w:fill="auto"/>
            <w:noWrap/>
          </w:tcPr>
          <w:p w14:paraId="5B09FB18" w14:textId="77777777" w:rsidR="00AB6014" w:rsidRPr="001B07C8" w:rsidRDefault="007E6D90">
            <w:pPr>
              <w:jc w:val="center"/>
              <w:rPr>
                <w:rFonts w:ascii="Times New Roman" w:hAnsi="Times New Roman"/>
                <w:color w:val="000000"/>
                <w:sz w:val="28"/>
                <w:szCs w:val="28"/>
              </w:rPr>
            </w:pPr>
            <w:r w:rsidRPr="001B07C8">
              <w:rPr>
                <w:rFonts w:ascii="Times New Roman" w:hAnsi="Times New Roman"/>
                <w:color w:val="000000"/>
                <w:sz w:val="28"/>
                <w:szCs w:val="28"/>
              </w:rPr>
              <w:t>2</w:t>
            </w:r>
          </w:p>
        </w:tc>
      </w:tr>
    </w:tbl>
    <w:p w14:paraId="0137E517" w14:textId="77777777" w:rsidR="00A3217C" w:rsidRPr="001B07C8" w:rsidRDefault="00A3217C" w:rsidP="00DF71CF">
      <w:pPr>
        <w:pStyle w:val="a3"/>
        <w:spacing w:after="0" w:line="240" w:lineRule="auto"/>
        <w:ind w:left="0"/>
        <w:jc w:val="center"/>
        <w:rPr>
          <w:rFonts w:ascii="Times New Roman" w:hAnsi="Times New Roman"/>
          <w:bCs/>
          <w:sz w:val="28"/>
          <w:szCs w:val="28"/>
        </w:rPr>
      </w:pPr>
    </w:p>
    <w:p w14:paraId="585C4140" w14:textId="77777777" w:rsidR="00294759" w:rsidRPr="001B07C8" w:rsidRDefault="00294759" w:rsidP="00DF71CF">
      <w:pPr>
        <w:pStyle w:val="a3"/>
        <w:spacing w:after="0" w:line="240" w:lineRule="auto"/>
        <w:ind w:left="0"/>
        <w:jc w:val="center"/>
        <w:rPr>
          <w:rFonts w:ascii="Times New Roman" w:hAnsi="Times New Roman"/>
          <w:bCs/>
          <w:sz w:val="28"/>
          <w:szCs w:val="28"/>
        </w:rPr>
      </w:pPr>
    </w:p>
    <w:p w14:paraId="6640204C" w14:textId="77777777" w:rsidR="00294759" w:rsidRPr="001B07C8" w:rsidRDefault="00294759" w:rsidP="00DF71CF">
      <w:pPr>
        <w:pStyle w:val="a3"/>
        <w:spacing w:after="0" w:line="240" w:lineRule="auto"/>
        <w:ind w:left="0"/>
        <w:jc w:val="center"/>
        <w:rPr>
          <w:rFonts w:ascii="Times New Roman" w:hAnsi="Times New Roman"/>
          <w:bCs/>
          <w:sz w:val="28"/>
          <w:szCs w:val="28"/>
        </w:rPr>
      </w:pPr>
    </w:p>
    <w:p w14:paraId="4523E611" w14:textId="77777777" w:rsidR="00294759" w:rsidRPr="001B07C8" w:rsidRDefault="00294759" w:rsidP="00DF71CF">
      <w:pPr>
        <w:pStyle w:val="a3"/>
        <w:spacing w:after="0" w:line="240" w:lineRule="auto"/>
        <w:ind w:left="0"/>
        <w:jc w:val="center"/>
        <w:rPr>
          <w:rFonts w:ascii="Times New Roman" w:hAnsi="Times New Roman"/>
          <w:bCs/>
          <w:sz w:val="28"/>
          <w:szCs w:val="28"/>
        </w:rPr>
      </w:pPr>
    </w:p>
    <w:sectPr w:rsidR="00294759" w:rsidRPr="001B07C8"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4275D" w14:textId="77777777" w:rsidR="009C3954" w:rsidRDefault="009C3954" w:rsidP="00FF37E6">
      <w:pPr>
        <w:spacing w:after="0" w:line="240" w:lineRule="auto"/>
      </w:pPr>
      <w:r>
        <w:separator/>
      </w:r>
    </w:p>
  </w:endnote>
  <w:endnote w:type="continuationSeparator" w:id="0">
    <w:p w14:paraId="74051CBE" w14:textId="77777777" w:rsidR="009C3954" w:rsidRDefault="009C3954"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49A85" w14:textId="77777777" w:rsidR="009C3954" w:rsidRDefault="009C3954" w:rsidP="00FF37E6">
      <w:pPr>
        <w:spacing w:after="0" w:line="240" w:lineRule="auto"/>
      </w:pPr>
      <w:r>
        <w:separator/>
      </w:r>
    </w:p>
  </w:footnote>
  <w:footnote w:type="continuationSeparator" w:id="0">
    <w:p w14:paraId="10721DDE" w14:textId="77777777" w:rsidR="009C3954" w:rsidRDefault="009C3954"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46B5"/>
    <w:multiLevelType w:val="multilevel"/>
    <w:tmpl w:val="6A42E6DE"/>
    <w:lvl w:ilvl="0">
      <w:start w:val="1"/>
      <w:numFmt w:val="decimal"/>
      <w:lvlText w:val="%1."/>
      <w:lvlJc w:val="left"/>
      <w:pPr>
        <w:ind w:left="644" w:hanging="360"/>
      </w:pPr>
      <w:rPr>
        <w:rFonts w:ascii="Times New Roman" w:eastAsia="Times New Roman" w:hAnsi="Times New Roman" w:cs="Times New Roman"/>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6977FE4"/>
    <w:multiLevelType w:val="hybridMultilevel"/>
    <w:tmpl w:val="1EBC653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8F66960"/>
    <w:multiLevelType w:val="hybridMultilevel"/>
    <w:tmpl w:val="8AB84176"/>
    <w:lvl w:ilvl="0" w:tplc="E196D4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7DAE4BEA"/>
    <w:multiLevelType w:val="hybridMultilevel"/>
    <w:tmpl w:val="19F2C09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3"/>
  </w:num>
  <w:num w:numId="5">
    <w:abstractNumId w:val="2"/>
  </w:num>
  <w:num w:numId="6">
    <w:abstractNumId w:val="9"/>
  </w:num>
  <w:num w:numId="7">
    <w:abstractNumId w:val="4"/>
  </w:num>
  <w:num w:numId="8">
    <w:abstractNumId w:val="10"/>
  </w:num>
  <w:num w:numId="9">
    <w:abstractNumId w:val="1"/>
  </w:num>
  <w:num w:numId="10">
    <w:abstractNumId w:val="6"/>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0E5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362A6"/>
    <w:rsid w:val="00140DE2"/>
    <w:rsid w:val="00144F7E"/>
    <w:rsid w:val="00146D44"/>
    <w:rsid w:val="00147DAE"/>
    <w:rsid w:val="00150AE6"/>
    <w:rsid w:val="00154713"/>
    <w:rsid w:val="00156311"/>
    <w:rsid w:val="00160864"/>
    <w:rsid w:val="0016498E"/>
    <w:rsid w:val="00165C71"/>
    <w:rsid w:val="00173543"/>
    <w:rsid w:val="00173607"/>
    <w:rsid w:val="00174022"/>
    <w:rsid w:val="00174BA3"/>
    <w:rsid w:val="00177081"/>
    <w:rsid w:val="001772E1"/>
    <w:rsid w:val="00183B63"/>
    <w:rsid w:val="00190074"/>
    <w:rsid w:val="00193162"/>
    <w:rsid w:val="001A4B03"/>
    <w:rsid w:val="001B07C8"/>
    <w:rsid w:val="001B1CF8"/>
    <w:rsid w:val="001C622A"/>
    <w:rsid w:val="001D3A0E"/>
    <w:rsid w:val="00202AF5"/>
    <w:rsid w:val="002034FF"/>
    <w:rsid w:val="00211106"/>
    <w:rsid w:val="0021318E"/>
    <w:rsid w:val="00215488"/>
    <w:rsid w:val="002211E1"/>
    <w:rsid w:val="00221A0E"/>
    <w:rsid w:val="002249A2"/>
    <w:rsid w:val="00224FB7"/>
    <w:rsid w:val="002251B6"/>
    <w:rsid w:val="0022629F"/>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004"/>
    <w:rsid w:val="00272B4D"/>
    <w:rsid w:val="00275E2D"/>
    <w:rsid w:val="00280B42"/>
    <w:rsid w:val="00280C59"/>
    <w:rsid w:val="00281A82"/>
    <w:rsid w:val="00281F5E"/>
    <w:rsid w:val="00282447"/>
    <w:rsid w:val="00292CC6"/>
    <w:rsid w:val="00294759"/>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2F7772"/>
    <w:rsid w:val="0030278B"/>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06089"/>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E97"/>
    <w:rsid w:val="004C6A17"/>
    <w:rsid w:val="004E264F"/>
    <w:rsid w:val="004F76F6"/>
    <w:rsid w:val="00501135"/>
    <w:rsid w:val="005063AF"/>
    <w:rsid w:val="00513328"/>
    <w:rsid w:val="00514A56"/>
    <w:rsid w:val="00515E20"/>
    <w:rsid w:val="005244CA"/>
    <w:rsid w:val="005279D7"/>
    <w:rsid w:val="005305B3"/>
    <w:rsid w:val="00532849"/>
    <w:rsid w:val="00544CFD"/>
    <w:rsid w:val="00552FB9"/>
    <w:rsid w:val="00555188"/>
    <w:rsid w:val="0055699F"/>
    <w:rsid w:val="00556F4A"/>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3D08"/>
    <w:rsid w:val="0060483D"/>
    <w:rsid w:val="00611D39"/>
    <w:rsid w:val="00616947"/>
    <w:rsid w:val="0062059A"/>
    <w:rsid w:val="00622AA9"/>
    <w:rsid w:val="00626014"/>
    <w:rsid w:val="00642F0E"/>
    <w:rsid w:val="00643444"/>
    <w:rsid w:val="0064423D"/>
    <w:rsid w:val="0065116F"/>
    <w:rsid w:val="00655C65"/>
    <w:rsid w:val="0066426E"/>
    <w:rsid w:val="00664D9F"/>
    <w:rsid w:val="006657F3"/>
    <w:rsid w:val="00675983"/>
    <w:rsid w:val="006768CE"/>
    <w:rsid w:val="006779F5"/>
    <w:rsid w:val="0069474C"/>
    <w:rsid w:val="006951EF"/>
    <w:rsid w:val="006A0FF7"/>
    <w:rsid w:val="006B4C46"/>
    <w:rsid w:val="006B4F3E"/>
    <w:rsid w:val="006C2034"/>
    <w:rsid w:val="006C629E"/>
    <w:rsid w:val="006E184C"/>
    <w:rsid w:val="006E26EB"/>
    <w:rsid w:val="006E2A28"/>
    <w:rsid w:val="006E493D"/>
    <w:rsid w:val="006F1F8B"/>
    <w:rsid w:val="006F4417"/>
    <w:rsid w:val="00703AC5"/>
    <w:rsid w:val="007148DA"/>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C7E13"/>
    <w:rsid w:val="007D1343"/>
    <w:rsid w:val="007D1362"/>
    <w:rsid w:val="007D27B3"/>
    <w:rsid w:val="007D2F55"/>
    <w:rsid w:val="007D43D4"/>
    <w:rsid w:val="007D4910"/>
    <w:rsid w:val="007D7620"/>
    <w:rsid w:val="007E1A0B"/>
    <w:rsid w:val="007E6D90"/>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495F"/>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E7426"/>
    <w:rsid w:val="008F04C9"/>
    <w:rsid w:val="008F0FF7"/>
    <w:rsid w:val="008F336F"/>
    <w:rsid w:val="008F3BAC"/>
    <w:rsid w:val="009018AD"/>
    <w:rsid w:val="00902F51"/>
    <w:rsid w:val="00907EE9"/>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3E0B"/>
    <w:rsid w:val="00984103"/>
    <w:rsid w:val="00991586"/>
    <w:rsid w:val="00992BA1"/>
    <w:rsid w:val="009A410D"/>
    <w:rsid w:val="009B06F4"/>
    <w:rsid w:val="009B3647"/>
    <w:rsid w:val="009B6FB3"/>
    <w:rsid w:val="009B793E"/>
    <w:rsid w:val="009C1492"/>
    <w:rsid w:val="009C3954"/>
    <w:rsid w:val="009D3185"/>
    <w:rsid w:val="009D3766"/>
    <w:rsid w:val="009D4F84"/>
    <w:rsid w:val="009E1292"/>
    <w:rsid w:val="009E40C0"/>
    <w:rsid w:val="009E5CAB"/>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1320"/>
    <w:rsid w:val="00A833E5"/>
    <w:rsid w:val="00A842C5"/>
    <w:rsid w:val="00A95787"/>
    <w:rsid w:val="00AA32B2"/>
    <w:rsid w:val="00AA6C3F"/>
    <w:rsid w:val="00AA710F"/>
    <w:rsid w:val="00AA77AB"/>
    <w:rsid w:val="00AB378B"/>
    <w:rsid w:val="00AB6014"/>
    <w:rsid w:val="00AC09D1"/>
    <w:rsid w:val="00AC15F0"/>
    <w:rsid w:val="00AC4AFA"/>
    <w:rsid w:val="00AC5F19"/>
    <w:rsid w:val="00AC66A5"/>
    <w:rsid w:val="00AC7E93"/>
    <w:rsid w:val="00AD33DD"/>
    <w:rsid w:val="00AD5A35"/>
    <w:rsid w:val="00AE207D"/>
    <w:rsid w:val="00AE2A40"/>
    <w:rsid w:val="00AE35EF"/>
    <w:rsid w:val="00AE7755"/>
    <w:rsid w:val="00AF1D05"/>
    <w:rsid w:val="00AF1EF6"/>
    <w:rsid w:val="00AF49DC"/>
    <w:rsid w:val="00B044CF"/>
    <w:rsid w:val="00B07E58"/>
    <w:rsid w:val="00B104A0"/>
    <w:rsid w:val="00B10E98"/>
    <w:rsid w:val="00B13A9A"/>
    <w:rsid w:val="00B14189"/>
    <w:rsid w:val="00B14F86"/>
    <w:rsid w:val="00B20F4D"/>
    <w:rsid w:val="00B219E4"/>
    <w:rsid w:val="00B23A3B"/>
    <w:rsid w:val="00B26254"/>
    <w:rsid w:val="00B2727A"/>
    <w:rsid w:val="00B2768D"/>
    <w:rsid w:val="00B3203D"/>
    <w:rsid w:val="00B341F1"/>
    <w:rsid w:val="00B540E7"/>
    <w:rsid w:val="00B563A5"/>
    <w:rsid w:val="00B57FAF"/>
    <w:rsid w:val="00B73340"/>
    <w:rsid w:val="00B75730"/>
    <w:rsid w:val="00B77CFC"/>
    <w:rsid w:val="00B84433"/>
    <w:rsid w:val="00B92F4B"/>
    <w:rsid w:val="00BA4161"/>
    <w:rsid w:val="00BA66C2"/>
    <w:rsid w:val="00BB28CE"/>
    <w:rsid w:val="00BB4365"/>
    <w:rsid w:val="00BB45A0"/>
    <w:rsid w:val="00BC2472"/>
    <w:rsid w:val="00BC40CD"/>
    <w:rsid w:val="00BD5B12"/>
    <w:rsid w:val="00BE06E8"/>
    <w:rsid w:val="00BE0CD0"/>
    <w:rsid w:val="00BE3E0D"/>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96D"/>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647D7"/>
    <w:rsid w:val="00D737D9"/>
    <w:rsid w:val="00D742B0"/>
    <w:rsid w:val="00D81643"/>
    <w:rsid w:val="00D86537"/>
    <w:rsid w:val="00D86E74"/>
    <w:rsid w:val="00D90423"/>
    <w:rsid w:val="00D9243B"/>
    <w:rsid w:val="00DA3071"/>
    <w:rsid w:val="00DD51F5"/>
    <w:rsid w:val="00DD614B"/>
    <w:rsid w:val="00DD6481"/>
    <w:rsid w:val="00DE38EB"/>
    <w:rsid w:val="00DE4101"/>
    <w:rsid w:val="00DE45E9"/>
    <w:rsid w:val="00DE4C55"/>
    <w:rsid w:val="00DF4A6A"/>
    <w:rsid w:val="00DF51D5"/>
    <w:rsid w:val="00DF71CF"/>
    <w:rsid w:val="00E00280"/>
    <w:rsid w:val="00E01542"/>
    <w:rsid w:val="00E079BD"/>
    <w:rsid w:val="00E12F55"/>
    <w:rsid w:val="00E16289"/>
    <w:rsid w:val="00E223C2"/>
    <w:rsid w:val="00E2661B"/>
    <w:rsid w:val="00E2740A"/>
    <w:rsid w:val="00E34F54"/>
    <w:rsid w:val="00E374D5"/>
    <w:rsid w:val="00E45891"/>
    <w:rsid w:val="00E54346"/>
    <w:rsid w:val="00E573D1"/>
    <w:rsid w:val="00E60ACF"/>
    <w:rsid w:val="00E63B6B"/>
    <w:rsid w:val="00E663CF"/>
    <w:rsid w:val="00E66AFD"/>
    <w:rsid w:val="00E6758A"/>
    <w:rsid w:val="00E741CF"/>
    <w:rsid w:val="00E82E93"/>
    <w:rsid w:val="00E84088"/>
    <w:rsid w:val="00E90B2C"/>
    <w:rsid w:val="00E92715"/>
    <w:rsid w:val="00E961B7"/>
    <w:rsid w:val="00EA52BC"/>
    <w:rsid w:val="00EB2D18"/>
    <w:rsid w:val="00EB3C92"/>
    <w:rsid w:val="00EB6D44"/>
    <w:rsid w:val="00EC14D6"/>
    <w:rsid w:val="00EC1CBE"/>
    <w:rsid w:val="00EC52FD"/>
    <w:rsid w:val="00EC59EC"/>
    <w:rsid w:val="00ED7765"/>
    <w:rsid w:val="00EE2AD8"/>
    <w:rsid w:val="00EE7F82"/>
    <w:rsid w:val="00EF6B0F"/>
    <w:rsid w:val="00F07C87"/>
    <w:rsid w:val="00F13453"/>
    <w:rsid w:val="00F146BB"/>
    <w:rsid w:val="00F152D8"/>
    <w:rsid w:val="00F15E9A"/>
    <w:rsid w:val="00F16F0C"/>
    <w:rsid w:val="00F17E28"/>
    <w:rsid w:val="00F27C51"/>
    <w:rsid w:val="00F33737"/>
    <w:rsid w:val="00F34266"/>
    <w:rsid w:val="00F400BF"/>
    <w:rsid w:val="00F41D7F"/>
    <w:rsid w:val="00F52A1B"/>
    <w:rsid w:val="00F56D79"/>
    <w:rsid w:val="00F57384"/>
    <w:rsid w:val="00F64898"/>
    <w:rsid w:val="00F66E61"/>
    <w:rsid w:val="00F719A1"/>
    <w:rsid w:val="00F738BA"/>
    <w:rsid w:val="00F82DEF"/>
    <w:rsid w:val="00F85CF9"/>
    <w:rsid w:val="00FA1E3E"/>
    <w:rsid w:val="00FA739F"/>
    <w:rsid w:val="00FC0B53"/>
    <w:rsid w:val="00FC0C61"/>
    <w:rsid w:val="00FC14F4"/>
    <w:rsid w:val="00FC61EA"/>
    <w:rsid w:val="00FD5C37"/>
    <w:rsid w:val="00FE1154"/>
    <w:rsid w:val="00FE2E93"/>
    <w:rsid w:val="00FE687A"/>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D493D"/>
  <w15:docId w15:val="{14BF9E70-300B-4799-B58F-AA1EA193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7228786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095394910">
      <w:bodyDiv w:val="1"/>
      <w:marLeft w:val="0"/>
      <w:marRight w:val="0"/>
      <w:marTop w:val="0"/>
      <w:marBottom w:val="0"/>
      <w:divBdr>
        <w:top w:val="none" w:sz="0" w:space="0" w:color="auto"/>
        <w:left w:val="none" w:sz="0" w:space="0" w:color="auto"/>
        <w:bottom w:val="none" w:sz="0" w:space="0" w:color="auto"/>
        <w:right w:val="none" w:sz="0" w:space="0" w:color="auto"/>
      </w:divBdr>
    </w:div>
    <w:div w:id="1144857718">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16782228">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50830A1-5889-4D66-98C1-26CA10EF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3131</Words>
  <Characters>17850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Валерия Дудорова</cp:lastModifiedBy>
  <cp:revision>14</cp:revision>
  <cp:lastPrinted>2016-03-28T09:19:00Z</cp:lastPrinted>
  <dcterms:created xsi:type="dcterms:W3CDTF">2021-04-29T12:04:00Z</dcterms:created>
  <dcterms:modified xsi:type="dcterms:W3CDTF">2021-05-17T16:28:00Z</dcterms:modified>
</cp:coreProperties>
</file>